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6B98" w14:textId="6A387071" w:rsidR="00BC4DC9" w:rsidRPr="00AF26CE" w:rsidRDefault="00000000" w:rsidP="00B53878">
      <w:pPr>
        <w:spacing w:line="360" w:lineRule="auto"/>
        <w:jc w:val="center"/>
        <w:rPr>
          <w:color w:val="FF0000"/>
        </w:rPr>
      </w:pPr>
      <w:r w:rsidRPr="00AF26CE">
        <w:rPr>
          <w:rFonts w:eastAsia="Times New Roman" w:hAnsi="Times New Roman"/>
          <w:b/>
          <w:color w:val="FF0000"/>
          <w:sz w:val="32"/>
        </w:rPr>
        <w:t>2023-2024</w:t>
      </w:r>
      <w:r w:rsidRPr="00AF26CE">
        <w:rPr>
          <w:rFonts w:ascii="宋体" w:cs="宋体"/>
          <w:b/>
          <w:color w:val="FF0000"/>
          <w:sz w:val="32"/>
        </w:rPr>
        <w:t>学年广西贺州市富川县</w:t>
      </w:r>
      <w:r w:rsidR="00AF26CE" w:rsidRPr="00AF26CE">
        <w:rPr>
          <w:rFonts w:ascii="宋体" w:cs="宋体" w:hint="eastAsia"/>
          <w:b/>
          <w:color w:val="FF0000"/>
          <w:sz w:val="32"/>
        </w:rPr>
        <w:t>九年级（下）开学考试物理试卷</w:t>
      </w:r>
    </w:p>
    <w:p w14:paraId="3C9D6ED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7EB16EDD"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66dc518d-dd8e-4465-a6e4-c0129ed85123"/>
      <w:r>
        <w:rPr>
          <w:rFonts w:ascii="宋体" w:cs="宋体"/>
          <w:kern w:val="0"/>
          <w:szCs w:val="21"/>
        </w:rPr>
        <w:t>下列用电器额定功率最接近</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的是</w:t>
      </w:r>
      <w:r>
        <w:rPr>
          <w:rFonts w:eastAsia="Times New Roman" w:hAnsi="Times New Roman"/>
          <w:kern w:val="0"/>
          <w:szCs w:val="21"/>
        </w:rPr>
        <w:t>(    )</w:t>
      </w:r>
      <w:bookmarkEnd w:id="0"/>
    </w:p>
    <w:p w14:paraId="77F708C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电冰箱</w:t>
      </w:r>
      <w:r>
        <w:tab/>
      </w:r>
      <w:r>
        <w:rPr>
          <w:rFonts w:eastAsia="Times New Roman" w:hAnsi="Times New Roman"/>
          <w:kern w:val="0"/>
          <w:szCs w:val="21"/>
        </w:rPr>
        <w:t xml:space="preserve">B. </w:t>
      </w:r>
      <w:r>
        <w:rPr>
          <w:rFonts w:ascii="宋体" w:cs="宋体"/>
          <w:kern w:val="0"/>
          <w:szCs w:val="21"/>
        </w:rPr>
        <w:t>台灯</w:t>
      </w:r>
      <w:r>
        <w:tab/>
      </w:r>
      <w:r>
        <w:rPr>
          <w:rFonts w:eastAsia="Times New Roman" w:hAnsi="Times New Roman"/>
          <w:kern w:val="0"/>
          <w:szCs w:val="21"/>
        </w:rPr>
        <w:t xml:space="preserve">C. </w:t>
      </w:r>
      <w:r>
        <w:rPr>
          <w:rFonts w:ascii="宋体" w:cs="宋体"/>
          <w:kern w:val="0"/>
          <w:szCs w:val="21"/>
        </w:rPr>
        <w:t>电风扇</w:t>
      </w:r>
      <w:r>
        <w:tab/>
      </w:r>
      <w:r>
        <w:rPr>
          <w:rFonts w:eastAsia="Times New Roman" w:hAnsi="Times New Roman"/>
          <w:kern w:val="0"/>
          <w:szCs w:val="21"/>
        </w:rPr>
        <w:t xml:space="preserve">D. </w:t>
      </w:r>
      <w:r>
        <w:rPr>
          <w:rFonts w:ascii="宋体" w:cs="宋体"/>
          <w:kern w:val="0"/>
          <w:szCs w:val="21"/>
        </w:rPr>
        <w:t>空调</w:t>
      </w:r>
    </w:p>
    <w:p w14:paraId="5B19655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07a0658-239f-4e5c-b120-71803d848a90"/>
      <w:r>
        <w:rPr>
          <w:rFonts w:ascii="宋体" w:cs="宋体"/>
          <w:kern w:val="0"/>
          <w:szCs w:val="21"/>
        </w:rPr>
        <w:t>电热水袋一般用水作储能物质，其中一个重要原因是水的</w:t>
      </w:r>
      <w:r>
        <w:rPr>
          <w:rFonts w:eastAsia="Times New Roman" w:hAnsi="Times New Roman"/>
          <w:kern w:val="0"/>
          <w:szCs w:val="21"/>
        </w:rPr>
        <w:t>(    )</w:t>
      </w:r>
      <w:bookmarkEnd w:id="1"/>
    </w:p>
    <w:p w14:paraId="7851450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比热容大</w:t>
      </w:r>
      <w:r>
        <w:tab/>
      </w:r>
      <w:r>
        <w:rPr>
          <w:rFonts w:eastAsia="Times New Roman" w:hAnsi="Times New Roman"/>
          <w:kern w:val="0"/>
          <w:szCs w:val="21"/>
        </w:rPr>
        <w:t xml:space="preserve">B. </w:t>
      </w:r>
      <w:r>
        <w:rPr>
          <w:rFonts w:ascii="宋体" w:cs="宋体"/>
          <w:kern w:val="0"/>
          <w:szCs w:val="21"/>
        </w:rPr>
        <w:t>热值大</w:t>
      </w:r>
      <w:r>
        <w:tab/>
      </w:r>
      <w:r>
        <w:rPr>
          <w:rFonts w:eastAsia="Times New Roman" w:hAnsi="Times New Roman"/>
          <w:kern w:val="0"/>
          <w:szCs w:val="21"/>
        </w:rPr>
        <w:t xml:space="preserve">C. </w:t>
      </w:r>
      <w:r>
        <w:rPr>
          <w:rFonts w:ascii="宋体" w:cs="宋体"/>
          <w:kern w:val="0"/>
          <w:szCs w:val="21"/>
        </w:rPr>
        <w:t>绝缘性能好</w:t>
      </w:r>
      <w:r>
        <w:tab/>
      </w:r>
      <w:r>
        <w:rPr>
          <w:rFonts w:eastAsia="Times New Roman" w:hAnsi="Times New Roman"/>
          <w:kern w:val="0"/>
          <w:szCs w:val="21"/>
        </w:rPr>
        <w:t xml:space="preserve">D. </w:t>
      </w:r>
      <w:r>
        <w:rPr>
          <w:rFonts w:ascii="宋体" w:cs="宋体"/>
          <w:kern w:val="0"/>
          <w:szCs w:val="21"/>
        </w:rPr>
        <w:t>导电性强</w:t>
      </w:r>
    </w:p>
    <w:p w14:paraId="60D1B42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80deac24-4294-400a-b68f-85e07936d6cf"/>
      <w:r>
        <w:rPr>
          <w:rFonts w:ascii="宋体" w:cs="宋体"/>
          <w:kern w:val="0"/>
          <w:szCs w:val="21"/>
        </w:rPr>
        <w:t>在干燥的天气里，衣服表面容易吸引灰尘，这是因为</w:t>
      </w:r>
      <w:r>
        <w:rPr>
          <w:rFonts w:eastAsia="Times New Roman" w:hAnsi="Times New Roman"/>
          <w:kern w:val="0"/>
          <w:szCs w:val="21"/>
        </w:rPr>
        <w:t>(    )</w:t>
      </w:r>
      <w:bookmarkEnd w:id="2"/>
    </w:p>
    <w:p w14:paraId="67F9D06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同种电荷相排斥</w:t>
      </w:r>
      <w:r>
        <w:tab/>
      </w:r>
      <w:r>
        <w:rPr>
          <w:rFonts w:eastAsia="Times New Roman" w:hAnsi="Times New Roman"/>
          <w:kern w:val="0"/>
          <w:szCs w:val="21"/>
        </w:rPr>
        <w:t xml:space="preserve">B. </w:t>
      </w:r>
      <w:r>
        <w:rPr>
          <w:rFonts w:ascii="宋体" w:cs="宋体"/>
          <w:kern w:val="0"/>
          <w:szCs w:val="21"/>
        </w:rPr>
        <w:t>异种电荷相吸引</w:t>
      </w:r>
      <w:r>
        <w:br/>
      </w:r>
      <w:r>
        <w:rPr>
          <w:rFonts w:eastAsia="Times New Roman" w:hAnsi="Times New Roman"/>
          <w:kern w:val="0"/>
          <w:szCs w:val="21"/>
        </w:rPr>
        <w:t xml:space="preserve">C. </w:t>
      </w:r>
      <w:r>
        <w:rPr>
          <w:rFonts w:ascii="宋体" w:cs="宋体"/>
          <w:kern w:val="0"/>
          <w:szCs w:val="21"/>
        </w:rPr>
        <w:t>衣服具有了磁性</w:t>
      </w:r>
      <w:r>
        <w:tab/>
      </w:r>
      <w:r>
        <w:rPr>
          <w:rFonts w:eastAsia="Times New Roman" w:hAnsi="Times New Roman"/>
          <w:kern w:val="0"/>
          <w:szCs w:val="21"/>
        </w:rPr>
        <w:t xml:space="preserve">D. </w:t>
      </w:r>
      <w:r>
        <w:rPr>
          <w:rFonts w:ascii="宋体" w:cs="宋体"/>
          <w:kern w:val="0"/>
          <w:szCs w:val="21"/>
        </w:rPr>
        <w:t>带电体能够吸引轻小物体</w:t>
      </w:r>
    </w:p>
    <w:p w14:paraId="75BDDAA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658120e0-0a0a-40c2-9940-f042ce16eb8d"/>
      <w:r>
        <w:rPr>
          <w:rFonts w:ascii="宋体" w:cs="宋体"/>
          <w:kern w:val="0"/>
          <w:szCs w:val="21"/>
        </w:rPr>
        <w:t>将一根金属导线均匀拉长后，其电阻</w:t>
      </w:r>
      <w:r>
        <w:rPr>
          <w:rFonts w:eastAsia="Times New Roman" w:hAnsi="Times New Roman"/>
          <w:kern w:val="0"/>
          <w:szCs w:val="21"/>
        </w:rPr>
        <w:t>(    )</w:t>
      </w:r>
      <w:bookmarkEnd w:id="3"/>
    </w:p>
    <w:p w14:paraId="0F796E6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变大</w:t>
      </w:r>
      <w:r>
        <w:tab/>
      </w:r>
      <w:r>
        <w:rPr>
          <w:rFonts w:eastAsia="Times New Roman" w:hAnsi="Times New Roman"/>
          <w:kern w:val="0"/>
          <w:szCs w:val="21"/>
        </w:rPr>
        <w:t xml:space="preserve">B. </w:t>
      </w:r>
      <w:r>
        <w:rPr>
          <w:rFonts w:ascii="宋体" w:cs="宋体"/>
          <w:kern w:val="0"/>
          <w:szCs w:val="21"/>
        </w:rPr>
        <w:t>变小</w:t>
      </w:r>
      <w:r>
        <w:tab/>
      </w:r>
      <w:r>
        <w:rPr>
          <w:rFonts w:eastAsia="Times New Roman" w:hAnsi="Times New Roman"/>
          <w:kern w:val="0"/>
          <w:szCs w:val="21"/>
        </w:rPr>
        <w:t xml:space="preserve">C. </w:t>
      </w:r>
      <w:r>
        <w:rPr>
          <w:rFonts w:ascii="宋体" w:cs="宋体"/>
          <w:kern w:val="0"/>
          <w:szCs w:val="21"/>
        </w:rPr>
        <w:t>不变</w:t>
      </w:r>
      <w:r>
        <w:tab/>
      </w:r>
      <w:r>
        <w:rPr>
          <w:rFonts w:eastAsia="Times New Roman" w:hAnsi="Times New Roman"/>
          <w:kern w:val="0"/>
          <w:szCs w:val="21"/>
        </w:rPr>
        <w:t xml:space="preserve">D. </w:t>
      </w:r>
      <w:r>
        <w:rPr>
          <w:rFonts w:ascii="宋体" w:cs="宋体"/>
          <w:kern w:val="0"/>
          <w:szCs w:val="21"/>
        </w:rPr>
        <w:t>无法判断</w:t>
      </w:r>
    </w:p>
    <w:p w14:paraId="408DB233"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536baa40-532e-492e-a5c4-57b5a70d8161"/>
      <w:r>
        <w:rPr>
          <w:rFonts w:ascii="宋体" w:cs="宋体"/>
          <w:kern w:val="0"/>
          <w:szCs w:val="21"/>
        </w:rPr>
        <w:t>在橙子上插入铜片和锌片，制成水果电池，将水果电池与发光二极管</w:t>
      </w:r>
      <m:oMath>
        <m:r>
          <w:rPr>
            <w:rFonts w:ascii="Cambria Math" w:hAnsi="Cambria Math"/>
          </w:rPr>
          <m:t>(</m:t>
        </m:r>
      </m:oMath>
      <w:r>
        <w:rPr>
          <w:rFonts w:ascii="宋体" w:cs="宋体"/>
          <w:kern w:val="0"/>
          <w:szCs w:val="21"/>
        </w:rPr>
        <w:t>简称“</w:t>
      </w:r>
      <w:r>
        <w:rPr>
          <w:rFonts w:eastAsia="Times New Roman" w:hAnsi="Times New Roman"/>
          <w:i/>
          <w:iCs/>
          <w:kern w:val="0"/>
          <w:szCs w:val="21"/>
        </w:rPr>
        <w:t>LED</w:t>
      </w:r>
      <w:r>
        <w:rPr>
          <w:rFonts w:ascii="宋体" w:cs="宋体"/>
          <w:kern w:val="0"/>
          <w:szCs w:val="21"/>
        </w:rPr>
        <w:t>”</w:t>
      </w:r>
      <m:oMath>
        <m:r>
          <w:rPr>
            <w:rFonts w:ascii="Cambria Math" w:hAnsi="Cambria Math"/>
          </w:rPr>
          <m:t>)</m:t>
        </m:r>
      </m:oMath>
      <w:r>
        <w:rPr>
          <w:rFonts w:ascii="宋体" w:cs="宋体"/>
          <w:kern w:val="0"/>
          <w:szCs w:val="21"/>
        </w:rPr>
        <w:t>连接成如图所示的电路，</w:t>
      </w:r>
      <w:r>
        <w:rPr>
          <w:rFonts w:eastAsia="Times New Roman" w:hAnsi="Times New Roman"/>
          <w:i/>
          <w:iCs/>
          <w:kern w:val="0"/>
          <w:szCs w:val="21"/>
        </w:rPr>
        <w:t>LED</w:t>
      </w:r>
      <w:r>
        <w:rPr>
          <w:rFonts w:ascii="宋体" w:cs="宋体"/>
          <w:kern w:val="0"/>
          <w:szCs w:val="21"/>
        </w:rPr>
        <w:t>发光。下列说法正确的是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3EADC36" wp14:editId="640EBCDC">
            <wp:extent cx="1219200" cy="16859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19200" cy="1685925"/>
                    </a:xfrm>
                    <a:prstGeom prst="rect">
                      <a:avLst/>
                    </a:prstGeom>
                    <a:noFill/>
                    <a:ln>
                      <a:noFill/>
                    </a:ln>
                  </pic:spPr>
                </pic:pic>
              </a:graphicData>
            </a:graphic>
          </wp:inline>
        </w:drawing>
      </w:r>
      <w:bookmarkEnd w:id="4"/>
    </w:p>
    <w:p w14:paraId="16FA124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铜片相当于电池的正极</w:t>
      </w:r>
      <w:r>
        <w:tab/>
      </w:r>
      <w:r>
        <w:rPr>
          <w:rFonts w:eastAsia="Times New Roman" w:hAnsi="Times New Roman"/>
          <w:kern w:val="0"/>
          <w:szCs w:val="21"/>
        </w:rPr>
        <w:t xml:space="preserve">B. </w:t>
      </w:r>
      <w:r>
        <w:rPr>
          <w:rFonts w:eastAsia="Times New Roman" w:hAnsi="Times New Roman"/>
          <w:i/>
          <w:iCs/>
          <w:kern w:val="0"/>
          <w:szCs w:val="21"/>
        </w:rPr>
        <w:t>LED</w:t>
      </w:r>
      <w:r>
        <w:rPr>
          <w:rFonts w:ascii="宋体" w:cs="宋体"/>
          <w:kern w:val="0"/>
          <w:szCs w:val="21"/>
        </w:rPr>
        <w:t>的材料主要是超导体</w:t>
      </w:r>
      <w:r>
        <w:br/>
      </w:r>
      <w:r>
        <w:rPr>
          <w:rFonts w:eastAsia="Times New Roman" w:hAnsi="Times New Roman"/>
          <w:kern w:val="0"/>
          <w:szCs w:val="21"/>
        </w:rPr>
        <w:t xml:space="preserve">C. </w:t>
      </w:r>
      <w:r>
        <w:rPr>
          <w:rFonts w:ascii="宋体" w:cs="宋体"/>
          <w:kern w:val="0"/>
          <w:szCs w:val="21"/>
        </w:rPr>
        <w:t>水果电池将电能转化为化学能</w:t>
      </w:r>
      <w:r>
        <w:tab/>
      </w:r>
      <w:r>
        <w:rPr>
          <w:rFonts w:eastAsia="Times New Roman" w:hAnsi="Times New Roman"/>
          <w:kern w:val="0"/>
          <w:szCs w:val="21"/>
        </w:rPr>
        <w:t xml:space="preserve">D. </w:t>
      </w:r>
      <w:r>
        <w:rPr>
          <w:rFonts w:ascii="宋体" w:cs="宋体"/>
          <w:kern w:val="0"/>
          <w:szCs w:val="21"/>
        </w:rPr>
        <w:t>电流从锌片经过</w:t>
      </w:r>
      <w:r>
        <w:rPr>
          <w:rFonts w:eastAsia="Times New Roman" w:hAnsi="Times New Roman"/>
          <w:i/>
          <w:iCs/>
          <w:kern w:val="0"/>
          <w:szCs w:val="21"/>
        </w:rPr>
        <w:t>LED</w:t>
      </w:r>
      <w:r>
        <w:rPr>
          <w:rFonts w:ascii="宋体" w:cs="宋体"/>
          <w:kern w:val="0"/>
          <w:szCs w:val="21"/>
        </w:rPr>
        <w:t>流向铜片</w:t>
      </w:r>
    </w:p>
    <w:p w14:paraId="129B75F9"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b1a92600-ce67-4fd5-b06a-62af4ab865f5"/>
      <w:r>
        <w:rPr>
          <w:rFonts w:ascii="宋体" w:cs="宋体"/>
          <w:kern w:val="0"/>
          <w:szCs w:val="21"/>
        </w:rPr>
        <w:t>智能手机都具有自动锁屏功能，既可以保护用户隐私，又可以防止误触屏幕。锁屏后，可以通过指纹</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、密码</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、人脸</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oMath>
      <w:r>
        <w:rPr>
          <w:rFonts w:ascii="宋体" w:cs="宋体"/>
          <w:kern w:val="0"/>
          <w:szCs w:val="21"/>
        </w:rPr>
        <w:t>任意一种方式进行单独解锁。若用灯泡发光模拟手机屏幕解锁成功，则图中符合要求的是</w:t>
      </w:r>
      <w:r>
        <w:rPr>
          <w:rFonts w:eastAsia="Times New Roman" w:hAnsi="Times New Roman"/>
          <w:kern w:val="0"/>
          <w:szCs w:val="21"/>
        </w:rPr>
        <w:t>(    )</w:t>
      </w:r>
      <w:bookmarkEnd w:id="5"/>
    </w:p>
    <w:p w14:paraId="71099EEE"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4703B6F" wp14:editId="00A4E04E">
            <wp:extent cx="1152525" cy="9144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52525" cy="9144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03DAEAE" wp14:editId="696338B4">
            <wp:extent cx="1047750" cy="9048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0" cy="9048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E83417C" wp14:editId="2C7401B2">
            <wp:extent cx="1047750" cy="9048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47750" cy="9048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971E6B9" wp14:editId="21AD37FA">
            <wp:extent cx="1047750" cy="9048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904875"/>
                    </a:xfrm>
                    <a:prstGeom prst="rect">
                      <a:avLst/>
                    </a:prstGeom>
                    <a:noFill/>
                    <a:ln>
                      <a:noFill/>
                    </a:ln>
                  </pic:spPr>
                </pic:pic>
              </a:graphicData>
            </a:graphic>
          </wp:inline>
        </w:drawing>
      </w:r>
    </w:p>
    <w:p w14:paraId="1923099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567ebf31-5bfb-4fe7-86fc-53826355348e"/>
      <w:r>
        <w:rPr>
          <w:rFonts w:ascii="宋体" w:cs="宋体"/>
          <w:kern w:val="0"/>
          <w:szCs w:val="21"/>
        </w:rPr>
        <w:t>在家庭线路中，有时导线长度不够，需要把两根连接起来，而连接处往往比别处的温度高，而且更容易老化，甚至引起火灾，这是因为连接处的</w:t>
      </w:r>
      <w:r>
        <w:rPr>
          <w:rFonts w:eastAsia="Times New Roman" w:hAnsi="Times New Roman"/>
          <w:kern w:val="0"/>
          <w:szCs w:val="21"/>
        </w:rPr>
        <w:t>(    )</w:t>
      </w:r>
      <w:bookmarkEnd w:id="6"/>
    </w:p>
    <w:p w14:paraId="7034E7A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电阻较大</w:t>
      </w:r>
      <w:r>
        <w:tab/>
      </w:r>
      <w:r>
        <w:rPr>
          <w:rFonts w:eastAsia="Times New Roman" w:hAnsi="Times New Roman"/>
          <w:kern w:val="0"/>
          <w:szCs w:val="21"/>
        </w:rPr>
        <w:t xml:space="preserve">B. </w:t>
      </w:r>
      <w:r>
        <w:rPr>
          <w:rFonts w:ascii="宋体" w:cs="宋体"/>
          <w:kern w:val="0"/>
          <w:szCs w:val="21"/>
        </w:rPr>
        <w:t>电流较大</w:t>
      </w:r>
      <w:r>
        <w:tab/>
      </w:r>
      <w:r>
        <w:rPr>
          <w:rFonts w:eastAsia="Times New Roman" w:hAnsi="Times New Roman"/>
          <w:kern w:val="0"/>
          <w:szCs w:val="21"/>
        </w:rPr>
        <w:t xml:space="preserve">C. </w:t>
      </w:r>
      <w:r>
        <w:rPr>
          <w:rFonts w:ascii="宋体" w:cs="宋体"/>
          <w:kern w:val="0"/>
          <w:szCs w:val="21"/>
        </w:rPr>
        <w:t>电压较小</w:t>
      </w:r>
      <w:r>
        <w:tab/>
      </w:r>
      <w:r>
        <w:rPr>
          <w:rFonts w:eastAsia="Times New Roman" w:hAnsi="Times New Roman"/>
          <w:kern w:val="0"/>
          <w:szCs w:val="21"/>
        </w:rPr>
        <w:t xml:space="preserve">D. </w:t>
      </w:r>
      <w:r>
        <w:rPr>
          <w:rFonts w:ascii="宋体" w:cs="宋体"/>
          <w:kern w:val="0"/>
          <w:szCs w:val="21"/>
        </w:rPr>
        <w:t>发热功率较小</w:t>
      </w:r>
    </w:p>
    <w:p w14:paraId="38A82280"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5763ca6e-5691-4433-b6a9-b8f10c469ed5"/>
      <w:r>
        <w:rPr>
          <w:rFonts w:ascii="宋体" w:cs="宋体"/>
          <w:kern w:val="0"/>
          <w:szCs w:val="21"/>
        </w:rPr>
        <w:t>下列用电器利用电流热效应工作的是</w:t>
      </w:r>
      <w:r>
        <w:rPr>
          <w:rFonts w:eastAsia="Times New Roman" w:hAnsi="Times New Roman"/>
          <w:kern w:val="0"/>
          <w:szCs w:val="21"/>
        </w:rPr>
        <w:t>(    )</w:t>
      </w:r>
      <w:bookmarkEnd w:id="7"/>
    </w:p>
    <w:p w14:paraId="254055C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电风扇</w:t>
      </w:r>
      <w:r>
        <w:tab/>
      </w:r>
      <w:r>
        <w:rPr>
          <w:rFonts w:eastAsia="Times New Roman" w:hAnsi="Times New Roman"/>
          <w:kern w:val="0"/>
          <w:szCs w:val="21"/>
        </w:rPr>
        <w:t xml:space="preserve">B. </w:t>
      </w:r>
      <w:r>
        <w:rPr>
          <w:rFonts w:ascii="宋体" w:cs="宋体"/>
          <w:kern w:val="0"/>
          <w:szCs w:val="21"/>
        </w:rPr>
        <w:t>电视机</w:t>
      </w:r>
      <w:r>
        <w:tab/>
      </w:r>
      <w:r>
        <w:rPr>
          <w:rFonts w:eastAsia="Times New Roman" w:hAnsi="Times New Roman"/>
          <w:kern w:val="0"/>
          <w:szCs w:val="21"/>
        </w:rPr>
        <w:t xml:space="preserve">C. </w:t>
      </w:r>
      <w:r>
        <w:rPr>
          <w:rFonts w:ascii="宋体" w:cs="宋体"/>
          <w:kern w:val="0"/>
          <w:szCs w:val="21"/>
        </w:rPr>
        <w:t>吸尘器</w:t>
      </w:r>
      <w:r>
        <w:tab/>
      </w:r>
      <w:r>
        <w:rPr>
          <w:rFonts w:eastAsia="Times New Roman" w:hAnsi="Times New Roman"/>
          <w:kern w:val="0"/>
          <w:szCs w:val="21"/>
        </w:rPr>
        <w:t xml:space="preserve">D. </w:t>
      </w:r>
      <w:r>
        <w:rPr>
          <w:rFonts w:ascii="宋体" w:cs="宋体"/>
          <w:kern w:val="0"/>
          <w:szCs w:val="21"/>
        </w:rPr>
        <w:t>电饭锅</w:t>
      </w:r>
    </w:p>
    <w:p w14:paraId="30268B01"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be9d450f-4663-43de-960e-7f933fa264c8"/>
      <w:r>
        <w:rPr>
          <w:rFonts w:ascii="宋体" w:cs="宋体"/>
          <w:kern w:val="0"/>
          <w:szCs w:val="21"/>
        </w:rPr>
        <w:t>两盏灯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串联在电路中，已知两灯的电阻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，则在相同的时间内</w:t>
      </w:r>
      <w:r>
        <w:rPr>
          <w:rFonts w:eastAsia="Times New Roman" w:hAnsi="Times New Roman"/>
          <w:kern w:val="0"/>
          <w:szCs w:val="21"/>
        </w:rPr>
        <w:t>(    )</w:t>
      </w:r>
      <w:bookmarkEnd w:id="8"/>
    </w:p>
    <w:p w14:paraId="51AF808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做功多</w:t>
      </w:r>
      <w:r>
        <w:tab/>
      </w:r>
      <w:r>
        <w:rPr>
          <w:rFonts w:eastAsia="Times New Roman" w:hAnsi="Times New Roman"/>
          <w:kern w:val="0"/>
          <w:szCs w:val="21"/>
        </w:rPr>
        <w:t xml:space="preserve">B. </w:t>
      </w:r>
      <w:r>
        <w:rPr>
          <w:rFonts w:ascii="宋体" w:cs="宋体"/>
          <w:kern w:val="0"/>
          <w:szCs w:val="21"/>
        </w:rPr>
        <w:t>电流通过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做功多</w:t>
      </w:r>
      <w:r>
        <w:br/>
      </w:r>
      <w:r>
        <w:rPr>
          <w:rFonts w:eastAsia="Times New Roman" w:hAnsi="Times New Roman"/>
          <w:kern w:val="0"/>
          <w:szCs w:val="21"/>
        </w:rPr>
        <w:t xml:space="preserve">C. </w:t>
      </w:r>
      <w:r>
        <w:rPr>
          <w:rFonts w:ascii="宋体" w:cs="宋体"/>
          <w:kern w:val="0"/>
          <w:szCs w:val="21"/>
        </w:rPr>
        <w:t>电流通过两灯做功一样多</w:t>
      </w:r>
      <w:r>
        <w:tab/>
      </w:r>
      <w:r>
        <w:rPr>
          <w:rFonts w:eastAsia="Times New Roman" w:hAnsi="Times New Roman"/>
          <w:kern w:val="0"/>
          <w:szCs w:val="21"/>
        </w:rPr>
        <w:t xml:space="preserve">D. </w:t>
      </w:r>
      <w:r>
        <w:rPr>
          <w:rFonts w:ascii="宋体" w:cs="宋体"/>
          <w:kern w:val="0"/>
          <w:szCs w:val="21"/>
        </w:rPr>
        <w:t>无法判断</w:t>
      </w:r>
    </w:p>
    <w:p w14:paraId="54E37D3C"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37d6811c-3f6c-4235-9cf0-e53041dd200b"/>
      <w:r>
        <w:rPr>
          <w:rFonts w:ascii="宋体" w:cs="宋体"/>
          <w:kern w:val="0"/>
          <w:szCs w:val="21"/>
        </w:rPr>
        <w:t>安全用电是每一位中学生应有的常识，下列做法符合安全用电原则的是</w:t>
      </w:r>
      <w:r>
        <w:rPr>
          <w:rFonts w:eastAsia="Times New Roman" w:hAnsi="Times New Roman"/>
          <w:kern w:val="0"/>
          <w:szCs w:val="21"/>
        </w:rPr>
        <w:t>(    )</w:t>
      </w:r>
      <w:bookmarkEnd w:id="9"/>
    </w:p>
    <w:p w14:paraId="364842B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用湿手按开关</w:t>
      </w:r>
      <w:r>
        <w:tab/>
      </w:r>
      <w:r>
        <w:rPr>
          <w:rFonts w:eastAsia="Times New Roman" w:hAnsi="Times New Roman"/>
          <w:kern w:val="0"/>
          <w:szCs w:val="21"/>
        </w:rPr>
        <w:t xml:space="preserve">B. </w:t>
      </w:r>
      <w:r>
        <w:rPr>
          <w:rFonts w:ascii="宋体" w:cs="宋体"/>
          <w:kern w:val="0"/>
          <w:szCs w:val="21"/>
        </w:rPr>
        <w:t>用木棍取下落在高压线上的风筝</w:t>
      </w:r>
      <w:r>
        <w:br/>
      </w:r>
      <w:r>
        <w:rPr>
          <w:rFonts w:eastAsia="Times New Roman" w:hAnsi="Times New Roman"/>
          <w:kern w:val="0"/>
          <w:szCs w:val="21"/>
        </w:rPr>
        <w:t xml:space="preserve">C. </w:t>
      </w:r>
      <w:r>
        <w:rPr>
          <w:rFonts w:ascii="宋体" w:cs="宋体"/>
          <w:kern w:val="0"/>
          <w:szCs w:val="21"/>
        </w:rPr>
        <w:t>家用电器着火时立即切断电源</w:t>
      </w:r>
      <w:r>
        <w:tab/>
      </w:r>
      <w:r>
        <w:rPr>
          <w:rFonts w:eastAsia="Times New Roman" w:hAnsi="Times New Roman"/>
          <w:kern w:val="0"/>
          <w:szCs w:val="21"/>
        </w:rPr>
        <w:t xml:space="preserve">D. </w:t>
      </w:r>
      <w:r>
        <w:rPr>
          <w:rFonts w:ascii="宋体" w:cs="宋体"/>
          <w:kern w:val="0"/>
          <w:szCs w:val="21"/>
        </w:rPr>
        <w:t>家庭电路的开关接在零线或火线上都可以</w:t>
      </w:r>
    </w:p>
    <w:p w14:paraId="0D34FB4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d899eef-8900-4bff-b2d8-5b67e4a030f3"/>
      <w:r>
        <w:rPr>
          <w:rFonts w:ascii="宋体" w:cs="宋体"/>
          <w:kern w:val="0"/>
          <w:szCs w:val="21"/>
        </w:rPr>
        <w:t>近年来，富川坚持生态优先战略，积极推动绿色低碳转型发展，富川风能资源丰富，下列图中四个选项中与发电机原理相同的是</w:t>
      </w:r>
      <w:r>
        <w:rPr>
          <w:rFonts w:eastAsia="Times New Roman" w:hAnsi="Times New Roman"/>
          <w:kern w:val="0"/>
          <w:szCs w:val="21"/>
        </w:rPr>
        <w:t>(    )</w:t>
      </w:r>
      <w:bookmarkEnd w:id="10"/>
    </w:p>
    <w:p w14:paraId="449838C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D493389" wp14:editId="4C4ACDB5">
            <wp:extent cx="1571625" cy="9525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71625" cy="9525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CC288C5" wp14:editId="7E05DC9B">
            <wp:extent cx="1371600" cy="11049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71600" cy="11049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1ED2E01" wp14:editId="430AB467">
            <wp:extent cx="1104900" cy="8096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04900" cy="8096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CB7BDAB" wp14:editId="7FF41253">
            <wp:extent cx="952500" cy="885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952500" cy="885825"/>
                    </a:xfrm>
                    <a:prstGeom prst="rect">
                      <a:avLst/>
                    </a:prstGeom>
                    <a:noFill/>
                    <a:ln>
                      <a:noFill/>
                    </a:ln>
                  </pic:spPr>
                </pic:pic>
              </a:graphicData>
            </a:graphic>
          </wp:inline>
        </w:drawing>
      </w:r>
    </w:p>
    <w:p w14:paraId="1EC79C77"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a05911c8-10fc-4166-a5e4-2ccddc37decd"/>
      <w:r>
        <w:rPr>
          <w:rFonts w:ascii="宋体" w:cs="宋体"/>
          <w:kern w:val="0"/>
          <w:szCs w:val="21"/>
        </w:rPr>
        <w:t>如图所示，是自动测量油箱内油量的装置图。其中</w:t>
      </w:r>
      <m:oMath>
        <m:r>
          <w:rPr>
            <w:rFonts w:ascii="Cambria Math" w:hAnsi="Cambria Math"/>
          </w:rPr>
          <m:t>R'</m:t>
        </m:r>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是弧形变阻器，它的金属滑片是金属杠杆的一端。下列判断正确的是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681"/>
      </w:tblGrid>
      <w:tr w:rsidR="00712443" w14:paraId="6AB0D149" w14:textId="77777777">
        <w:trPr>
          <w:cantSplit/>
          <w:trHeight w:val="2130"/>
          <w:jc w:val="center"/>
        </w:trPr>
        <w:tc>
          <w:tcPr>
            <w:tcW w:w="3465" w:type="dxa"/>
          </w:tcPr>
          <w:p w14:paraId="6ACA371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8240" behindDoc="0" locked="0" layoutInCell="1" allowOverlap="0" wp14:anchorId="516FE5C0" wp14:editId="4CCDCA4B">
                  <wp:simplePos x="0" y="0"/>
                  <wp:positionH relativeFrom="column">
                    <wp:align>center</wp:align>
                  </wp:positionH>
                  <wp:positionV relativeFrom="line">
                    <wp:posOffset>0</wp:posOffset>
                  </wp:positionV>
                  <wp:extent cx="2200275" cy="13525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200275" cy="1352550"/>
                          </a:xfrm>
                          <a:prstGeom prst="rect">
                            <a:avLst/>
                          </a:prstGeom>
                          <a:noFill/>
                          <a:ln>
                            <a:noFill/>
                          </a:ln>
                        </pic:spPr>
                      </pic:pic>
                    </a:graphicData>
                  </a:graphic>
                </wp:anchor>
              </w:drawing>
            </w:r>
          </w:p>
        </w:tc>
      </w:tr>
    </w:tbl>
    <w:p w14:paraId="1C59CCA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该油量表是由电压表改装而成的</w:t>
      </w:r>
      <w:r>
        <w:tab/>
      </w:r>
      <w:r>
        <w:rPr>
          <w:rFonts w:eastAsia="Times New Roman" w:hAnsi="Times New Roman"/>
          <w:kern w:val="0"/>
          <w:szCs w:val="21"/>
        </w:rPr>
        <w:t xml:space="preserve">B. </w:t>
      </w:r>
      <w:r>
        <w:rPr>
          <w:rFonts w:ascii="宋体" w:cs="宋体"/>
          <w:kern w:val="0"/>
          <w:szCs w:val="21"/>
        </w:rPr>
        <w:t>变阻器</w:t>
      </w:r>
      <w:r>
        <w:rPr>
          <w:rFonts w:eastAsia="Times New Roman" w:hAnsi="Times New Roman"/>
          <w:i/>
          <w:iCs/>
          <w:kern w:val="0"/>
          <w:szCs w:val="21"/>
        </w:rPr>
        <w:t>R</w:t>
      </w:r>
      <w:r>
        <w:rPr>
          <w:rFonts w:ascii="宋体" w:cs="宋体"/>
          <w:kern w:val="0"/>
          <w:szCs w:val="21"/>
        </w:rPr>
        <w:t>和定值电阻</w:t>
      </w:r>
      <m:oMath>
        <m:r>
          <w:rPr>
            <w:rFonts w:ascii="Cambria Math" w:hAnsi="Cambria Math"/>
          </w:rPr>
          <m:t>R'</m:t>
        </m:r>
      </m:oMath>
      <w:r>
        <w:rPr>
          <w:rFonts w:ascii="宋体" w:cs="宋体"/>
          <w:kern w:val="0"/>
          <w:szCs w:val="21"/>
        </w:rPr>
        <w:t>是并联的</w:t>
      </w:r>
      <w:r>
        <w:br/>
      </w:r>
      <w:r>
        <w:rPr>
          <w:rFonts w:eastAsia="Times New Roman" w:hAnsi="Times New Roman"/>
          <w:kern w:val="0"/>
          <w:szCs w:val="21"/>
        </w:rPr>
        <w:t xml:space="preserve">C. </w:t>
      </w:r>
      <w:r>
        <w:rPr>
          <w:rFonts w:ascii="宋体" w:cs="宋体"/>
          <w:kern w:val="0"/>
          <w:szCs w:val="21"/>
        </w:rPr>
        <w:t>油位越高，通过变阻器</w:t>
      </w:r>
      <w:r>
        <w:rPr>
          <w:rFonts w:eastAsia="Times New Roman" w:hAnsi="Times New Roman"/>
          <w:i/>
          <w:iCs/>
          <w:kern w:val="0"/>
          <w:szCs w:val="21"/>
        </w:rPr>
        <w:t>R</w:t>
      </w:r>
      <w:r>
        <w:rPr>
          <w:rFonts w:ascii="宋体" w:cs="宋体"/>
          <w:kern w:val="0"/>
          <w:szCs w:val="21"/>
        </w:rPr>
        <w:t>的电流越大</w:t>
      </w:r>
      <w:r>
        <w:tab/>
      </w:r>
      <w:r>
        <w:rPr>
          <w:rFonts w:eastAsia="Times New Roman" w:hAnsi="Times New Roman"/>
          <w:kern w:val="0"/>
          <w:szCs w:val="21"/>
        </w:rPr>
        <w:t xml:space="preserve">D. </w:t>
      </w:r>
      <w:r>
        <w:rPr>
          <w:rFonts w:ascii="宋体" w:cs="宋体"/>
          <w:kern w:val="0"/>
          <w:szCs w:val="21"/>
        </w:rPr>
        <w:t>油位越低，变阻器</w:t>
      </w:r>
      <w:r>
        <w:rPr>
          <w:rFonts w:eastAsia="Times New Roman" w:hAnsi="Times New Roman"/>
          <w:i/>
          <w:iCs/>
          <w:kern w:val="0"/>
          <w:szCs w:val="21"/>
        </w:rPr>
        <w:t>R</w:t>
      </w:r>
      <w:r>
        <w:rPr>
          <w:rFonts w:ascii="宋体" w:cs="宋体"/>
          <w:kern w:val="0"/>
          <w:szCs w:val="21"/>
        </w:rPr>
        <w:t>两端的电压越小</w:t>
      </w:r>
    </w:p>
    <w:p w14:paraId="3C0C715E"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11</w:t>
      </w:r>
      <w:r>
        <w:rPr>
          <w:rFonts w:ascii="黑体" w:eastAsia="黑体" w:hAnsi="黑体" w:cs="黑体"/>
        </w:rPr>
        <w:t>分。</w:t>
      </w:r>
    </w:p>
    <w:p w14:paraId="4465E90E"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f2818a3a-fa47-4f12-a538-1665d7faa377"/>
      <w:r>
        <w:rPr>
          <w:rFonts w:ascii="宋体" w:cs="宋体"/>
          <w:kern w:val="0"/>
          <w:szCs w:val="21"/>
        </w:rPr>
        <w:t>如图所示是磁现象的四幅示意图，其中磁感线方向正确的是</w:t>
      </w:r>
      <w:r>
        <w:rPr>
          <w:rFonts w:eastAsia="Times New Roman" w:hAnsi="Times New Roman"/>
          <w:kern w:val="0"/>
          <w:szCs w:val="21"/>
        </w:rPr>
        <w:t>(    )</w:t>
      </w:r>
      <w:bookmarkEnd w:id="12"/>
    </w:p>
    <w:p w14:paraId="14AAA9FC"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DD68D65" wp14:editId="7AFB0F9D">
            <wp:extent cx="1009650" cy="6762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09650" cy="6762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C92F585" wp14:editId="7CE1AFFA">
            <wp:extent cx="1104900" cy="7524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04900" cy="7524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92900A7" wp14:editId="350B0A2B">
            <wp:extent cx="1647825" cy="1533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47825" cy="15335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391E512" wp14:editId="0F0DA807">
            <wp:extent cx="1200150" cy="10191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0150" cy="1019175"/>
                    </a:xfrm>
                    <a:prstGeom prst="rect">
                      <a:avLst/>
                    </a:prstGeom>
                    <a:noFill/>
                    <a:ln>
                      <a:noFill/>
                    </a:ln>
                  </pic:spPr>
                </pic:pic>
              </a:graphicData>
            </a:graphic>
          </wp:inline>
        </w:drawing>
      </w:r>
    </w:p>
    <w:p w14:paraId="7247F199"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485051dd-f401-4811-aa33-65c3dc961bef"/>
      <w:r>
        <w:rPr>
          <w:rFonts w:ascii="宋体" w:cs="宋体"/>
          <w:kern w:val="0"/>
          <w:szCs w:val="21"/>
        </w:rPr>
        <w:t>小富最喜欢做的一道菜是“番茄炒鸡蛋”，下列说法正确的是</w:t>
      </w:r>
      <w:r>
        <w:rPr>
          <w:rFonts w:eastAsia="Times New Roman" w:hAnsi="Times New Roman"/>
          <w:kern w:val="0"/>
          <w:szCs w:val="21"/>
        </w:rPr>
        <w:t>(    )</w:t>
      </w:r>
      <w:bookmarkEnd w:id="13"/>
    </w:p>
    <w:p w14:paraId="4D0C7E9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放一点盐，鸡蛋就有了咸味，说明分子只能在固体中运动</w:t>
      </w:r>
      <w:r>
        <w:br/>
      </w:r>
      <w:r>
        <w:rPr>
          <w:rFonts w:eastAsia="Times New Roman" w:hAnsi="Times New Roman"/>
          <w:kern w:val="0"/>
          <w:szCs w:val="21"/>
        </w:rPr>
        <w:t xml:space="preserve">B. </w:t>
      </w:r>
      <w:r>
        <w:rPr>
          <w:rFonts w:ascii="宋体" w:cs="宋体"/>
          <w:kern w:val="0"/>
          <w:szCs w:val="21"/>
        </w:rPr>
        <w:t>菜做好起锅时，清香扑鼻，说明温度越高分子运动越快</w:t>
      </w:r>
      <w:r>
        <w:br/>
      </w:r>
      <w:r>
        <w:rPr>
          <w:rFonts w:eastAsia="Times New Roman" w:hAnsi="Times New Roman"/>
          <w:kern w:val="0"/>
          <w:szCs w:val="21"/>
        </w:rPr>
        <w:t xml:space="preserve">C. </w:t>
      </w:r>
      <w:r>
        <w:rPr>
          <w:rFonts w:ascii="宋体" w:cs="宋体"/>
          <w:kern w:val="0"/>
          <w:szCs w:val="21"/>
        </w:rPr>
        <w:t>菜的内能增加是通过热传递的方式实现</w:t>
      </w:r>
      <w:r>
        <w:br/>
      </w:r>
      <w:r>
        <w:rPr>
          <w:rFonts w:eastAsia="Times New Roman" w:hAnsi="Times New Roman"/>
          <w:kern w:val="0"/>
          <w:szCs w:val="21"/>
        </w:rPr>
        <w:t xml:space="preserve">D. </w:t>
      </w:r>
      <w:r>
        <w:rPr>
          <w:rFonts w:ascii="宋体" w:cs="宋体"/>
          <w:kern w:val="0"/>
          <w:szCs w:val="21"/>
        </w:rPr>
        <w:t>菜的内能增加是通过做功的方式实现的</w:t>
      </w:r>
    </w:p>
    <w:p w14:paraId="7361DC3E"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7178a070-9f35-4665-9884-b4f02affb7fc"/>
      <w:r>
        <w:rPr>
          <w:rFonts w:ascii="宋体" w:cs="宋体"/>
          <w:kern w:val="0"/>
          <w:szCs w:val="21"/>
        </w:rPr>
        <w:t>分别标有“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两盏灯泡，在接入电路时都能发光，则下列说法正确的是</w:t>
      </w:r>
      <w:r>
        <w:rPr>
          <w:rFonts w:eastAsia="Times New Roman" w:hAnsi="Times New Roman"/>
          <w:kern w:val="0"/>
          <w:szCs w:val="21"/>
        </w:rPr>
        <w:t>(    )</w:t>
      </w:r>
      <w:bookmarkEnd w:id="14"/>
    </w:p>
    <w:p w14:paraId="0C4B31D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两灯正常发光时</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tab/>
      </w:r>
      <w:r>
        <w:rPr>
          <w:rFonts w:eastAsia="Times New Roman" w:hAnsi="Times New Roman"/>
          <w:kern w:val="0"/>
          <w:szCs w:val="21"/>
        </w:rPr>
        <w:t xml:space="preserve">B. </w:t>
      </w:r>
      <w:r>
        <w:rPr>
          <w:rFonts w:ascii="宋体" w:cs="宋体"/>
          <w:kern w:val="0"/>
          <w:szCs w:val="21"/>
        </w:rPr>
        <w:t>两灯的电阻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灯均正常发光，它们的亮度相同</w:t>
      </w:r>
      <w:r>
        <w:tab/>
      </w:r>
      <w:r>
        <w:rPr>
          <w:rFonts w:eastAsia="Times New Roman" w:hAnsi="Times New Roman"/>
          <w:kern w:val="0"/>
          <w:szCs w:val="21"/>
        </w:rPr>
        <w:t xml:space="preserve">D. </w:t>
      </w:r>
      <w:r>
        <w:rPr>
          <w:rFonts w:ascii="宋体" w:cs="宋体"/>
          <w:kern w:val="0"/>
          <w:szCs w:val="21"/>
        </w:rPr>
        <w:t>两灯并联时实际功率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p>
    <w:p w14:paraId="3BC477CC"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5d7367a8-87d2-439a-8ead-6b700ac8040a"/>
      <w:r>
        <w:rPr>
          <w:rFonts w:ascii="宋体" w:cs="宋体"/>
          <w:kern w:val="0"/>
          <w:szCs w:val="21"/>
        </w:rPr>
        <w:t>如图所示，图甲是红外线测温枪，图乙是它的工作原理，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是红外线热敏电阻，其阻值随人体温变化的图像如图丙所示，下列说法正确的是</w:t>
      </w:r>
      <w:r>
        <w:rPr>
          <w:rFonts w:eastAsia="Times New Roman" w:hAnsi="Times New Roman"/>
          <w:kern w:val="0"/>
          <w:szCs w:val="21"/>
        </w:rPr>
        <w:t>(    )</w:t>
      </w:r>
      <w:bookmarkEnd w:id="15"/>
    </w:p>
    <w:tbl>
      <w:tblPr>
        <w:tblW w:w="0" w:type="auto"/>
        <w:jc w:val="center"/>
        <w:tblLook w:val="04A0" w:firstRow="1" w:lastRow="0" w:firstColumn="1" w:lastColumn="0" w:noHBand="0" w:noVBand="1"/>
      </w:tblPr>
      <w:tblGrid>
        <w:gridCol w:w="5091"/>
      </w:tblGrid>
      <w:tr w:rsidR="00712443" w14:paraId="2FE113D6" w14:textId="77777777">
        <w:trPr>
          <w:cantSplit/>
          <w:trHeight w:val="2190"/>
          <w:jc w:val="center"/>
        </w:trPr>
        <w:tc>
          <w:tcPr>
            <w:tcW w:w="4875" w:type="dxa"/>
          </w:tcPr>
          <w:p w14:paraId="7B34B3C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19F3C8C5" wp14:editId="3869F832">
                  <wp:simplePos x="0" y="0"/>
                  <wp:positionH relativeFrom="column">
                    <wp:align>center</wp:align>
                  </wp:positionH>
                  <wp:positionV relativeFrom="line">
                    <wp:posOffset>0</wp:posOffset>
                  </wp:positionV>
                  <wp:extent cx="3095625" cy="13906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095625" cy="1390650"/>
                          </a:xfrm>
                          <a:prstGeom prst="rect">
                            <a:avLst/>
                          </a:prstGeom>
                          <a:noFill/>
                          <a:ln>
                            <a:noFill/>
                          </a:ln>
                        </pic:spPr>
                      </pic:pic>
                    </a:graphicData>
                  </a:graphic>
                </wp:anchor>
              </w:drawing>
            </w:r>
          </w:p>
        </w:tc>
      </w:tr>
    </w:tbl>
    <w:p w14:paraId="68C2C40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体温越高，</w:t>
      </w:r>
      <w:r>
        <w:rPr>
          <w:rFonts w:eastAsia="Times New Roman" w:hAnsi="Times New Roman"/>
          <w:i/>
          <w:iCs/>
          <w:kern w:val="0"/>
          <w:szCs w:val="21"/>
        </w:rPr>
        <w:t>R</w:t>
      </w:r>
      <w:r>
        <w:rPr>
          <w:rFonts w:ascii="宋体" w:cs="宋体"/>
          <w:kern w:val="0"/>
          <w:szCs w:val="21"/>
        </w:rPr>
        <w:t>的阻值越大</w:t>
      </w:r>
      <w:r>
        <w:tab/>
      </w:r>
      <w:r>
        <w:rPr>
          <w:rFonts w:eastAsia="Times New Roman" w:hAnsi="Times New Roman"/>
          <w:kern w:val="0"/>
          <w:szCs w:val="21"/>
        </w:rPr>
        <w:t xml:space="preserve">B. </w:t>
      </w:r>
      <w:r>
        <w:rPr>
          <w:rFonts w:ascii="宋体" w:cs="宋体"/>
          <w:kern w:val="0"/>
          <w:szCs w:val="21"/>
        </w:rPr>
        <w:t>体温越高，电压表示数越大</w:t>
      </w:r>
      <w:r>
        <w:br/>
      </w:r>
      <w:r>
        <w:rPr>
          <w:rFonts w:eastAsia="Times New Roman" w:hAnsi="Times New Roman"/>
          <w:kern w:val="0"/>
          <w:szCs w:val="21"/>
        </w:rPr>
        <w:t xml:space="preserve">C. </w:t>
      </w:r>
      <w:r>
        <w:rPr>
          <w:rFonts w:ascii="宋体" w:cs="宋体"/>
          <w:kern w:val="0"/>
          <w:szCs w:val="21"/>
        </w:rPr>
        <w:t>体温升高，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两端电压不变</w:t>
      </w:r>
      <w:r>
        <w:tab/>
      </w:r>
      <w:r>
        <w:rPr>
          <w:rFonts w:eastAsia="Times New Roman" w:hAnsi="Times New Roman"/>
          <w:kern w:val="0"/>
          <w:szCs w:val="21"/>
        </w:rPr>
        <w:t xml:space="preserve">D. </w:t>
      </w:r>
      <w:r>
        <w:rPr>
          <w:rFonts w:ascii="宋体" w:cs="宋体"/>
          <w:kern w:val="0"/>
          <w:szCs w:val="21"/>
        </w:rPr>
        <w:t>体温降低，电路的总功率变小</w:t>
      </w:r>
    </w:p>
    <w:p w14:paraId="12E7C8E5"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17</w:t>
      </w:r>
      <w:r>
        <w:rPr>
          <w:rFonts w:ascii="黑体" w:eastAsia="黑体" w:hAnsi="黑体" w:cs="黑体"/>
        </w:rPr>
        <w:t>分。</w:t>
      </w:r>
    </w:p>
    <w:p w14:paraId="6112A612"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e27760ec-cf0c-408a-83e3-e1ecd0c54018"/>
      <w:r>
        <w:rPr>
          <w:rFonts w:eastAsia="Times New Roman" w:hAnsi="Times New Roman"/>
          <w:noProof/>
          <w:kern w:val="0"/>
          <w:sz w:val="24"/>
          <w:szCs w:val="24"/>
        </w:rPr>
        <w:drawing>
          <wp:anchor distT="0" distB="0" distL="114300" distR="114300" simplePos="0" relativeHeight="251660288" behindDoc="0" locked="0" layoutInCell="1" allowOverlap="0" wp14:anchorId="54636CB5" wp14:editId="054E2DBB">
            <wp:simplePos x="0" y="0"/>
            <wp:positionH relativeFrom="column">
              <wp:align>right</wp:align>
            </wp:positionH>
            <wp:positionV relativeFrom="line">
              <wp:posOffset>76200</wp:posOffset>
            </wp:positionV>
            <wp:extent cx="1019175" cy="16383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19175" cy="1638300"/>
                    </a:xfrm>
                    <a:prstGeom prst="rect">
                      <a:avLst/>
                    </a:prstGeom>
                    <a:noFill/>
                    <a:ln>
                      <a:noFill/>
                    </a:ln>
                  </pic:spPr>
                </pic:pic>
              </a:graphicData>
            </a:graphic>
          </wp:anchor>
        </w:drawing>
      </w:r>
      <w:r>
        <w:rPr>
          <w:rFonts w:ascii="宋体" w:cs="宋体"/>
          <w:kern w:val="0"/>
          <w:szCs w:val="21"/>
        </w:rPr>
        <w:t>如图所示，玻璃板水平接触水面，缓慢向上拉玻璃板，弹簧测力计的示数会______</w:t>
      </w:r>
      <m:oMath>
        <m:r>
          <w:rPr>
            <w:rFonts w:ascii="Cambria Math" w:hAnsi="Cambria Math"/>
          </w:rPr>
          <m:t>(</m:t>
        </m:r>
      </m:oMath>
      <w:r>
        <w:rPr>
          <w:rFonts w:ascii="宋体" w:cs="宋体"/>
          <w:kern w:val="0"/>
          <w:szCs w:val="21"/>
        </w:rPr>
        <w:t>“变大”、“不变”或“变小”</w:t>
      </w:r>
      <m:oMath>
        <m:r>
          <w:rPr>
            <w:rFonts w:ascii="Cambria Math" w:hAnsi="Cambria Math"/>
          </w:rPr>
          <m:t>)</m:t>
        </m:r>
      </m:oMath>
      <w:r>
        <w:rPr>
          <w:rFonts w:ascii="宋体" w:cs="宋体"/>
          <w:kern w:val="0"/>
          <w:szCs w:val="21"/>
        </w:rPr>
        <w:t>，产生此现象的原因是分子间有______。</w:t>
      </w:r>
      <w:bookmarkEnd w:id="16"/>
    </w:p>
    <w:p w14:paraId="2379F92D" w14:textId="77777777" w:rsidR="00712443" w:rsidRDefault="00000000">
      <w:pPr>
        <w:spacing w:line="360" w:lineRule="auto"/>
        <w:textAlignment w:val="center"/>
      </w:pPr>
      <w:r>
        <w:br w:type="textWrapping" w:clear="all"/>
      </w:r>
    </w:p>
    <w:p w14:paraId="1958F7C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da00a85-6495-430c-908b-8a91f6be1c52"/>
      <w:r>
        <w:rPr>
          <w:rFonts w:eastAsia="Times New Roman" w:hAnsi="Times New Roman"/>
          <w:noProof/>
          <w:kern w:val="0"/>
          <w:sz w:val="24"/>
          <w:szCs w:val="24"/>
        </w:rPr>
        <w:drawing>
          <wp:anchor distT="0" distB="0" distL="114300" distR="114300" simplePos="0" relativeHeight="251661312" behindDoc="0" locked="0" layoutInCell="1" allowOverlap="0" wp14:anchorId="233D0779" wp14:editId="77546AB2">
            <wp:simplePos x="0" y="0"/>
            <wp:positionH relativeFrom="column">
              <wp:align>right</wp:align>
            </wp:positionH>
            <wp:positionV relativeFrom="line">
              <wp:posOffset>76200</wp:posOffset>
            </wp:positionV>
            <wp:extent cx="1038225" cy="9715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38225" cy="971550"/>
                    </a:xfrm>
                    <a:prstGeom prst="rect">
                      <a:avLst/>
                    </a:prstGeom>
                    <a:noFill/>
                    <a:ln>
                      <a:noFill/>
                    </a:ln>
                  </pic:spPr>
                </pic:pic>
              </a:graphicData>
            </a:graphic>
          </wp:anchor>
        </w:drawing>
      </w:r>
      <w:r>
        <w:rPr>
          <w:rFonts w:ascii="宋体" w:cs="宋体"/>
          <w:kern w:val="0"/>
          <w:szCs w:val="21"/>
        </w:rPr>
        <w:t>如图所示是一款消防应急照明灯，它直接接在家庭电路的插座中，当给应急灯充电时，电能转化为______能。小富同学将应急灯中的一个灯泡取下，另一个灯泡仍然发光，说明应急灯的两个灯泡是______联的。</w:t>
      </w:r>
      <w:bookmarkEnd w:id="17"/>
    </w:p>
    <w:p w14:paraId="0525A11A" w14:textId="77777777" w:rsidR="00712443" w:rsidRDefault="00000000">
      <w:pPr>
        <w:spacing w:line="360" w:lineRule="auto"/>
        <w:textAlignment w:val="center"/>
      </w:pPr>
      <w:r>
        <w:br w:type="textWrapping" w:clear="all"/>
      </w:r>
    </w:p>
    <w:p w14:paraId="0FA20AD6"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a5290a98-02f2-472e-8c90-c307e7b68eb8"/>
      <w:r>
        <w:rPr>
          <w:rFonts w:eastAsia="Times New Roman" w:hAnsi="Times New Roman"/>
          <w:noProof/>
          <w:kern w:val="0"/>
          <w:sz w:val="24"/>
          <w:szCs w:val="24"/>
        </w:rPr>
        <w:drawing>
          <wp:anchor distT="0" distB="0" distL="114300" distR="114300" simplePos="0" relativeHeight="251662336" behindDoc="0" locked="0" layoutInCell="1" allowOverlap="0" wp14:anchorId="7C8E2246" wp14:editId="73C5E21E">
            <wp:simplePos x="0" y="0"/>
            <wp:positionH relativeFrom="column">
              <wp:align>right</wp:align>
            </wp:positionH>
            <wp:positionV relativeFrom="line">
              <wp:posOffset>76200</wp:posOffset>
            </wp:positionV>
            <wp:extent cx="1295400" cy="1133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95400" cy="1133475"/>
                    </a:xfrm>
                    <a:prstGeom prst="rect">
                      <a:avLst/>
                    </a:prstGeom>
                    <a:noFill/>
                    <a:ln>
                      <a:noFill/>
                    </a:ln>
                  </pic:spPr>
                </pic:pic>
              </a:graphicData>
            </a:graphic>
          </wp:anchor>
        </w:drawing>
      </w:r>
      <w:r>
        <w:rPr>
          <w:rFonts w:ascii="宋体" w:cs="宋体"/>
          <w:kern w:val="0"/>
          <w:szCs w:val="21"/>
        </w:rPr>
        <w:t>如图的电路，虚线框内元件一个是灯泡和一个是定值电阻，要求无论开关是否闭合，灯都发光，则______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是灯泡。当开关</w:t>
      </w:r>
      <w:r>
        <w:rPr>
          <w:rFonts w:eastAsia="Times New Roman" w:hAnsi="Times New Roman"/>
          <w:i/>
          <w:iCs/>
          <w:kern w:val="0"/>
          <w:szCs w:val="21"/>
        </w:rPr>
        <w:t>S</w:t>
      </w:r>
      <w:r>
        <w:rPr>
          <w:rFonts w:ascii="宋体" w:cs="宋体"/>
          <w:kern w:val="0"/>
          <w:szCs w:val="21"/>
        </w:rPr>
        <w:t>闭合，元件</w:t>
      </w:r>
      <w:r>
        <w:rPr>
          <w:rFonts w:eastAsia="Times New Roman" w:hAnsi="Times New Roman"/>
          <w:i/>
          <w:iCs/>
          <w:kern w:val="0"/>
          <w:szCs w:val="21"/>
        </w:rPr>
        <w:t>a</w:t>
      </w:r>
      <w:r>
        <w:rPr>
          <w:rFonts w:ascii="宋体" w:cs="宋体"/>
          <w:kern w:val="0"/>
          <w:szCs w:val="21"/>
        </w:rPr>
        <w:t>被______，此时灯泡亮度______</w:t>
      </w:r>
      <m:oMath>
        <m:r>
          <w:rPr>
            <w:rFonts w:ascii="Cambria Math" w:hAnsi="Cambria Math"/>
          </w:rPr>
          <m:t>(</m:t>
        </m:r>
      </m:oMath>
      <w:r>
        <w:rPr>
          <w:rFonts w:ascii="宋体" w:cs="宋体"/>
          <w:kern w:val="0"/>
          <w:szCs w:val="21"/>
        </w:rPr>
        <w:t>选填“变亮”或“变暗”</w:t>
      </w:r>
      <m:oMath>
        <m:r>
          <w:rPr>
            <w:rFonts w:ascii="Cambria Math" w:hAnsi="Cambria Math"/>
          </w:rPr>
          <m:t>)</m:t>
        </m:r>
      </m:oMath>
      <w:r>
        <w:rPr>
          <w:rFonts w:ascii="宋体" w:cs="宋体"/>
          <w:kern w:val="0"/>
          <w:szCs w:val="21"/>
        </w:rPr>
        <w:t>。</w:t>
      </w:r>
      <w:bookmarkEnd w:id="18"/>
    </w:p>
    <w:p w14:paraId="5686638C" w14:textId="77777777" w:rsidR="00712443" w:rsidRDefault="00000000">
      <w:pPr>
        <w:spacing w:line="360" w:lineRule="auto"/>
        <w:textAlignment w:val="center"/>
      </w:pPr>
      <w:r>
        <w:br w:type="textWrapping" w:clear="all"/>
      </w:r>
    </w:p>
    <w:p w14:paraId="7CA5C759"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eb7d120d-bb74-47c3-b47e-3014917e319b"/>
      <w:r>
        <w:rPr>
          <w:rFonts w:eastAsia="Times New Roman" w:hAnsi="Times New Roman"/>
          <w:noProof/>
          <w:kern w:val="0"/>
          <w:sz w:val="24"/>
          <w:szCs w:val="24"/>
        </w:rPr>
        <w:drawing>
          <wp:anchor distT="0" distB="0" distL="114300" distR="114300" simplePos="0" relativeHeight="251663360" behindDoc="0" locked="0" layoutInCell="1" allowOverlap="0" wp14:anchorId="0980A17F" wp14:editId="26C03DB6">
            <wp:simplePos x="0" y="0"/>
            <wp:positionH relativeFrom="column">
              <wp:align>right</wp:align>
            </wp:positionH>
            <wp:positionV relativeFrom="line">
              <wp:posOffset>76200</wp:posOffset>
            </wp:positionV>
            <wp:extent cx="1676400" cy="8001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76400" cy="800100"/>
                    </a:xfrm>
                    <a:prstGeom prst="rect">
                      <a:avLst/>
                    </a:prstGeom>
                    <a:noFill/>
                    <a:ln>
                      <a:noFill/>
                    </a:ln>
                  </pic:spPr>
                </pic:pic>
              </a:graphicData>
            </a:graphic>
          </wp:anchor>
        </w:drawing>
      </w:r>
      <w:r>
        <w:rPr>
          <w:rFonts w:ascii="宋体" w:cs="宋体"/>
          <w:kern w:val="0"/>
          <w:szCs w:val="21"/>
        </w:rPr>
        <w:t>如图是人们常用的插线板。可以用______来判断插孔接的是火线还是零线；当把三脚插头插入三孔插座中时，用电器的金属外壳就会与______相连。以防止触电事故的发生。</w:t>
      </w:r>
      <w:bookmarkEnd w:id="19"/>
    </w:p>
    <w:p w14:paraId="7EDDAB32" w14:textId="77777777" w:rsidR="00712443" w:rsidRDefault="00000000">
      <w:pPr>
        <w:spacing w:line="360" w:lineRule="auto"/>
        <w:textAlignment w:val="center"/>
      </w:pPr>
      <w:r>
        <w:lastRenderedPageBreak/>
        <w:br w:type="textWrapping" w:clear="all"/>
      </w:r>
    </w:p>
    <w:p w14:paraId="18FDA5C3"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94d0a6c-a23a-451a-8ef6-e506602b652a"/>
      <w:r>
        <w:rPr>
          <w:rFonts w:eastAsia="Times New Roman" w:hAnsi="Times New Roman"/>
          <w:noProof/>
          <w:kern w:val="0"/>
          <w:sz w:val="24"/>
          <w:szCs w:val="24"/>
        </w:rPr>
        <w:drawing>
          <wp:anchor distT="0" distB="0" distL="114300" distR="114300" simplePos="0" relativeHeight="251664384" behindDoc="0" locked="0" layoutInCell="1" allowOverlap="0" wp14:anchorId="380C27EA" wp14:editId="456409B5">
            <wp:simplePos x="0" y="0"/>
            <wp:positionH relativeFrom="column">
              <wp:align>right</wp:align>
            </wp:positionH>
            <wp:positionV relativeFrom="line">
              <wp:posOffset>76200</wp:posOffset>
            </wp:positionV>
            <wp:extent cx="1285875" cy="14478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85875" cy="1447800"/>
                    </a:xfrm>
                    <a:prstGeom prst="rect">
                      <a:avLst/>
                    </a:prstGeom>
                    <a:noFill/>
                    <a:ln>
                      <a:noFill/>
                    </a:ln>
                  </pic:spPr>
                </pic:pic>
              </a:graphicData>
            </a:graphic>
          </wp:anchor>
        </w:drawing>
      </w:r>
      <w:r>
        <w:rPr>
          <w:rFonts w:ascii="宋体" w:cs="宋体"/>
          <w:kern w:val="0"/>
          <w:szCs w:val="21"/>
        </w:rPr>
        <w:t>小明家的电能表上个月月初的表盘示数为</w:t>
      </w:r>
      <m:oMath>
        <m:r>
          <w:rPr>
            <w:rFonts w:ascii="Cambria Math" w:hAnsi="Cambria Math"/>
          </w:rPr>
          <m:t>1250.8kW</m:t>
        </m:r>
        <m:r>
          <m:rPr>
            <m:sty m:val="b"/>
          </m:rPr>
          <w:rPr>
            <w:rFonts w:ascii="Cambria Math" w:hAnsi="Cambria Math"/>
          </w:rPr>
          <m:t>⋅</m:t>
        </m:r>
        <m:r>
          <w:rPr>
            <w:rFonts w:ascii="Cambria Math" w:hAnsi="Cambria Math"/>
          </w:rPr>
          <m:t>h</m:t>
        </m:r>
      </m:oMath>
      <w:r>
        <w:rPr>
          <w:rFonts w:ascii="宋体" w:cs="宋体"/>
          <w:kern w:val="0"/>
          <w:szCs w:val="21"/>
        </w:rPr>
        <w:t>，月末的表盘示数和电能表其他参数如图所示，根据表盘上的信息，可得小明家上个月共用电______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，小明家电路干路中的电流不得超过______</w:t>
      </w:r>
      <w:r>
        <w:rPr>
          <w:rFonts w:eastAsia="Times New Roman" w:hAnsi="Times New Roman"/>
          <w:i/>
          <w:iCs/>
          <w:kern w:val="0"/>
          <w:szCs w:val="21"/>
        </w:rPr>
        <w:t xml:space="preserve"> A</w:t>
      </w:r>
      <w:r>
        <w:rPr>
          <w:rFonts w:ascii="宋体" w:cs="宋体"/>
          <w:kern w:val="0"/>
          <w:szCs w:val="21"/>
        </w:rPr>
        <w:t>。</w:t>
      </w:r>
      <w:bookmarkEnd w:id="20"/>
    </w:p>
    <w:p w14:paraId="55CCE269" w14:textId="77777777" w:rsidR="00712443" w:rsidRDefault="00000000">
      <w:pPr>
        <w:spacing w:line="360" w:lineRule="auto"/>
        <w:textAlignment w:val="center"/>
      </w:pPr>
      <w:r>
        <w:br w:type="textWrapping" w:clear="all"/>
      </w:r>
    </w:p>
    <w:p w14:paraId="3016B54E"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e898fa2e-a01d-4d04-8f85-98bdcf91b9e9"/>
      <w:r>
        <w:rPr>
          <w:rFonts w:eastAsia="Times New Roman" w:hAnsi="Times New Roman"/>
          <w:noProof/>
          <w:kern w:val="0"/>
          <w:sz w:val="24"/>
          <w:szCs w:val="24"/>
        </w:rPr>
        <w:drawing>
          <wp:anchor distT="0" distB="0" distL="114300" distR="114300" simplePos="0" relativeHeight="251665408" behindDoc="0" locked="0" layoutInCell="1" allowOverlap="0" wp14:anchorId="29D54C75" wp14:editId="76E2E6F6">
            <wp:simplePos x="0" y="0"/>
            <wp:positionH relativeFrom="column">
              <wp:align>right</wp:align>
            </wp:positionH>
            <wp:positionV relativeFrom="line">
              <wp:posOffset>76200</wp:posOffset>
            </wp:positionV>
            <wp:extent cx="1323975" cy="10763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23975" cy="1076325"/>
                    </a:xfrm>
                    <a:prstGeom prst="rect">
                      <a:avLst/>
                    </a:prstGeom>
                    <a:noFill/>
                    <a:ln>
                      <a:noFill/>
                    </a:ln>
                  </pic:spPr>
                </pic:pic>
              </a:graphicData>
            </a:graphic>
          </wp:anchor>
        </w:drawing>
      </w:r>
      <w:r>
        <w:rPr>
          <w:rFonts w:ascii="宋体" w:cs="宋体"/>
          <w:kern w:val="0"/>
          <w:szCs w:val="21"/>
        </w:rPr>
        <w:t>如图所示是探究电磁铁磁性特点的电路图，闭合开关后，其电磁铁的</w:t>
      </w:r>
      <w:r>
        <w:rPr>
          <w:rFonts w:eastAsia="Times New Roman" w:hAnsi="Times New Roman"/>
          <w:i/>
          <w:iCs/>
          <w:kern w:val="0"/>
          <w:szCs w:val="21"/>
        </w:rPr>
        <w:t>A</w:t>
      </w:r>
      <w:r>
        <w:rPr>
          <w:rFonts w:ascii="宋体" w:cs="宋体"/>
          <w:kern w:val="0"/>
          <w:szCs w:val="21"/>
        </w:rPr>
        <w:t>端是______极，当滑动变阻器的滑片</w:t>
      </w:r>
      <w:r>
        <w:rPr>
          <w:rFonts w:eastAsia="Times New Roman" w:hAnsi="Times New Roman"/>
          <w:i/>
          <w:iCs/>
          <w:kern w:val="0"/>
          <w:szCs w:val="21"/>
        </w:rPr>
        <w:t xml:space="preserve"> P</w:t>
      </w:r>
      <w:r>
        <w:rPr>
          <w:rFonts w:ascii="宋体" w:cs="宋体"/>
          <w:kern w:val="0"/>
          <w:szCs w:val="21"/>
        </w:rPr>
        <w:t>向</w:t>
      </w:r>
      <w:r>
        <w:rPr>
          <w:rFonts w:eastAsia="Times New Roman" w:hAnsi="Times New Roman"/>
          <w:i/>
          <w:iCs/>
          <w:kern w:val="0"/>
          <w:szCs w:val="21"/>
        </w:rPr>
        <w:t>a</w:t>
      </w:r>
      <w:r>
        <w:rPr>
          <w:rFonts w:ascii="宋体" w:cs="宋体"/>
          <w:kern w:val="0"/>
          <w:szCs w:val="21"/>
        </w:rPr>
        <w:t>端滑动时，电流表的示数______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，电磁铁的磁性______</w:t>
      </w:r>
      <m:oMath>
        <m:r>
          <w:rPr>
            <w:rFonts w:ascii="Cambria Math" w:hAnsi="Cambria Math"/>
          </w:rPr>
          <m:t>(</m:t>
        </m:r>
      </m:oMath>
      <w:r>
        <w:rPr>
          <w:rFonts w:ascii="宋体" w:cs="宋体"/>
          <w:kern w:val="0"/>
          <w:szCs w:val="21"/>
        </w:rPr>
        <w:t>选填“变强”“变弱”或“不变”</w:t>
      </w:r>
      <m:oMath>
        <m:r>
          <w:rPr>
            <w:rFonts w:ascii="Cambria Math" w:hAnsi="Cambria Math"/>
          </w:rPr>
          <m:t>)</m:t>
        </m:r>
      </m:oMath>
      <w:r>
        <w:rPr>
          <w:rFonts w:ascii="宋体" w:cs="宋体"/>
          <w:kern w:val="0"/>
          <w:szCs w:val="21"/>
        </w:rPr>
        <w:t>。</w:t>
      </w:r>
      <w:bookmarkEnd w:id="21"/>
    </w:p>
    <w:p w14:paraId="72363F09" w14:textId="77777777" w:rsidR="00712443" w:rsidRDefault="00000000">
      <w:pPr>
        <w:spacing w:line="360" w:lineRule="auto"/>
        <w:textAlignment w:val="center"/>
      </w:pPr>
      <w:r>
        <w:br w:type="textWrapping" w:clear="all"/>
      </w:r>
    </w:p>
    <w:p w14:paraId="261D23F9"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c9270f03-a843-4408-8ea6-5a12ee1fdd92"/>
      <w:r>
        <w:rPr>
          <w:rFonts w:ascii="宋体" w:cs="宋体"/>
          <w:kern w:val="0"/>
          <w:szCs w:val="21"/>
        </w:rPr>
        <w:t>小明利用如图所示装置探究“导体在磁场中产生电流的条件”，他通过观察灵敏电流表的______来判断是否产生了感应电流。经过多次尝试，他发现，当闭合电路的一部分导体在磁场中做______运动时，导体中就会产生感应电流。该现象称为______现象。</w:t>
      </w:r>
      <w:bookmarkEnd w:id="22"/>
    </w:p>
    <w:tbl>
      <w:tblPr>
        <w:tblW w:w="0" w:type="auto"/>
        <w:jc w:val="center"/>
        <w:tblLook w:val="04A0" w:firstRow="1" w:lastRow="0" w:firstColumn="1" w:lastColumn="0" w:noHBand="0" w:noVBand="1"/>
      </w:tblPr>
      <w:tblGrid>
        <w:gridCol w:w="4266"/>
      </w:tblGrid>
      <w:tr w:rsidR="00712443" w14:paraId="77C41AA1" w14:textId="77777777">
        <w:trPr>
          <w:cantSplit/>
          <w:trHeight w:val="2265"/>
          <w:jc w:val="center"/>
        </w:trPr>
        <w:tc>
          <w:tcPr>
            <w:tcW w:w="4050" w:type="dxa"/>
          </w:tcPr>
          <w:p w14:paraId="46F9C9E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79C36FFD" wp14:editId="59AC2A3B">
                  <wp:simplePos x="0" y="0"/>
                  <wp:positionH relativeFrom="column">
                    <wp:align>center</wp:align>
                  </wp:positionH>
                  <wp:positionV relativeFrom="line">
                    <wp:posOffset>0</wp:posOffset>
                  </wp:positionV>
                  <wp:extent cx="2571750" cy="143827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571750" cy="1438275"/>
                          </a:xfrm>
                          <a:prstGeom prst="rect">
                            <a:avLst/>
                          </a:prstGeom>
                          <a:noFill/>
                          <a:ln>
                            <a:noFill/>
                          </a:ln>
                        </pic:spPr>
                      </pic:pic>
                    </a:graphicData>
                  </a:graphic>
                </wp:anchor>
              </w:drawing>
            </w:r>
          </w:p>
        </w:tc>
      </w:tr>
    </w:tbl>
    <w:p w14:paraId="393E7FA9" w14:textId="77777777" w:rsidR="00BC4DC9" w:rsidRDefault="00BC4DC9">
      <w:pPr>
        <w:spacing w:line="360" w:lineRule="auto"/>
      </w:pPr>
    </w:p>
    <w:p w14:paraId="2DB442E6"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777367C"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9bea399b-d487-4825-8df6-c60c90f571b8"/>
      <w:r>
        <w:rPr>
          <w:rFonts w:eastAsia="Times New Roman" w:hAnsi="Times New Roman"/>
          <w:noProof/>
          <w:kern w:val="0"/>
          <w:sz w:val="24"/>
          <w:szCs w:val="24"/>
        </w:rPr>
        <w:drawing>
          <wp:anchor distT="0" distB="0" distL="114300" distR="114300" simplePos="0" relativeHeight="251667456" behindDoc="0" locked="0" layoutInCell="1" allowOverlap="0" wp14:anchorId="3CDCF3DF" wp14:editId="03849512">
            <wp:simplePos x="0" y="0"/>
            <wp:positionH relativeFrom="column">
              <wp:align>right</wp:align>
            </wp:positionH>
            <wp:positionV relativeFrom="line">
              <wp:posOffset>76200</wp:posOffset>
            </wp:positionV>
            <wp:extent cx="1704975" cy="13430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04975" cy="1343025"/>
                    </a:xfrm>
                    <a:prstGeom prst="rect">
                      <a:avLst/>
                    </a:prstGeom>
                    <a:noFill/>
                    <a:ln>
                      <a:noFill/>
                    </a:ln>
                  </pic:spPr>
                </pic:pic>
              </a:graphicData>
            </a:graphic>
          </wp:anchor>
        </w:drawing>
      </w:r>
      <w:r>
        <w:rPr>
          <w:rFonts w:ascii="宋体" w:cs="宋体"/>
          <w:kern w:val="0"/>
          <w:szCs w:val="21"/>
        </w:rPr>
        <w:t>如图所示，在遵守安全用电原则的前提下，请用笔画线代替导线将电灯和控制电灯的开关正确接入家庭电路中。</w:t>
      </w:r>
      <w:bookmarkEnd w:id="23"/>
    </w:p>
    <w:p w14:paraId="33723772" w14:textId="77777777" w:rsidR="00712443" w:rsidRDefault="00000000">
      <w:pPr>
        <w:spacing w:line="360" w:lineRule="auto"/>
        <w:textAlignment w:val="center"/>
      </w:pPr>
      <w:r>
        <w:lastRenderedPageBreak/>
        <w:br w:type="textWrapping" w:clear="all"/>
      </w:r>
    </w:p>
    <w:p w14:paraId="3FC5E8C1"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c097b053-754a-4900-9173-ef35fa9ec718"/>
      <w:r>
        <w:rPr>
          <w:rFonts w:eastAsia="Times New Roman" w:hAnsi="Times New Roman"/>
          <w:noProof/>
          <w:kern w:val="0"/>
          <w:sz w:val="24"/>
          <w:szCs w:val="24"/>
        </w:rPr>
        <w:drawing>
          <wp:anchor distT="0" distB="0" distL="114300" distR="114300" simplePos="0" relativeHeight="251668480" behindDoc="0" locked="0" layoutInCell="1" allowOverlap="0" wp14:anchorId="10578BF7" wp14:editId="09A12D98">
            <wp:simplePos x="0" y="0"/>
            <wp:positionH relativeFrom="column">
              <wp:align>right</wp:align>
            </wp:positionH>
            <wp:positionV relativeFrom="line">
              <wp:posOffset>76200</wp:posOffset>
            </wp:positionV>
            <wp:extent cx="1647825" cy="11144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647825" cy="1114425"/>
                    </a:xfrm>
                    <a:prstGeom prst="rect">
                      <a:avLst/>
                    </a:prstGeom>
                    <a:noFill/>
                    <a:ln>
                      <a:noFill/>
                    </a:ln>
                  </pic:spPr>
                </pic:pic>
              </a:graphicData>
            </a:graphic>
          </wp:anchor>
        </w:drawing>
      </w:r>
      <w:r>
        <w:rPr>
          <w:rFonts w:ascii="宋体" w:cs="宋体"/>
          <w:kern w:val="0"/>
          <w:szCs w:val="21"/>
        </w:rPr>
        <w:t>如图所示，自由小磁针在电磁铁上方静止。请用箭头标出电磁铁磁感线的方向和小磁针的北</w:t>
      </w:r>
      <m:oMath>
        <m:r>
          <w:rPr>
            <w:rFonts w:ascii="Cambria Math" w:hAnsi="Cambria Math"/>
          </w:rPr>
          <m:t>(N)</m:t>
        </m:r>
      </m:oMath>
      <w:r>
        <w:rPr>
          <w:rFonts w:ascii="宋体" w:cs="宋体"/>
          <w:kern w:val="0"/>
          <w:szCs w:val="21"/>
        </w:rPr>
        <w:t>极。</w:t>
      </w:r>
      <w:bookmarkEnd w:id="24"/>
    </w:p>
    <w:p w14:paraId="267F13E0" w14:textId="77777777" w:rsidR="00712443" w:rsidRDefault="00000000">
      <w:pPr>
        <w:spacing w:line="360" w:lineRule="auto"/>
        <w:textAlignment w:val="center"/>
      </w:pPr>
      <w:r>
        <w:br w:type="textWrapping" w:clear="all"/>
      </w:r>
    </w:p>
    <w:p w14:paraId="742A3118" w14:textId="77777777" w:rsidR="00BC4DC9" w:rsidRDefault="00BC4DC9">
      <w:pPr>
        <w:spacing w:line="360" w:lineRule="auto"/>
      </w:pPr>
    </w:p>
    <w:p w14:paraId="11AA52D1"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4E37E162"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51cfd36b-015b-47a7-b2e2-b15c6d746aa9"/>
      <w:r>
        <w:rPr>
          <w:rFonts w:ascii="宋体" w:cs="宋体"/>
          <w:kern w:val="0"/>
          <w:szCs w:val="21"/>
        </w:rPr>
        <w:t>如图是探究电流通过导体时产生的热量与哪些因素有关的实验装置，两个透明容器中密封着等量的空气。</w:t>
      </w:r>
      <w:r>
        <w:rPr>
          <w:rFonts w:ascii="宋体" w:cs="宋体"/>
          <w:kern w:val="0"/>
          <w:szCs w:val="21"/>
        </w:rPr>
        <w:br/>
      </w:r>
      <w:r>
        <w:rPr>
          <w:rFonts w:eastAsia="Times New Roman" w:hAnsi="Times New Roman"/>
          <w:noProof/>
          <w:kern w:val="0"/>
          <w:sz w:val="24"/>
          <w:szCs w:val="24"/>
        </w:rPr>
        <w:drawing>
          <wp:inline distT="0" distB="0" distL="0" distR="0" wp14:anchorId="075ECFCD" wp14:editId="5B56AC0F">
            <wp:extent cx="3733800" cy="16287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733800" cy="1628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在图甲中，通过两电热丝的电流大小______</w:t>
      </w:r>
      <m:oMath>
        <m:r>
          <w:rPr>
            <w:rFonts w:ascii="Cambria Math" w:hAnsi="Cambria Math"/>
          </w:rPr>
          <m:t>(</m:t>
        </m:r>
      </m:oMath>
      <w:r>
        <w:rPr>
          <w:rFonts w:ascii="宋体" w:cs="宋体"/>
          <w:kern w:val="0"/>
          <w:szCs w:val="21"/>
        </w:rPr>
        <w:t>选填“相等”或“不相等”</w:t>
      </w:r>
      <m:oMath>
        <m:r>
          <w:rPr>
            <w:rFonts w:ascii="Cambria Math" w:hAnsi="Cambria Math"/>
          </w:rPr>
          <m:t>)</m:t>
        </m:r>
      </m:oMath>
      <w:r>
        <w:rPr>
          <w:rFonts w:ascii="宋体" w:cs="宋体"/>
          <w:kern w:val="0"/>
          <w:szCs w:val="21"/>
        </w:rPr>
        <w:t>；用图甲装置探究的是电流通过导体产生的热量与导体______的关系。</w:t>
      </w:r>
      <w:r>
        <w:rPr>
          <w:rFonts w:ascii="宋体" w:cs="宋体"/>
          <w:kern w:val="0"/>
          <w:szCs w:val="21"/>
        </w:rPr>
        <w:br/>
      </w:r>
      <m:oMath>
        <m:r>
          <w:rPr>
            <w:rFonts w:ascii="Cambria Math" w:hAnsi="Cambria Math"/>
          </w:rPr>
          <m:t>(2)</m:t>
        </m:r>
      </m:oMath>
      <w:r>
        <w:rPr>
          <w:rFonts w:ascii="宋体" w:cs="宋体"/>
          <w:kern w:val="0"/>
          <w:szCs w:val="21"/>
        </w:rPr>
        <w:t>用图乙装置探究的是电流通过导体产生的热量与______的关系。</w:t>
      </w:r>
      <w:r>
        <w:rPr>
          <w:rFonts w:ascii="宋体" w:cs="宋体"/>
          <w:kern w:val="0"/>
          <w:szCs w:val="21"/>
        </w:rPr>
        <w:br/>
      </w:r>
      <m:oMath>
        <m:r>
          <w:rPr>
            <w:rFonts w:ascii="Cambria Math" w:hAnsi="Cambria Math"/>
          </w:rPr>
          <m:t>(3)</m:t>
        </m:r>
      </m:oMath>
      <w:r>
        <w:rPr>
          <w:rFonts w:ascii="宋体" w:cs="宋体"/>
          <w:kern w:val="0"/>
          <w:szCs w:val="21"/>
        </w:rPr>
        <w:t>实验是通过观察</w:t>
      </w:r>
      <w:r>
        <w:rPr>
          <w:rFonts w:eastAsia="Times New Roman" w:hAnsi="Times New Roman"/>
          <w:i/>
          <w:iCs/>
          <w:kern w:val="0"/>
          <w:szCs w:val="21"/>
        </w:rPr>
        <w:t>U</w:t>
      </w:r>
      <w:r>
        <w:rPr>
          <w:rFonts w:ascii="宋体" w:cs="宋体"/>
          <w:kern w:val="0"/>
          <w:szCs w:val="21"/>
        </w:rPr>
        <w:t>形管中液面的______来比较各容器中电热丝产生热量的多少。这种探究问题的方法叫______法。该实验探究中还利用了______法。</w:t>
      </w:r>
      <w:bookmarkEnd w:id="25"/>
    </w:p>
    <w:p w14:paraId="50CE550D"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bb5432a2-39ee-4463-a4ee-3956f91d5e93"/>
      <w:r>
        <w:rPr>
          <w:rFonts w:ascii="宋体" w:cs="宋体"/>
          <w:kern w:val="0"/>
          <w:szCs w:val="21"/>
        </w:rPr>
        <w:t>实验室，同学们在探究“并联电路中电流的特点”。</w:t>
      </w:r>
      <w:r>
        <w:rPr>
          <w:rFonts w:ascii="宋体" w:cs="宋体"/>
          <w:kern w:val="0"/>
          <w:szCs w:val="21"/>
        </w:rPr>
        <w:br/>
      </w:r>
      <w:r>
        <w:rPr>
          <w:rFonts w:eastAsia="Times New Roman" w:hAnsi="Times New Roman"/>
          <w:noProof/>
          <w:kern w:val="0"/>
          <w:sz w:val="24"/>
          <w:szCs w:val="24"/>
        </w:rPr>
        <w:drawing>
          <wp:inline distT="0" distB="0" distL="0" distR="0" wp14:anchorId="2713AB52" wp14:editId="38A02389">
            <wp:extent cx="5838825" cy="17811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838825" cy="1781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连接电路时，开关应______；</w:t>
      </w:r>
      <w:r>
        <w:rPr>
          <w:rFonts w:ascii="宋体" w:cs="宋体"/>
          <w:kern w:val="0"/>
          <w:szCs w:val="21"/>
        </w:rPr>
        <w:br/>
      </w:r>
      <m:oMath>
        <m:r>
          <w:rPr>
            <w:rFonts w:ascii="Cambria Math" w:hAnsi="Cambria Math"/>
          </w:rPr>
          <w:lastRenderedPageBreak/>
          <m:t>(2)</m:t>
        </m:r>
      </m:oMath>
      <w:r>
        <w:rPr>
          <w:rFonts w:ascii="宋体" w:cs="宋体"/>
          <w:kern w:val="0"/>
          <w:szCs w:val="21"/>
        </w:rPr>
        <w:t>实验时应选择规格______</w:t>
      </w:r>
      <m:oMath>
        <m:r>
          <w:rPr>
            <w:rFonts w:ascii="Cambria Math" w:hAnsi="Cambria Math"/>
          </w:rPr>
          <m:t>(</m:t>
        </m:r>
      </m:oMath>
      <w:r>
        <w:rPr>
          <w:rFonts w:ascii="宋体" w:cs="宋体"/>
          <w:kern w:val="0"/>
          <w:szCs w:val="21"/>
        </w:rPr>
        <w:t>选填“相同”或“不相同”</w:t>
      </w:r>
      <m:oMath>
        <m:r>
          <w:rPr>
            <w:rFonts w:ascii="Cambria Math" w:hAnsi="Cambria Math"/>
          </w:rPr>
          <m:t>)</m:t>
        </m:r>
      </m:oMath>
      <w:r>
        <w:rPr>
          <w:rFonts w:ascii="宋体" w:cs="宋体"/>
          <w:kern w:val="0"/>
          <w:szCs w:val="21"/>
        </w:rPr>
        <w:t>的两盏灯泡；某同学在闭合开关时发现电流表指针如图乙所示，原因是______；</w:t>
      </w:r>
      <w:r>
        <w:rPr>
          <w:rFonts w:ascii="宋体" w:cs="宋体"/>
          <w:kern w:val="0"/>
          <w:szCs w:val="21"/>
        </w:rPr>
        <w:br/>
      </w:r>
      <m:oMath>
        <m:r>
          <w:rPr>
            <w:rFonts w:ascii="Cambria Math" w:hAnsi="Cambria Math"/>
          </w:rPr>
          <m:t>(3)</m:t>
        </m:r>
      </m:oMath>
      <w:r>
        <w:rPr>
          <w:rFonts w:ascii="宋体" w:cs="宋体"/>
          <w:kern w:val="0"/>
          <w:szCs w:val="21"/>
        </w:rPr>
        <w:t>图丙是他们对照图甲连接的实物电路图，此时电流表测的是______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处的电流；某同学发现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不发光，则可能的原因是：______。</w:t>
      </w:r>
      <w:r>
        <w:rPr>
          <w:rFonts w:ascii="宋体" w:cs="宋体"/>
          <w:kern w:val="0"/>
          <w:szCs w:val="21"/>
        </w:rPr>
        <w:br/>
      </w:r>
      <m:oMath>
        <m:r>
          <w:rPr>
            <w:rFonts w:ascii="Cambria Math" w:hAnsi="Cambria Math"/>
          </w:rPr>
          <m:t>(4)</m:t>
        </m:r>
      </m:oMath>
      <w:r>
        <w:rPr>
          <w:rFonts w:ascii="宋体" w:cs="宋体"/>
          <w:kern w:val="0"/>
          <w:szCs w:val="21"/>
        </w:rPr>
        <w:t>第</w:t>
      </w:r>
      <w:r>
        <w:rPr>
          <w:rFonts w:eastAsia="Times New Roman" w:hAnsi="Times New Roman"/>
          <w:kern w:val="0"/>
          <w:szCs w:val="21"/>
        </w:rPr>
        <w:t>2</w:t>
      </w:r>
      <w:r>
        <w:rPr>
          <w:rFonts w:ascii="宋体" w:cs="宋体"/>
          <w:kern w:val="0"/>
          <w:szCs w:val="21"/>
        </w:rPr>
        <w:t>组的同学测得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三处电流如表所示，并由此得出结论，你觉得他们的做法正确吗？______，你的依据是______；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87"/>
        <w:gridCol w:w="432"/>
        <w:gridCol w:w="432"/>
        <w:gridCol w:w="434"/>
      </w:tblGrid>
      <w:tr w:rsidR="00712443" w14:paraId="5FC11E86"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6A1B582" w14:textId="77777777" w:rsidR="0071244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位置</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BCF146" w14:textId="77777777" w:rsidR="00712443"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80FB58" w14:textId="77777777" w:rsidR="00712443"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23754E8" w14:textId="77777777" w:rsidR="00712443"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r>
      <w:tr w:rsidR="00712443" w14:paraId="551CC43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BCD725" w14:textId="77777777" w:rsidR="00712443"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965F75" w14:textId="77777777" w:rsidR="00712443"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D9147A" w14:textId="77777777" w:rsidR="00712443"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EF3414B" w14:textId="77777777" w:rsidR="00712443"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0.46</m:t>
                </m:r>
              </m:oMath>
            </m:oMathPara>
          </w:p>
        </w:tc>
      </w:tr>
    </w:tbl>
    <w:p w14:paraId="4B9F8602" w14:textId="77777777" w:rsidR="00712443" w:rsidRDefault="00000000">
      <w:pPr>
        <w:spacing w:line="360" w:lineRule="auto"/>
        <w:rPr>
          <w:rFonts w:eastAsia="Times New Roman" w:hAnsi="Times New Roman"/>
          <w:kern w:val="0"/>
          <w:sz w:val="24"/>
          <w:szCs w:val="24"/>
        </w:rPr>
      </w:pPr>
      <m:oMath>
        <m:r>
          <w:rPr>
            <w:rFonts w:ascii="Cambria Math" w:hAnsi="Cambria Math"/>
          </w:rPr>
          <m:t>(5)</m:t>
        </m:r>
      </m:oMath>
      <w:r>
        <w:rPr>
          <w:rFonts w:ascii="宋体" w:cs="宋体"/>
          <w:kern w:val="0"/>
          <w:szCs w:val="21"/>
        </w:rPr>
        <w:t>实验结束后，第</w:t>
      </w:r>
      <w:r>
        <w:rPr>
          <w:rFonts w:eastAsia="Times New Roman" w:hAnsi="Times New Roman"/>
          <w:kern w:val="0"/>
          <w:szCs w:val="21"/>
        </w:rPr>
        <w:t>3</w:t>
      </w:r>
      <w:r>
        <w:rPr>
          <w:rFonts w:ascii="宋体" w:cs="宋体"/>
          <w:kern w:val="0"/>
          <w:szCs w:val="21"/>
        </w:rPr>
        <w:t>组的同学又利用实验器材连接了如图丁所示的电路，当开关</w:t>
      </w:r>
      <w:r>
        <w:rPr>
          <w:rFonts w:eastAsia="Times New Roman" w:hAnsi="Times New Roman"/>
          <w:i/>
          <w:iCs/>
          <w:kern w:val="0"/>
          <w:szCs w:val="21"/>
        </w:rPr>
        <w:t>S</w:t>
      </w:r>
      <w:r>
        <w:rPr>
          <w:rFonts w:ascii="宋体" w:cs="宋体"/>
          <w:kern w:val="0"/>
          <w:szCs w:val="21"/>
        </w:rPr>
        <w:t>由断开到闭合时，电流表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6"/>
    </w:p>
    <w:p w14:paraId="41E4DE62"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365c8175-db99-4a1e-9f61-6b4e9092d44f"/>
      <w:r>
        <w:rPr>
          <w:rFonts w:ascii="宋体" w:cs="宋体"/>
          <w:kern w:val="0"/>
          <w:szCs w:val="21"/>
        </w:rPr>
        <w:t>在“测量小灯泡电功率”的实验中，电源电压为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，小灯泡额定电压为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28001D4" wp14:editId="33D311A9">
            <wp:extent cx="4067175" cy="18192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067175" cy="1819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小富已连接了部分电路，如图甲所示。要使滑片</w:t>
      </w:r>
      <w:r>
        <w:rPr>
          <w:rFonts w:eastAsia="Times New Roman" w:hAnsi="Times New Roman"/>
          <w:i/>
          <w:iCs/>
          <w:kern w:val="0"/>
          <w:szCs w:val="21"/>
        </w:rPr>
        <w:t>P</w:t>
      </w:r>
      <w:r>
        <w:rPr>
          <w:rFonts w:ascii="宋体" w:cs="宋体"/>
          <w:kern w:val="0"/>
          <w:szCs w:val="21"/>
        </w:rPr>
        <w:t>向右移动时滑动变阻器接入电路的电阻变大，你应将电流表的负接线柱与滑动变阻器上的______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”或“</w:t>
      </w:r>
      <w:r>
        <w:rPr>
          <w:rFonts w:eastAsia="Times New Roman" w:hAnsi="Times New Roman"/>
          <w:i/>
          <w:iCs/>
          <w:kern w:val="0"/>
          <w:szCs w:val="21"/>
        </w:rPr>
        <w:t>P</w:t>
      </w:r>
      <w:r>
        <w:rPr>
          <w:rFonts w:ascii="宋体" w:cs="宋体"/>
          <w:kern w:val="0"/>
          <w:szCs w:val="21"/>
        </w:rPr>
        <w:t>”</w:t>
      </w:r>
      <m:oMath>
        <m:r>
          <w:rPr>
            <w:rFonts w:ascii="Cambria Math" w:hAnsi="Cambria Math"/>
          </w:rPr>
          <m:t>)</m:t>
        </m:r>
      </m:oMath>
      <w:r>
        <w:rPr>
          <w:rFonts w:ascii="宋体" w:cs="宋体"/>
          <w:kern w:val="0"/>
          <w:szCs w:val="21"/>
        </w:rPr>
        <w:t>点相连；</w:t>
      </w:r>
      <w:r>
        <w:rPr>
          <w:rFonts w:ascii="宋体" w:cs="宋体"/>
          <w:kern w:val="0"/>
          <w:szCs w:val="21"/>
        </w:rPr>
        <w:br/>
      </w:r>
      <m:oMath>
        <m:r>
          <w:rPr>
            <w:rFonts w:ascii="Cambria Math" w:hAnsi="Cambria Math"/>
          </w:rPr>
          <m:t>(2)</m:t>
        </m:r>
      </m:oMath>
      <w:r>
        <w:rPr>
          <w:rFonts w:ascii="宋体" w:cs="宋体"/>
          <w:kern w:val="0"/>
          <w:szCs w:val="21"/>
        </w:rPr>
        <w:t>小富连接好电路后，闭合开关，逐渐减小滑动变阻器接入电路的阻值，发现小灯泡始终不亮，电压表有示数，电流表指针几乎不偏转，此现象的原因可能是______；</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排除故障后，闭合开关，移动滑动变阻器滑片</w:t>
      </w:r>
      <w:r>
        <w:rPr>
          <w:rFonts w:eastAsia="Times New Roman" w:hAnsi="Times New Roman"/>
          <w:i/>
          <w:iCs/>
          <w:kern w:val="0"/>
          <w:szCs w:val="21"/>
        </w:rPr>
        <w:t>P</w:t>
      </w:r>
      <w:r>
        <w:rPr>
          <w:rFonts w:ascii="宋体" w:cs="宋体"/>
          <w:kern w:val="0"/>
          <w:szCs w:val="21"/>
        </w:rPr>
        <w:t>，并做好数据记录。小富根据多组实验数据绘的</w:t>
      </w:r>
      <m:oMath>
        <m:r>
          <w:rPr>
            <w:rFonts w:ascii="Cambria Math" w:hAnsi="Cambria Math"/>
          </w:rPr>
          <m:t>U-I</m:t>
        </m:r>
      </m:oMath>
      <w:r>
        <w:rPr>
          <w:rFonts w:ascii="宋体" w:cs="宋体"/>
          <w:kern w:val="0"/>
          <w:szCs w:val="21"/>
        </w:rPr>
        <w:t>图像如图乙所示，根据图像可得小灯泡的额定功率是______</w:t>
      </w:r>
      <w:r>
        <w:rPr>
          <w:rFonts w:eastAsia="Times New Roman" w:hAnsi="Times New Roman"/>
          <w:i/>
          <w:iCs/>
          <w:kern w:val="0"/>
          <w:szCs w:val="21"/>
        </w:rPr>
        <w:t xml:space="preserve"> W</w:t>
      </w:r>
      <w:r>
        <w:rPr>
          <w:rFonts w:ascii="宋体" w:cs="宋体"/>
          <w:kern w:val="0"/>
          <w:szCs w:val="21"/>
        </w:rPr>
        <w:t>，此时小灯泡的电阻是______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小富还发现图线在电流较小时是直线，随着电流增大，图线变成了一条曲线，灯泡的功率______</w:t>
      </w:r>
      <m:oMath>
        <m:r>
          <w:rPr>
            <w:rFonts w:ascii="Cambria Math" w:hAnsi="Cambria Math"/>
          </w:rPr>
          <m:t>(</m:t>
        </m:r>
      </m:oMath>
      <w:r>
        <w:rPr>
          <w:rFonts w:ascii="宋体" w:cs="宋体"/>
          <w:kern w:val="0"/>
          <w:szCs w:val="21"/>
        </w:rPr>
        <w:t>选填“增大”、“不变”或“减小”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在实际测量中，调节滑动变阻器的滑片</w:t>
      </w:r>
      <w:r>
        <w:rPr>
          <w:rFonts w:eastAsia="Times New Roman" w:hAnsi="Times New Roman"/>
          <w:i/>
          <w:iCs/>
          <w:kern w:val="0"/>
          <w:szCs w:val="21"/>
        </w:rPr>
        <w:t>P</w:t>
      </w:r>
      <w:r>
        <w:rPr>
          <w:rFonts w:ascii="宋体" w:cs="宋体"/>
          <w:kern w:val="0"/>
          <w:szCs w:val="21"/>
        </w:rPr>
        <w:t>使其接入电路中电阻减小</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，相应小灯泡的阻值变化了</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______</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w:t>
      </w:r>
      <w:bookmarkEnd w:id="27"/>
    </w:p>
    <w:p w14:paraId="04341F69" w14:textId="77777777" w:rsidR="00712443"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5EA5AF66"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29</w:t>
      </w:r>
      <w:r>
        <w:rPr>
          <w:rFonts w:ascii="宋体" w:cs="宋体"/>
          <w:kern w:val="0"/>
          <w:szCs w:val="21"/>
        </w:rPr>
        <w:t>.</w:t>
      </w:r>
      <w:bookmarkStart w:id="28" w:name="9206f2b9-3a89-43f1-86ca-67c8ade1a95b"/>
      <w:r>
        <w:rPr>
          <w:rFonts w:eastAsia="Times New Roman" w:hAnsi="Times New Roman"/>
          <w:noProof/>
          <w:kern w:val="0"/>
          <w:sz w:val="24"/>
          <w:szCs w:val="24"/>
        </w:rPr>
        <w:drawing>
          <wp:anchor distT="0" distB="0" distL="114300" distR="114300" simplePos="0" relativeHeight="251669504" behindDoc="0" locked="0" layoutInCell="1" allowOverlap="0" wp14:anchorId="43594CBF" wp14:editId="53E218BF">
            <wp:simplePos x="0" y="0"/>
            <wp:positionH relativeFrom="column">
              <wp:align>right</wp:align>
            </wp:positionH>
            <wp:positionV relativeFrom="line">
              <wp:posOffset>76200</wp:posOffset>
            </wp:positionV>
            <wp:extent cx="1371600" cy="11239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371600" cy="1123950"/>
                    </a:xfrm>
                    <a:prstGeom prst="rect">
                      <a:avLst/>
                    </a:prstGeom>
                    <a:noFill/>
                    <a:ln>
                      <a:noFill/>
                    </a:ln>
                  </pic:spPr>
                </pic:pic>
              </a:graphicData>
            </a:graphic>
          </wp:anchor>
        </w:drawing>
      </w:r>
      <w:r>
        <w:rPr>
          <w:rFonts w:ascii="宋体" w:cs="宋体"/>
          <w:kern w:val="0"/>
          <w:szCs w:val="21"/>
        </w:rPr>
        <w:t>小明同学在学习了滑动变阻器的原理后，用铅笔芯代替电阻线制作了一盏实验台灯。如图所示是台灯的原理图，</w:t>
      </w:r>
      <w:r>
        <w:rPr>
          <w:rFonts w:eastAsia="Times New Roman" w:hAnsi="Times New Roman"/>
          <w:i/>
          <w:iCs/>
          <w:kern w:val="0"/>
          <w:szCs w:val="21"/>
        </w:rPr>
        <w:t>AB</w:t>
      </w:r>
      <w:r>
        <w:rPr>
          <w:rFonts w:ascii="宋体" w:cs="宋体"/>
          <w:kern w:val="0"/>
          <w:szCs w:val="21"/>
        </w:rPr>
        <w:t>表示铅笔芯，</w:t>
      </w:r>
      <w:r>
        <w:rPr>
          <w:rFonts w:eastAsia="Times New Roman" w:hAnsi="Times New Roman"/>
          <w:i/>
          <w:iCs/>
          <w:kern w:val="0"/>
          <w:szCs w:val="21"/>
        </w:rPr>
        <w:t>P</w:t>
      </w:r>
      <w:r>
        <w:rPr>
          <w:rFonts w:ascii="宋体" w:cs="宋体"/>
          <w:kern w:val="0"/>
          <w:szCs w:val="21"/>
        </w:rPr>
        <w:t>是滑片，小明选择的小灯泡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”的字样。闭合开关</w:t>
      </w:r>
      <w:r>
        <w:rPr>
          <w:rFonts w:eastAsia="Times New Roman" w:hAnsi="Times New Roman"/>
          <w:i/>
          <w:iCs/>
          <w:kern w:val="0"/>
          <w:szCs w:val="21"/>
        </w:rPr>
        <w:t>S</w:t>
      </w:r>
      <w:r>
        <w:rPr>
          <w:rFonts w:ascii="宋体" w:cs="宋体"/>
          <w:kern w:val="0"/>
          <w:szCs w:val="21"/>
        </w:rPr>
        <w:t>后，把滑片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端时，小灯泡正常发光；把滑片</w:t>
      </w:r>
      <w:r>
        <w:rPr>
          <w:rFonts w:eastAsia="Times New Roman" w:hAnsi="Times New Roman"/>
          <w:i/>
          <w:iCs/>
          <w:kern w:val="0"/>
          <w:szCs w:val="21"/>
        </w:rPr>
        <w:t>P</w:t>
      </w:r>
      <w:r>
        <w:rPr>
          <w:rFonts w:ascii="宋体" w:cs="宋体"/>
          <w:kern w:val="0"/>
          <w:szCs w:val="21"/>
        </w:rPr>
        <w:t>移到中点时，电流表的示数为</w:t>
      </w:r>
      <m:oMath>
        <m:r>
          <w:rPr>
            <w:rFonts w:ascii="Cambria Math" w:hAnsi="Cambria Math"/>
          </w:rPr>
          <m:t>0.2A.(</m:t>
        </m:r>
      </m:oMath>
      <w:r>
        <w:rPr>
          <w:rFonts w:ascii="宋体" w:cs="宋体"/>
          <w:kern w:val="0"/>
          <w:szCs w:val="21"/>
        </w:rPr>
        <w:t>小灯泡的阻值不随温度变化</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小灯泡的电阻；</w:t>
      </w:r>
      <w:r>
        <w:rPr>
          <w:rFonts w:ascii="宋体" w:cs="宋体"/>
          <w:kern w:val="0"/>
          <w:szCs w:val="21"/>
        </w:rPr>
        <w:br/>
      </w:r>
      <m:oMath>
        <m:r>
          <w:rPr>
            <w:rFonts w:ascii="Cambria Math" w:hAnsi="Cambria Math"/>
          </w:rPr>
          <m:t>(2)</m:t>
        </m:r>
      </m:oMath>
      <w:r>
        <w:rPr>
          <w:rFonts w:ascii="宋体" w:cs="宋体"/>
          <w:kern w:val="0"/>
          <w:szCs w:val="21"/>
        </w:rPr>
        <w:t>铅笔芯的最大阻值。</w:t>
      </w:r>
      <w:bookmarkEnd w:id="28"/>
    </w:p>
    <w:p w14:paraId="1546B4FF" w14:textId="77777777" w:rsidR="00712443" w:rsidRDefault="00000000">
      <w:pPr>
        <w:spacing w:line="360" w:lineRule="auto"/>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637b62a8-0af9-460e-82af-a0a190702b12"/>
      <w:r>
        <w:rPr>
          <w:rFonts w:ascii="宋体" w:cs="宋体"/>
          <w:kern w:val="0"/>
          <w:szCs w:val="21"/>
        </w:rPr>
        <w:t>如图甲所示的是某品牌空气炸锅，其内部工作电路可简化为如图乙所示。其中发热电阻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=200Ω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闭合，单刀双掷开关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b</w:t>
      </w:r>
      <w:r>
        <w:rPr>
          <w:rFonts w:ascii="宋体" w:cs="宋体"/>
          <w:kern w:val="0"/>
          <w:szCs w:val="21"/>
        </w:rPr>
        <w:t>端时为高温挡；开关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时为低温挡。求：</w:t>
      </w:r>
      <w:r>
        <w:rPr>
          <w:rFonts w:ascii="宋体" w:cs="宋体"/>
          <w:kern w:val="0"/>
          <w:szCs w:val="21"/>
        </w:rPr>
        <w:br/>
      </w:r>
      <m:oMath>
        <m:r>
          <w:rPr>
            <w:rFonts w:ascii="Cambria Math" w:hAnsi="Cambria Math"/>
          </w:rPr>
          <m:t>(1)</m:t>
        </m:r>
      </m:oMath>
      <w:r>
        <w:rPr>
          <w:rFonts w:ascii="宋体" w:cs="宋体"/>
          <w:kern w:val="0"/>
          <w:szCs w:val="21"/>
        </w:rPr>
        <w:t>低温挡正常工作时，流过电阻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高温挡正常工作时，高温加热功率。</w:t>
      </w:r>
      <w:r>
        <w:rPr>
          <w:rFonts w:ascii="宋体" w:cs="宋体"/>
          <w:kern w:val="0"/>
          <w:szCs w:val="21"/>
        </w:rPr>
        <w:br/>
      </w:r>
      <m:oMath>
        <m:r>
          <w:rPr>
            <w:rFonts w:ascii="Cambria Math" w:hAnsi="Cambria Math"/>
          </w:rPr>
          <m:t>(3)</m:t>
        </m:r>
      </m:oMath>
      <w:r>
        <w:rPr>
          <w:rFonts w:ascii="宋体" w:cs="宋体"/>
          <w:kern w:val="0"/>
          <w:szCs w:val="21"/>
        </w:rPr>
        <w:t>若用此空气炸锅把质量为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的薯条，炸熟至</w:t>
      </w:r>
      <m:oMath>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，熟薯条吸收的热量。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薯条</m:t>
            </m:r>
          </m:sub>
        </m:sSub>
        <m:r>
          <w:rPr>
            <w:rFonts w:ascii="Cambria Math" w:hAnsi="Cambria Math"/>
          </w:rPr>
          <m:t>=3.63×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9"/>
    </w:p>
    <w:tbl>
      <w:tblPr>
        <w:tblW w:w="0" w:type="auto"/>
        <w:jc w:val="center"/>
        <w:tblLook w:val="04A0" w:firstRow="1" w:lastRow="0" w:firstColumn="1" w:lastColumn="0" w:noHBand="0" w:noVBand="1"/>
      </w:tblPr>
      <w:tblGrid>
        <w:gridCol w:w="4302"/>
      </w:tblGrid>
      <w:tr w:rsidR="00712443" w14:paraId="423177FD" w14:textId="77777777">
        <w:trPr>
          <w:cantSplit/>
          <w:trHeight w:val="2775"/>
          <w:jc w:val="center"/>
        </w:trPr>
        <w:tc>
          <w:tcPr>
            <w:tcW w:w="4260" w:type="dxa"/>
            <w:tcMar>
              <w:top w:w="20" w:type="dxa"/>
              <w:left w:w="20" w:type="dxa"/>
              <w:bottom w:w="22" w:type="dxa"/>
              <w:right w:w="22" w:type="dxa"/>
            </w:tcMar>
            <w:vAlign w:val="center"/>
            <w:hideMark/>
          </w:tcPr>
          <w:p w14:paraId="549A656A"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0528" behindDoc="0" locked="0" layoutInCell="1" allowOverlap="0" wp14:anchorId="23DC3DAA" wp14:editId="53367A46">
                  <wp:simplePos x="0" y="0"/>
                  <wp:positionH relativeFrom="column">
                    <wp:align>center</wp:align>
                  </wp:positionH>
                  <wp:positionV relativeFrom="line">
                    <wp:posOffset>0</wp:posOffset>
                  </wp:positionV>
                  <wp:extent cx="2705100" cy="1762125"/>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705100" cy="1762125"/>
                          </a:xfrm>
                          <a:prstGeom prst="rect">
                            <a:avLst/>
                          </a:prstGeom>
                          <a:noFill/>
                          <a:ln>
                            <a:noFill/>
                          </a:ln>
                        </pic:spPr>
                      </pic:pic>
                    </a:graphicData>
                  </a:graphic>
                </wp:anchor>
              </w:drawing>
            </w:r>
          </w:p>
        </w:tc>
      </w:tr>
    </w:tbl>
    <w:p w14:paraId="7ED4EEA3"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204913f3-e530-4278-91db-d1dd27acd8f5"/>
      <w:r>
        <w:rPr>
          <w:rFonts w:ascii="宋体" w:cs="宋体"/>
          <w:kern w:val="0"/>
          <w:szCs w:val="21"/>
        </w:rPr>
        <w:t>某学习小组设计了一个如图甲所示的电子高度测量仪，用粗细均匀的电阻丝代替滑动变阻器，将电压表装成高度显示仪，电压表示数随高度变化的规律如图乙所示。已知电阻丝</w:t>
      </w:r>
      <w:r>
        <w:rPr>
          <w:rFonts w:eastAsia="Times New Roman" w:hAnsi="Times New Roman"/>
          <w:i/>
          <w:iCs/>
          <w:kern w:val="0"/>
          <w:szCs w:val="21"/>
        </w:rPr>
        <w:t>R</w:t>
      </w:r>
      <w:r>
        <w:rPr>
          <w:rFonts w:ascii="宋体" w:cs="宋体"/>
          <w:kern w:val="0"/>
          <w:szCs w:val="21"/>
        </w:rPr>
        <w:t>足够长，每</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的阻值大小为</w:t>
      </w:r>
      <m:oMath>
        <m:r>
          <w:rPr>
            <w:rFonts w:ascii="Cambria Math" w:hAnsi="Cambria Math"/>
          </w:rPr>
          <m:t>0.1Ω</m:t>
        </m:r>
      </m:oMath>
      <w:r>
        <w:rPr>
          <w:rFonts w:ascii="宋体" w:cs="宋体"/>
          <w:kern w:val="0"/>
          <w:szCs w:val="21"/>
        </w:rPr>
        <w:t>，电压表量程为“</w:t>
      </w:r>
      <m:oMath>
        <m:r>
          <w:rPr>
            <w:rFonts w:ascii="Cambria Math" w:hAnsi="Cambria Math"/>
          </w:rPr>
          <m:t>0∼15V</m:t>
        </m:r>
      </m:oMath>
      <w:r>
        <w:rPr>
          <w:rFonts w:ascii="宋体" w:cs="宋体"/>
          <w:kern w:val="0"/>
          <w:szCs w:val="21"/>
        </w:rPr>
        <w:t>”，电流表量程为“</w:t>
      </w:r>
      <m:oMath>
        <m:r>
          <w:rPr>
            <w:rFonts w:ascii="Cambria Math" w:hAnsi="Cambria Math"/>
          </w:rPr>
          <m:t>0∼3A</m:t>
        </m:r>
      </m:oMath>
      <w:r>
        <w:rPr>
          <w:rFonts w:ascii="宋体" w:cs="宋体"/>
          <w:kern w:val="0"/>
          <w:szCs w:val="21"/>
        </w:rPr>
        <w:t>”，身高为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的同学站上去后电压表示数为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，电流表示数为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。求：</w:t>
      </w:r>
      <w:r>
        <w:rPr>
          <w:rFonts w:ascii="宋体" w:cs="宋体"/>
          <w:kern w:val="0"/>
          <w:szCs w:val="21"/>
        </w:rPr>
        <w:br/>
      </w:r>
      <w:r>
        <w:rPr>
          <w:rFonts w:eastAsia="Times New Roman" w:hAnsi="Times New Roman"/>
          <w:noProof/>
          <w:kern w:val="0"/>
          <w:sz w:val="24"/>
          <w:szCs w:val="24"/>
        </w:rPr>
        <w:lastRenderedPageBreak/>
        <w:drawing>
          <wp:inline distT="0" distB="0" distL="0" distR="0" wp14:anchorId="6BFDAF43" wp14:editId="7E398364">
            <wp:extent cx="4857750" cy="17621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857750" cy="1762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身高为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的同学站上后，电阻丝</w:t>
      </w:r>
      <w:r>
        <w:rPr>
          <w:rFonts w:eastAsia="Times New Roman" w:hAnsi="Times New Roman"/>
          <w:i/>
          <w:iCs/>
          <w:kern w:val="0"/>
          <w:szCs w:val="21"/>
        </w:rPr>
        <w:t>R</w:t>
      </w:r>
      <w:r>
        <w:rPr>
          <w:rFonts w:ascii="宋体" w:cs="宋体"/>
          <w:kern w:val="0"/>
          <w:szCs w:val="21"/>
        </w:rPr>
        <w:t>接入电路的阻值</w:t>
      </w:r>
      <w:r>
        <w:rPr>
          <w:rFonts w:ascii="宋体" w:cs="宋体"/>
          <w:kern w:val="0"/>
          <w:szCs w:val="21"/>
        </w:rPr>
        <w:br/>
      </w:r>
      <m:oMath>
        <m:r>
          <w:rPr>
            <w:rFonts w:ascii="Cambria Math" w:hAnsi="Cambria Math"/>
          </w:rPr>
          <m:t>(2)</m:t>
        </m:r>
      </m:oMath>
      <w:r>
        <w:rPr>
          <w:rFonts w:ascii="宋体" w:cs="宋体"/>
          <w:kern w:val="0"/>
          <w:szCs w:val="21"/>
        </w:rPr>
        <w:t>身高为</w:t>
      </w:r>
      <w:r>
        <w:rPr>
          <w:rFonts w:eastAsia="Times New Roman" w:hAnsi="Times New Roman"/>
          <w:kern w:val="0"/>
          <w:szCs w:val="21"/>
        </w:rPr>
        <w:t>110</w:t>
      </w:r>
      <w:r>
        <w:rPr>
          <w:rFonts w:eastAsia="Times New Roman" w:hAnsi="Times New Roman"/>
          <w:i/>
          <w:iCs/>
          <w:kern w:val="0"/>
          <w:szCs w:val="21"/>
        </w:rPr>
        <w:t>cm</w:t>
      </w:r>
      <w:r>
        <w:rPr>
          <w:rFonts w:ascii="宋体" w:cs="宋体"/>
          <w:kern w:val="0"/>
          <w:szCs w:val="21"/>
        </w:rPr>
        <w:t>的同学站上后，电流表的示数为多少？</w:t>
      </w:r>
      <w:r>
        <w:rPr>
          <w:rFonts w:ascii="宋体" w:cs="宋体"/>
          <w:kern w:val="0"/>
          <w:szCs w:val="21"/>
        </w:rPr>
        <w:br/>
      </w:r>
      <m:oMath>
        <m:r>
          <w:rPr>
            <w:rFonts w:ascii="Cambria Math" w:hAnsi="Cambria Math"/>
          </w:rPr>
          <m:t>(3)</m:t>
        </m:r>
      </m:oMath>
      <w:r>
        <w:rPr>
          <w:rFonts w:ascii="宋体" w:cs="宋体"/>
          <w:kern w:val="0"/>
          <w:szCs w:val="21"/>
        </w:rPr>
        <w:t>在保证电路安全的情况下，该电路消耗的最小功率</w:t>
      </w:r>
      <w:bookmarkEnd w:id="30"/>
      <w:r>
        <w:rPr>
          <w:rFonts w:eastAsia="Times New Roman" w:hAnsi="Times New Roman"/>
          <w:kern w:val="0"/>
          <w:sz w:val="24"/>
          <w:szCs w:val="24"/>
        </w:rPr>
        <w:br w:type="page"/>
      </w:r>
    </w:p>
    <w:p w14:paraId="49D3D93A" w14:textId="77777777" w:rsidR="0071244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A87B9A0"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E91300"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电冰箱的额定功率约</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台灯的额定功率在</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左右，故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电风扇的额定功率在</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左右，故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空调是大功率用电器，其额定功率在</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左右，故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根据我们对生活中常用用电器额定功率的了解进行选择。</w:t>
      </w:r>
      <w:r>
        <w:rPr>
          <w:rFonts w:ascii="宋体" w:cs="宋体"/>
          <w:kern w:val="0"/>
          <w:szCs w:val="21"/>
        </w:rPr>
        <w:br/>
        <w:t>本题考查了学生对常见用电器额定功率的了解与掌握，要求在平时的生活中多关注、多观察。</w:t>
      </w:r>
    </w:p>
    <w:p w14:paraId="4F8AEC12"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F8F5F29"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因为水的比热容大，和质量相同的其它物质相比，降低相同的温度时，水放出的热量多；电热水袋用水作介质就是利用水的这个特性；故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水的比热容大，相同质量的水和其它物质比较，升高或降低相同的温度，水吸收或放出的热量多；吸收或放出相同的热量，水升高或降低的温度少，据此分析。</w:t>
      </w:r>
      <w:r>
        <w:rPr>
          <w:rFonts w:ascii="宋体" w:cs="宋体"/>
          <w:kern w:val="0"/>
          <w:szCs w:val="21"/>
        </w:rPr>
        <w:br/>
        <w:t>本题主要考查学生对水的比热容大的特点以及应用的了解和掌握。</w:t>
      </w:r>
    </w:p>
    <w:p w14:paraId="5A425B98"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EC0BCCC"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解：在干燥天气，穿在身上的衣服由于相互摩擦，使衣服上带了电，而带电体会吸引不带电的轻小物体，所以衣服容易会“粘”灰，这是摩擦起电现象；</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摩擦可以使物体带电，带电体具有吸引轻小物体的性质。</w:t>
      </w:r>
      <w:r>
        <w:rPr>
          <w:rFonts w:ascii="宋体" w:cs="宋体"/>
          <w:kern w:val="0"/>
          <w:szCs w:val="21"/>
        </w:rPr>
        <w:br/>
        <w:t>本题考查了摩擦起电现象，结合具体实例进行分析。</w:t>
      </w:r>
    </w:p>
    <w:p w14:paraId="0317AB24"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E0D2D10"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解：一根导线拉长后，导体的材料不变，拉长后长度变长，横断面积变小，电阻变大。</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导体电阻大小跟导体的长度、横截面积和材料有关，在材料一定时，长度越长，横截面积越小，电阻越大。</w:t>
      </w:r>
      <w:r>
        <w:rPr>
          <w:rFonts w:ascii="宋体" w:cs="宋体"/>
          <w:kern w:val="0"/>
          <w:szCs w:val="21"/>
        </w:rPr>
        <w:br/>
        <w:t>掌握电阻大小的影响因素，利用控制变量法判断电阻大小的变化。</w:t>
      </w:r>
    </w:p>
    <w:p w14:paraId="1A86A65E"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AA92FAD"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、图中二极管发光，说明二极管的连接是正确的，因此铜片相当于电池的正极，故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LED</w:t>
      </w:r>
      <w:r>
        <w:rPr>
          <w:rFonts w:ascii="宋体" w:cs="宋体"/>
          <w:kern w:val="0"/>
          <w:szCs w:val="21"/>
        </w:rPr>
        <w:t>的材料主要是半导体，故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、水果电池将化学能转化为电能，故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、电流从铜片经过</w:t>
      </w:r>
      <w:r>
        <w:rPr>
          <w:rFonts w:eastAsia="Times New Roman" w:hAnsi="Times New Roman"/>
          <w:i/>
          <w:iCs/>
          <w:kern w:val="0"/>
          <w:szCs w:val="21"/>
        </w:rPr>
        <w:t>LED</w:t>
      </w:r>
      <w:r>
        <w:rPr>
          <w:rFonts w:ascii="宋体" w:cs="宋体"/>
          <w:kern w:val="0"/>
          <w:szCs w:val="21"/>
        </w:rPr>
        <w:t>流向锌片，故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w:t>
      </w:r>
      <w:r>
        <w:rPr>
          <w:rFonts w:ascii="宋体" w:cs="宋体"/>
          <w:kern w:val="0"/>
          <w:szCs w:val="21"/>
        </w:rPr>
        <w:br/>
        <w:t>二极管是由半导体材料制成的，有两根引线，一根为正极，另一根为负极；二极管的导电性能很特殊，它只允许电流从它的正极流向负极，不允许从负极流向正极。</w:t>
      </w:r>
      <w:r>
        <w:rPr>
          <w:rFonts w:ascii="宋体" w:cs="宋体"/>
          <w:kern w:val="0"/>
          <w:szCs w:val="21"/>
        </w:rPr>
        <w:br/>
        <w:t>本题考查了二极管的单向导电性的应用，属于基础知识的考查，比较简单。</w:t>
      </w:r>
    </w:p>
    <w:p w14:paraId="0796DD49"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1B40067"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解：由题知，指纹</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、密码</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、人脸</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oMath>
      <w:r>
        <w:rPr>
          <w:rFonts w:ascii="宋体" w:cs="宋体"/>
          <w:kern w:val="0"/>
          <w:szCs w:val="21"/>
        </w:rPr>
        <w:t>任意一种方式进行单独解锁，灯泡都会发光，所以三个开关应并联后再与灯泡串联在电源上，故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根据三个开关的作用分析开关的连接方式，然后选出正确的电路图。</w:t>
      </w:r>
      <w:r>
        <w:rPr>
          <w:rFonts w:ascii="宋体" w:cs="宋体"/>
          <w:kern w:val="0"/>
          <w:szCs w:val="21"/>
        </w:rPr>
        <w:br/>
        <w:t>本题考查根据要求设计电路，关键是明确串联和并联电路中开关的作用。</w:t>
      </w:r>
    </w:p>
    <w:p w14:paraId="318042D0"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09005C6"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解：在家庭电路中，导线相互连接处接触不良，所以横截面积较小，电阻较大，因导线连接处与导线串联在电路中，所以通过的电流相等、通电时间相等，由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可知，连接处产生的热量较多，往往比别处更容易发热，加速导线老化，甚至引起火灾。故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焦耳定律知道，电流通过导体产生的热量跟电流的平方、电阻大小和通电时间成正比。导线相互连接处因为接触不良，易造成电阻变大，因为导线连接处与其他导线串联在电路中，通电时间是相同的，由焦耳定律可知电阻大的产生的热量越多，据此分析。</w:t>
      </w:r>
      <w:r>
        <w:rPr>
          <w:rFonts w:ascii="宋体" w:cs="宋体"/>
          <w:kern w:val="0"/>
          <w:szCs w:val="21"/>
        </w:rPr>
        <w:br/>
        <w:t>本题主要考查对焦耳定律及应用的了解和掌握，知道导线和导线的连接处为串联</w:t>
      </w:r>
      <m:oMath>
        <m:r>
          <w:rPr>
            <w:rFonts w:ascii="Cambria Math" w:hAnsi="Cambria Math"/>
          </w:rPr>
          <m:t>(</m:t>
        </m:r>
      </m:oMath>
      <w:r>
        <w:rPr>
          <w:rFonts w:ascii="宋体" w:cs="宋体"/>
          <w:kern w:val="0"/>
          <w:szCs w:val="21"/>
        </w:rPr>
        <w:t>电流相等</w:t>
      </w:r>
      <m:oMath>
        <m:r>
          <w:rPr>
            <w:rFonts w:ascii="Cambria Math" w:hAnsi="Cambria Math"/>
          </w:rPr>
          <m:t>)</m:t>
        </m:r>
      </m:oMath>
      <w:r>
        <w:rPr>
          <w:rFonts w:ascii="宋体" w:cs="宋体"/>
          <w:kern w:val="0"/>
          <w:szCs w:val="21"/>
        </w:rPr>
        <w:t>是本题的关键。</w:t>
      </w:r>
    </w:p>
    <w:p w14:paraId="503A3919"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4AD4873"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、电风扇、吸尘器工作时主要是把电能转化为机械能，不是利用电流的热效应工作的，故</w:t>
      </w:r>
      <w:r>
        <w:rPr>
          <w:rFonts w:eastAsia="Times New Roman" w:hAnsi="Times New Roman"/>
          <w:i/>
          <w:iCs/>
          <w:kern w:val="0"/>
          <w:szCs w:val="21"/>
        </w:rPr>
        <w:t>AC</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、电视机工作时主要把电能转化为光能与声能，不是利用电流热效应工作的，故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、电饭锅工作时把电能转化为内能，是利用电流的热效应工作的，故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电流的热效应就是把电能转化为内能，可从能量转化的角度分析哪一种用电器是利用了电流的热效应。</w:t>
      </w:r>
      <w:r>
        <w:rPr>
          <w:rFonts w:ascii="宋体" w:cs="宋体"/>
          <w:kern w:val="0"/>
          <w:szCs w:val="21"/>
        </w:rPr>
        <w:br/>
        <w:t>本题主要考查学生对电流的热效应以及电能和其它形式能的相互转化的了解和应用，是一道基础题。</w:t>
      </w:r>
    </w:p>
    <w:p w14:paraId="66C151D8"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16DC528"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解：两灯串联在电路中，则通过两灯的电流相等，且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，而时间是相同的，所以由</w:t>
      </w:r>
      <m:oMath>
        <m:r>
          <w:rPr>
            <w:rFonts w:ascii="Cambria Math" w:hAnsi="Cambria Math"/>
          </w:rPr>
          <m:t>W=</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，即电流通过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做功多，故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两盏灯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串联，根据串联电路的特点可知通过两灯的电流相等，且知道两灯的电阻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，由</w:t>
      </w:r>
      <m:oMath>
        <m:r>
          <w:rPr>
            <w:rFonts w:ascii="Cambria Math" w:hAnsi="Cambria Math"/>
          </w:rPr>
          <m:t>W=</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可比较在相同时间内电流通过两灯做功的多少。</w:t>
      </w:r>
      <w:r>
        <w:rPr>
          <w:rFonts w:ascii="宋体" w:cs="宋体"/>
          <w:kern w:val="0"/>
          <w:szCs w:val="21"/>
        </w:rPr>
        <w:br/>
      </w:r>
      <w:r>
        <w:rPr>
          <w:rFonts w:ascii="宋体" w:cs="宋体"/>
          <w:kern w:val="0"/>
          <w:szCs w:val="21"/>
        </w:rPr>
        <w:t>串联电路中的基本特点是电流相等，知道两灯的电阻关系，且电灯为纯电阻用电器，所以本题可以直接利用公式</w:t>
      </w:r>
      <m:oMath>
        <m:r>
          <w:rPr>
            <w:rFonts w:ascii="Cambria Math" w:hAnsi="Cambria Math"/>
          </w:rPr>
          <m:t>W=</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求解。</w:t>
      </w:r>
    </w:p>
    <w:p w14:paraId="0B314269"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BCD766E"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、生活用水是导体，用湿手按开关，容易发生触电事故，故</w:t>
      </w:r>
      <w:r>
        <w:rPr>
          <w:rFonts w:eastAsia="Times New Roman" w:hAnsi="Times New Roman"/>
          <w:i/>
          <w:iCs/>
          <w:kern w:val="0"/>
          <w:szCs w:val="21"/>
        </w:rPr>
        <w:t>A</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B</w:t>
      </w:r>
      <w:r>
        <w:rPr>
          <w:rFonts w:ascii="宋体" w:cs="宋体"/>
          <w:kern w:val="0"/>
          <w:szCs w:val="21"/>
        </w:rPr>
        <w:t>、因为高压输电线上是高压，用木棍取下落在高压线上的风筝，可能会发生高压电弧触电，故</w:t>
      </w:r>
      <w:r>
        <w:rPr>
          <w:rFonts w:eastAsia="Times New Roman" w:hAnsi="Times New Roman"/>
          <w:i/>
          <w:iCs/>
          <w:kern w:val="0"/>
          <w:szCs w:val="21"/>
        </w:rPr>
        <w:t>B</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C</w:t>
      </w:r>
      <w:r>
        <w:rPr>
          <w:rFonts w:ascii="宋体" w:cs="宋体"/>
          <w:kern w:val="0"/>
          <w:szCs w:val="21"/>
        </w:rPr>
        <w:t>、家用电器着火时立即切断电源，然后才能救火，故</w:t>
      </w:r>
      <w:r>
        <w:rPr>
          <w:rFonts w:eastAsia="Times New Roman" w:hAnsi="Times New Roman"/>
          <w:i/>
          <w:iCs/>
          <w:kern w:val="0"/>
          <w:szCs w:val="21"/>
        </w:rPr>
        <w:t>C</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D</w:t>
      </w:r>
      <w:r>
        <w:rPr>
          <w:rFonts w:ascii="宋体" w:cs="宋体"/>
          <w:kern w:val="0"/>
          <w:szCs w:val="21"/>
        </w:rPr>
        <w:t>、家庭电路的开关接在火线上，开关断开，切断与火线相连，故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生活用水是导体；</w:t>
      </w:r>
      <w:r>
        <w:rPr>
          <w:rFonts w:ascii="宋体" w:cs="宋体"/>
          <w:kern w:val="0"/>
          <w:szCs w:val="21"/>
        </w:rPr>
        <w:br/>
      </w:r>
      <m:oMath>
        <m:r>
          <w:rPr>
            <w:rFonts w:ascii="Cambria Math" w:hAnsi="Cambria Math"/>
          </w:rPr>
          <m:t>(2)</m:t>
        </m:r>
      </m:oMath>
      <w:r>
        <w:rPr>
          <w:rFonts w:ascii="宋体" w:cs="宋体"/>
          <w:kern w:val="0"/>
          <w:szCs w:val="21"/>
        </w:rPr>
        <w:t>不能靠近高压带电体；</w:t>
      </w:r>
      <w:r>
        <w:rPr>
          <w:rFonts w:ascii="宋体" w:cs="宋体"/>
          <w:kern w:val="0"/>
          <w:szCs w:val="21"/>
        </w:rPr>
        <w:br/>
      </w:r>
      <m:oMath>
        <m:r>
          <w:rPr>
            <w:rFonts w:ascii="Cambria Math" w:hAnsi="Cambria Math"/>
          </w:rPr>
          <m:t>(3)</m:t>
        </m:r>
      </m:oMath>
      <w:r>
        <w:rPr>
          <w:rFonts w:ascii="宋体" w:cs="宋体"/>
          <w:kern w:val="0"/>
          <w:szCs w:val="21"/>
        </w:rPr>
        <w:t>家用电器着火时立即切断电源；</w:t>
      </w:r>
      <w:r>
        <w:rPr>
          <w:rFonts w:ascii="宋体" w:cs="宋体"/>
          <w:kern w:val="0"/>
          <w:szCs w:val="21"/>
        </w:rPr>
        <w:br/>
      </w:r>
      <m:oMath>
        <m:r>
          <w:rPr>
            <w:rFonts w:ascii="Cambria Math" w:hAnsi="Cambria Math"/>
          </w:rPr>
          <m:t>(4)</m:t>
        </m:r>
      </m:oMath>
      <w:r>
        <w:rPr>
          <w:rFonts w:ascii="宋体" w:cs="宋体"/>
          <w:kern w:val="0"/>
          <w:szCs w:val="21"/>
        </w:rPr>
        <w:t>开关接在与火线相连一侧。</w:t>
      </w:r>
      <w:r>
        <w:rPr>
          <w:rFonts w:ascii="宋体" w:cs="宋体"/>
          <w:kern w:val="0"/>
          <w:szCs w:val="21"/>
        </w:rPr>
        <w:br/>
      </w:r>
      <w:r>
        <w:rPr>
          <w:rFonts w:ascii="宋体" w:cs="宋体"/>
          <w:kern w:val="0"/>
          <w:szCs w:val="21"/>
        </w:rPr>
        <w:t>本题考查了安全用电的常识，学会安全用电，加强自我保护。</w:t>
      </w:r>
    </w:p>
    <w:p w14:paraId="14455452"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2C09918"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、此图中有电源，磁场中的导体通电后，会受力运动，即说明通电导线在磁场中受力的作用，故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、此图中没有电源，当磁场中的金属棒做切割磁感线运动时，电路中就会产生感应电流，故电磁感应现象，该现象就是发电机的原理，故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、该图是奥斯特实验，说明通电导线周围有磁场，与发电机无关，故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、此图是研究电磁铁磁性强弱的实验装置，故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当闭合电路中的部分导体做切割磁感线运动时，电路中可以产生感应电流，这就是电磁感应现象，发电机就是利用该原理制成的，故先确定发动机的原理，然后明确选择项中提到的各个设备的工作原理，两者对应即可得到答案</w:t>
      </w:r>
      <w:r>
        <w:rPr>
          <w:rFonts w:ascii="宋体" w:cs="宋体"/>
          <w:kern w:val="0"/>
          <w:szCs w:val="21"/>
        </w:rPr>
        <w:br/>
        <w:t>该题考查了磁场对电流的作用、电磁铁磁性强弱的影响因素、奥斯特实验的理解和电磁感应现象的理解，是一道综合题。</w:t>
      </w:r>
    </w:p>
    <w:p w14:paraId="71BDF63F"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F9CC87F"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、图中油量表串联在电路中，是由电流表改装而成的，故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、由电路图可知，</w:t>
      </w:r>
      <w:r>
        <w:rPr>
          <w:rFonts w:eastAsia="Times New Roman" w:hAnsi="Times New Roman"/>
          <w:i/>
          <w:iCs/>
          <w:kern w:val="0"/>
          <w:szCs w:val="21"/>
        </w:rPr>
        <w:t>R</w:t>
      </w:r>
      <w:r>
        <w:rPr>
          <w:rFonts w:ascii="宋体" w:cs="宋体"/>
          <w:kern w:val="0"/>
          <w:szCs w:val="21"/>
        </w:rPr>
        <w:t>和</w:t>
      </w:r>
      <m:oMath>
        <m:r>
          <w:rPr>
            <w:rFonts w:ascii="Cambria Math" w:hAnsi="Cambria Math"/>
          </w:rPr>
          <m:t>R'</m:t>
        </m:r>
      </m:oMath>
      <w:r>
        <w:rPr>
          <w:rFonts w:ascii="宋体" w:cs="宋体"/>
          <w:kern w:val="0"/>
          <w:szCs w:val="21"/>
        </w:rPr>
        <w:t>依次串联，电流只有一条路径，则两电阻是串联的，故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、油位越高，浮标上移，在杠杆的作用下滑片下移，变阻器接入电路中的电阻变小，电路中的总电阻变小，由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可知，电路中的电流变大，即通过</w:t>
      </w:r>
      <w:r>
        <w:rPr>
          <w:rFonts w:eastAsia="Times New Roman" w:hAnsi="Times New Roman"/>
          <w:i/>
          <w:iCs/>
          <w:kern w:val="0"/>
          <w:szCs w:val="21"/>
        </w:rPr>
        <w:t>R</w:t>
      </w:r>
      <w:r>
        <w:rPr>
          <w:rFonts w:ascii="宋体" w:cs="宋体"/>
          <w:kern w:val="0"/>
          <w:szCs w:val="21"/>
        </w:rPr>
        <w:t>的电流变大，故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、油位越低，浮标下移，在杠杆的作用下滑片上移，变阻器接入电路中的电阻变大，电路中的总电阻变大，由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可知，电路中的电流变小，由</w:t>
      </w:r>
      <m:oMath>
        <m:r>
          <w:rPr>
            <w:rFonts w:ascii="Cambria Math" w:hAnsi="Cambria Math"/>
          </w:rPr>
          <m:t>U=IR</m:t>
        </m:r>
      </m:oMath>
      <w:r>
        <w:rPr>
          <w:rFonts w:ascii="宋体" w:cs="宋体"/>
          <w:kern w:val="0"/>
          <w:szCs w:val="21"/>
        </w:rPr>
        <w:t>可知，</w:t>
      </w:r>
      <m:oMath>
        <m:r>
          <w:rPr>
            <w:rFonts w:ascii="Cambria Math" w:hAnsi="Cambria Math"/>
          </w:rPr>
          <m:t>R'</m:t>
        </m:r>
      </m:oMath>
      <w:r>
        <w:rPr>
          <w:rFonts w:ascii="宋体" w:cs="宋体"/>
          <w:kern w:val="0"/>
          <w:szCs w:val="21"/>
        </w:rPr>
        <w:t>两端的电压变小，因串联电路中总电压等于各分电压之和，所以</w:t>
      </w:r>
      <w:r>
        <w:rPr>
          <w:rFonts w:eastAsia="Times New Roman" w:hAnsi="Times New Roman"/>
          <w:i/>
          <w:iCs/>
          <w:kern w:val="0"/>
          <w:szCs w:val="21"/>
        </w:rPr>
        <w:t>R</w:t>
      </w:r>
      <w:r>
        <w:rPr>
          <w:rFonts w:ascii="宋体" w:cs="宋体"/>
          <w:kern w:val="0"/>
          <w:szCs w:val="21"/>
        </w:rPr>
        <w:t>两端的电压越大，故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根据电压表使用时与被测用电器并联、电流表使用时与被测用电器串联判断图中油量表的类型；</w:t>
      </w:r>
      <w:r>
        <w:rPr>
          <w:rFonts w:ascii="宋体" w:cs="宋体"/>
          <w:kern w:val="0"/>
          <w:szCs w:val="21"/>
        </w:rPr>
        <w:br/>
      </w:r>
      <m:oMath>
        <m:r>
          <w:rPr>
            <w:rFonts w:ascii="Cambria Math" w:hAnsi="Cambria Math"/>
          </w:rPr>
          <m:t>(2)</m:t>
        </m:r>
      </m:oMath>
      <w:r>
        <w:rPr>
          <w:rFonts w:ascii="宋体" w:cs="宋体"/>
          <w:kern w:val="0"/>
          <w:szCs w:val="21"/>
        </w:rPr>
        <w:t>串联电路是指各元件顺次逐个连接，电流只有一条路径可以通过；而并联电路则是各用电器并列连接，电流有至少两条路径可以通过；</w:t>
      </w:r>
      <w:r>
        <w:rPr>
          <w:rFonts w:ascii="宋体" w:cs="宋体"/>
          <w:kern w:val="0"/>
          <w:szCs w:val="21"/>
        </w:rPr>
        <w:br/>
      </w:r>
      <m:oMath>
        <m:r>
          <w:rPr>
            <w:rFonts w:ascii="Cambria Math" w:hAnsi="Cambria Math"/>
          </w:rPr>
          <m:t>(3)</m:t>
        </m:r>
      </m:oMath>
      <w:r>
        <w:rPr>
          <w:rFonts w:ascii="宋体" w:cs="宋体"/>
          <w:kern w:val="0"/>
          <w:szCs w:val="21"/>
        </w:rPr>
        <w:t>当油面上升或下降时，浮标随之上升或下降，通过类似杠杆的装置控制了电路中电阻的大小，从而使电路中的电流相应的发生改变，根据欧姆定律可知电路中电流和</w:t>
      </w:r>
      <m:oMath>
        <m:r>
          <w:rPr>
            <w:rFonts w:ascii="Cambria Math" w:hAnsi="Cambria Math"/>
          </w:rPr>
          <m:t>R'</m:t>
        </m:r>
      </m:oMath>
      <w:r>
        <w:rPr>
          <w:rFonts w:ascii="宋体" w:cs="宋体"/>
          <w:kern w:val="0"/>
          <w:szCs w:val="21"/>
        </w:rPr>
        <w:t>两端电压的变化，根据串联电路的电压特点可知</w:t>
      </w:r>
      <w:r>
        <w:rPr>
          <w:rFonts w:eastAsia="Times New Roman" w:hAnsi="Times New Roman"/>
          <w:i/>
          <w:iCs/>
          <w:kern w:val="0"/>
          <w:szCs w:val="21"/>
        </w:rPr>
        <w:t>R</w:t>
      </w:r>
      <w:r>
        <w:rPr>
          <w:rFonts w:ascii="宋体" w:cs="宋体"/>
          <w:kern w:val="0"/>
          <w:szCs w:val="21"/>
        </w:rPr>
        <w:t>两端的电压变化。</w:t>
      </w:r>
      <w:r>
        <w:rPr>
          <w:rFonts w:ascii="宋体" w:cs="宋体"/>
          <w:kern w:val="0"/>
          <w:szCs w:val="21"/>
        </w:rPr>
        <w:br/>
      </w:r>
      <w:r>
        <w:rPr>
          <w:rFonts w:ascii="宋体" w:cs="宋体"/>
          <w:kern w:val="0"/>
          <w:szCs w:val="21"/>
        </w:rPr>
        <w:t>本题考查了油量表改装电表的判断和工作原理、电路电阻的作用等问题，分析清楚电路结构、掌握滑动变阻器的作用是正确解题的关键。</w:t>
      </w:r>
    </w:p>
    <w:p w14:paraId="5CC4827B"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79CE9A6C"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磁体周围的磁感线是从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极，而图中磁感线是从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磁体周围的磁感线是从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极，而图中右侧的磁感线是从</w:t>
      </w:r>
      <w:r>
        <w:rPr>
          <w:rFonts w:eastAsia="Times New Roman" w:hAnsi="Times New Roman"/>
          <w:i/>
          <w:iCs/>
          <w:kern w:val="0"/>
          <w:szCs w:val="21"/>
        </w:rPr>
        <w:t>S</w:t>
      </w:r>
      <w:r>
        <w:rPr>
          <w:rFonts w:ascii="宋体" w:cs="宋体"/>
          <w:kern w:val="0"/>
          <w:szCs w:val="21"/>
        </w:rPr>
        <w:t>极出发，故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地球是一个巨大的磁体，周围存在磁场，地磁北极在地理南极附近，地磁南极在地理北极附近，磁感线</w:t>
      </w:r>
      <w:r>
        <w:rPr>
          <w:rFonts w:ascii="宋体" w:cs="宋体"/>
          <w:kern w:val="0"/>
          <w:szCs w:val="21"/>
        </w:rPr>
        <w:lastRenderedPageBreak/>
        <w:t>从地磁北极出发回到地磁南极；指南针静止时，其</w:t>
      </w:r>
      <w:r>
        <w:rPr>
          <w:rFonts w:eastAsia="Times New Roman" w:hAnsi="Times New Roman"/>
          <w:i/>
          <w:iCs/>
          <w:kern w:val="0"/>
          <w:szCs w:val="21"/>
        </w:rPr>
        <w:t>N</w:t>
      </w:r>
      <w:r>
        <w:rPr>
          <w:rFonts w:ascii="宋体" w:cs="宋体"/>
          <w:kern w:val="0"/>
          <w:szCs w:val="21"/>
        </w:rPr>
        <w:t>极应指向地磁的南极</w:t>
      </w:r>
      <m:oMath>
        <m:r>
          <w:rPr>
            <w:rFonts w:ascii="Cambria Math" w:hAnsi="Cambria Math"/>
          </w:rPr>
          <m:t>(</m:t>
        </m:r>
      </m:oMath>
      <w:r>
        <w:rPr>
          <w:rFonts w:ascii="宋体" w:cs="宋体"/>
          <w:kern w:val="0"/>
          <w:szCs w:val="21"/>
        </w:rPr>
        <w:t>地理北极</w:t>
      </w:r>
      <m:oMath>
        <m:r>
          <w:rPr>
            <w:rFonts w:ascii="Cambria Math" w:hAnsi="Cambria Math"/>
          </w:rPr>
          <m:t>)</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图中磁体周围的磁感线是从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磁体周围的磁感线从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极，据此分析判断。</w:t>
      </w:r>
      <w:r>
        <w:rPr>
          <w:rFonts w:ascii="宋体" w:cs="宋体"/>
          <w:kern w:val="0"/>
          <w:szCs w:val="21"/>
        </w:rPr>
        <w:br/>
        <w:t>本题考查了磁感线的特点，属于基础知识。</w:t>
      </w:r>
    </w:p>
    <w:p w14:paraId="0607171A"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90DE948"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、放一点盐，汤鸡蛋就有了咸味，说明分子可以在固体中运动，不能说明分子只在固体中运动，故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、菜做好起锅时，清香扑鼻，说明温度越高，分子运动越快，故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、菜的内能增加是热水加热的结果，因此是通过热传递的方式实现，故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、菜的内能增加是通过水加热实现的，属于热传递，故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物质是由分子组成的，组成物质的分子在不停地做无规则运动，温度越高，分子运动越快；</w:t>
      </w:r>
      <w:r>
        <w:rPr>
          <w:rFonts w:ascii="宋体" w:cs="宋体"/>
          <w:kern w:val="0"/>
          <w:szCs w:val="21"/>
        </w:rPr>
        <w:br/>
      </w:r>
      <m:oMath>
        <m:r>
          <w:rPr>
            <w:rFonts w:ascii="Cambria Math" w:hAnsi="Cambria Math"/>
          </w:rPr>
          <m:t>(2)</m:t>
        </m:r>
      </m:oMath>
      <w:r>
        <w:rPr>
          <w:rFonts w:ascii="宋体" w:cs="宋体"/>
          <w:kern w:val="0"/>
          <w:szCs w:val="21"/>
        </w:rPr>
        <w:t>改变物体的内能有做功和热传递两种方式，做功是能量的转化过程，热传递是能量的转移过程。</w:t>
      </w:r>
      <w:r>
        <w:rPr>
          <w:rFonts w:ascii="宋体" w:cs="宋体"/>
          <w:kern w:val="0"/>
          <w:szCs w:val="21"/>
        </w:rPr>
        <w:br/>
      </w:r>
      <w:r>
        <w:rPr>
          <w:rFonts w:ascii="宋体" w:cs="宋体"/>
          <w:kern w:val="0"/>
          <w:szCs w:val="21"/>
        </w:rPr>
        <w:t>本题通过生活中的现象考查蕴含的物理知识，注重了物理和生活的联系，考查了学生应用物理知识解决实际问题的能力。</w:t>
      </w:r>
    </w:p>
    <w:p w14:paraId="05BB48C6"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CE390B1"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、两灯正常发光时，根据公式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可知，用电器功率相等时，两端电压较大的用电器电流较小，因此</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可知，用电器功率相等时，两端电压较大的用电器电阻较大，因此两灯的电阻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、两灯的额定功率相等，均正常发光时，实际功率相等，它们的亮度相同，故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、两灯并联时电压相等，根据公式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可知，电阻较大的用电器实际功率较小，因为两灯的电阻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，因此</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分析两灯正常发光时电流大小关系；</w:t>
      </w:r>
      <w:r>
        <w:rPr>
          <w:rFonts w:ascii="宋体" w:cs="宋体"/>
          <w:kern w:val="0"/>
          <w:szCs w:val="21"/>
        </w:rPr>
        <w:br/>
      </w:r>
      <m:oMath>
        <m:r>
          <w:rPr>
            <w:rFonts w:ascii="Cambria Math" w:hAnsi="Cambria Math"/>
          </w:rPr>
          <m:t>(2)</m:t>
        </m:r>
      </m:oMath>
      <w:r>
        <w:rPr>
          <w:rFonts w:ascii="宋体" w:cs="宋体"/>
          <w:kern w:val="0"/>
          <w:szCs w:val="21"/>
        </w:rPr>
        <w:t>根据公式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分析两灯的电阻大小；</w:t>
      </w:r>
      <w:r>
        <w:rPr>
          <w:rFonts w:ascii="宋体" w:cs="宋体"/>
          <w:kern w:val="0"/>
          <w:szCs w:val="21"/>
        </w:rPr>
        <w:br/>
      </w:r>
      <m:oMath>
        <m:r>
          <w:rPr>
            <w:rFonts w:ascii="Cambria Math" w:hAnsi="Cambria Math"/>
          </w:rPr>
          <m:t>(3)</m:t>
        </m:r>
      </m:oMath>
      <w:r>
        <w:rPr>
          <w:rFonts w:ascii="宋体" w:cs="宋体"/>
          <w:kern w:val="0"/>
          <w:szCs w:val="21"/>
        </w:rPr>
        <w:t>灯泡发光时的亮度由它的实际功率决定；</w:t>
      </w:r>
      <w:r>
        <w:rPr>
          <w:rFonts w:ascii="宋体" w:cs="宋体"/>
          <w:kern w:val="0"/>
          <w:szCs w:val="21"/>
        </w:rPr>
        <w:br/>
      </w:r>
      <m:oMath>
        <m:r>
          <w:rPr>
            <w:rFonts w:ascii="Cambria Math" w:hAnsi="Cambria Math"/>
          </w:rPr>
          <w:lastRenderedPageBreak/>
          <m:t>(4)</m:t>
        </m:r>
      </m:oMath>
      <w:r>
        <w:rPr>
          <w:rFonts w:ascii="宋体" w:cs="宋体"/>
          <w:kern w:val="0"/>
          <w:szCs w:val="21"/>
        </w:rPr>
        <w:t>两灯并联时电压相等，知道两灯电阻关系，根据公式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比较实际功率大小。</w:t>
      </w:r>
      <w:r>
        <w:rPr>
          <w:rFonts w:ascii="宋体" w:cs="宋体"/>
          <w:kern w:val="0"/>
          <w:szCs w:val="21"/>
        </w:rPr>
        <w:br/>
      </w:r>
      <w:r>
        <w:rPr>
          <w:rFonts w:ascii="宋体" w:cs="宋体"/>
          <w:kern w:val="0"/>
          <w:szCs w:val="21"/>
        </w:rPr>
        <w:t>此题考查了额定功率与实际功率、电功率与电压、电流的关系，稍有难度，属基础题目。</w:t>
      </w:r>
    </w:p>
    <w:p w14:paraId="4132E26B"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824F01F"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ascii="宋体" w:cs="宋体"/>
          <w:kern w:val="0"/>
          <w:szCs w:val="21"/>
        </w:rPr>
        <w:t>由图丙知，体温越高，红外线热敏电阻</w:t>
      </w:r>
      <w:r>
        <w:rPr>
          <w:rFonts w:eastAsia="Times New Roman" w:hAnsi="Times New Roman"/>
          <w:i/>
          <w:iCs/>
          <w:kern w:val="0"/>
          <w:szCs w:val="21"/>
        </w:rPr>
        <w:t>R</w:t>
      </w:r>
      <w:r>
        <w:rPr>
          <w:rFonts w:ascii="宋体" w:cs="宋体"/>
          <w:kern w:val="0"/>
          <w:szCs w:val="21"/>
        </w:rPr>
        <w:t>的阻值越小，电路中的总电阻越小，根据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可知，电路中的电流越大，根据</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两端的电压越大，即电压表示数越大，故</w:t>
      </w:r>
      <w:r>
        <w:rPr>
          <w:rFonts w:eastAsia="Times New Roman" w:hAnsi="Times New Roman"/>
          <w:i/>
          <w:iCs/>
          <w:kern w:val="0"/>
          <w:szCs w:val="21"/>
        </w:rPr>
        <w:t>AC</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、由图丙知，体温降低时，红外线热敏电阻</w:t>
      </w:r>
      <w:r>
        <w:rPr>
          <w:rFonts w:eastAsia="Times New Roman" w:hAnsi="Times New Roman"/>
          <w:i/>
          <w:iCs/>
          <w:kern w:val="0"/>
          <w:szCs w:val="21"/>
        </w:rPr>
        <w:t>R</w:t>
      </w:r>
      <w:r>
        <w:rPr>
          <w:rFonts w:ascii="宋体" w:cs="宋体"/>
          <w:kern w:val="0"/>
          <w:szCs w:val="21"/>
        </w:rPr>
        <w:t>的阻值变大，总电阻变大，根据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可知，电路中的电流变小；根据</w:t>
      </w:r>
      <m:oMath>
        <m:r>
          <w:rPr>
            <w:rFonts w:ascii="Cambria Math" w:hAnsi="Cambria Math"/>
          </w:rPr>
          <m:t>P=UI</m:t>
        </m:r>
      </m:oMath>
      <w:r>
        <w:rPr>
          <w:rFonts w:ascii="宋体" w:cs="宋体"/>
          <w:kern w:val="0"/>
          <w:szCs w:val="21"/>
        </w:rPr>
        <w:t>可知，电路的总功率变小，故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ascii="宋体" w:cs="宋体"/>
          <w:kern w:val="0"/>
          <w:szCs w:val="21"/>
        </w:rPr>
        <w:t>根据图像可知红外线热敏电阻</w:t>
      </w:r>
      <w:r>
        <w:rPr>
          <w:rFonts w:eastAsia="Times New Roman" w:hAnsi="Times New Roman"/>
          <w:i/>
          <w:iCs/>
          <w:kern w:val="0"/>
          <w:szCs w:val="21"/>
        </w:rPr>
        <w:t>R</w:t>
      </w:r>
      <w:r>
        <w:rPr>
          <w:rFonts w:ascii="宋体" w:cs="宋体"/>
          <w:kern w:val="0"/>
          <w:szCs w:val="21"/>
        </w:rPr>
        <w:t>的阻值随人体温度的变化，据此得出体温越高时</w:t>
      </w:r>
      <w:r>
        <w:rPr>
          <w:rFonts w:eastAsia="Times New Roman" w:hAnsi="Times New Roman"/>
          <w:i/>
          <w:iCs/>
          <w:kern w:val="0"/>
          <w:szCs w:val="21"/>
        </w:rPr>
        <w:t>R</w:t>
      </w:r>
      <w:r>
        <w:rPr>
          <w:rFonts w:ascii="宋体" w:cs="宋体"/>
          <w:kern w:val="0"/>
          <w:szCs w:val="21"/>
        </w:rPr>
        <w:t>的阻值变化以及电路总电阻的变化，利用欧姆定律可知电路中的电流变化和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两端的电压变化，同理得出体温降低时电路中的电流变化，根据</w:t>
      </w:r>
      <m:oMath>
        <m:r>
          <w:rPr>
            <w:rFonts w:ascii="Cambria Math" w:hAnsi="Cambria Math"/>
          </w:rPr>
          <m:t>P=UI</m:t>
        </m:r>
      </m:oMath>
      <w:r>
        <w:rPr>
          <w:rFonts w:ascii="宋体" w:cs="宋体"/>
          <w:kern w:val="0"/>
          <w:szCs w:val="21"/>
        </w:rPr>
        <w:t>分析电路总功率的变化。</w:t>
      </w:r>
      <w:r>
        <w:rPr>
          <w:rFonts w:ascii="宋体" w:cs="宋体"/>
          <w:kern w:val="0"/>
          <w:szCs w:val="21"/>
        </w:rPr>
        <w:br/>
      </w:r>
      <w:r>
        <w:rPr>
          <w:rFonts w:ascii="宋体" w:cs="宋体"/>
          <w:kern w:val="0"/>
          <w:szCs w:val="21"/>
        </w:rPr>
        <w:t>本题为动态电路分析题，考查了串联电路的特点、电功率计算公式及欧姆定律的运用，关键是知道：体温越高，红外线热敏电阻</w:t>
      </w:r>
      <w:r>
        <w:rPr>
          <w:rFonts w:eastAsia="Times New Roman" w:hAnsi="Times New Roman"/>
          <w:i/>
          <w:iCs/>
          <w:kern w:val="0"/>
          <w:szCs w:val="21"/>
        </w:rPr>
        <w:t>R</w:t>
      </w:r>
      <w:r>
        <w:rPr>
          <w:rFonts w:ascii="宋体" w:cs="宋体"/>
          <w:kern w:val="0"/>
          <w:szCs w:val="21"/>
        </w:rPr>
        <w:t>的阻值越小。</w:t>
      </w:r>
    </w:p>
    <w:p w14:paraId="1C1CB985"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1505D825"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解：因为玻璃和水接触在一起，并且玻璃分子和水分子间的距离在引力作用的范围内，故水分子和玻璃分子之间存在相互作用的引力，故向上拉玻璃板时，弹簧测力计的读数将变大。</w:t>
      </w:r>
      <w:r>
        <w:rPr>
          <w:rFonts w:ascii="宋体" w:cs="宋体"/>
          <w:kern w:val="0"/>
          <w:szCs w:val="21"/>
        </w:rPr>
        <w:br/>
        <w:t>故答案为：变大；引力。</w:t>
      </w:r>
      <w:r>
        <w:rPr>
          <w:rFonts w:ascii="宋体" w:cs="宋体"/>
          <w:kern w:val="0"/>
          <w:szCs w:val="21"/>
        </w:rPr>
        <w:br/>
        <w:t>分子间同时存在着引力和斥力。</w:t>
      </w:r>
      <w:r>
        <w:rPr>
          <w:rFonts w:ascii="宋体" w:cs="宋体"/>
          <w:kern w:val="0"/>
          <w:szCs w:val="21"/>
        </w:rPr>
        <w:br/>
        <w:t>本题考查分子间的作用力，属于基础题。</w:t>
      </w:r>
    </w:p>
    <w:p w14:paraId="1C41B918"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2066834B"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解：给应急灯充电时，将电能转化为化学能；</w:t>
      </w:r>
      <w:r>
        <w:rPr>
          <w:rFonts w:ascii="宋体" w:cs="宋体"/>
          <w:kern w:val="0"/>
          <w:szCs w:val="21"/>
        </w:rPr>
        <w:br/>
        <w:t>根据串并联电路的连接特点，本题中所述应急灯任一个灯泡断开时，另一个灯泡仍然发光，说明两灯的工作互不影响，可以断定其连接方式是并联。</w:t>
      </w:r>
      <w:r>
        <w:rPr>
          <w:rFonts w:ascii="宋体" w:cs="宋体"/>
          <w:kern w:val="0"/>
          <w:szCs w:val="21"/>
        </w:rPr>
        <w:br/>
        <w:t>故答案为：化学；并。</w:t>
      </w:r>
      <w:r>
        <w:rPr>
          <w:rFonts w:ascii="宋体" w:cs="宋体"/>
          <w:kern w:val="0"/>
          <w:szCs w:val="21"/>
        </w:rPr>
        <w:br/>
        <w:t>电池充电时，将电能转化为化学能；</w:t>
      </w:r>
      <w:r>
        <w:rPr>
          <w:rFonts w:ascii="宋体" w:cs="宋体"/>
          <w:kern w:val="0"/>
          <w:szCs w:val="21"/>
        </w:rPr>
        <w:br/>
        <w:t>串并联电路最基本的外在表现是：串联电路中各用电器相互影响，一处断路，其它用电器也停止工作；并联电路中电流有多条路径，一条支路的通断不影响其它支路的工作。据此，可对应急灯的工作情况做出判</w:t>
      </w:r>
      <w:r>
        <w:rPr>
          <w:rFonts w:ascii="宋体" w:cs="宋体"/>
          <w:kern w:val="0"/>
          <w:szCs w:val="21"/>
        </w:rPr>
        <w:lastRenderedPageBreak/>
        <w:t>断。</w:t>
      </w:r>
      <w:r>
        <w:rPr>
          <w:rFonts w:ascii="宋体" w:cs="宋体"/>
          <w:kern w:val="0"/>
          <w:szCs w:val="21"/>
        </w:rPr>
        <w:br/>
        <w:t>本题考查了能量的转化和串并联电路的特点，关键是知道串并联电路中各用电器的工作特点。</w:t>
      </w:r>
    </w:p>
    <w:p w14:paraId="17C7A938"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短路</w:t>
      </w:r>
      <w:r>
        <w:rPr>
          <w:rFonts w:eastAsia="Times New Roman" w:hAnsi="Times New Roman"/>
          <w:kern w:val="0"/>
          <w:szCs w:val="21"/>
        </w:rPr>
        <w:t xml:space="preserve">  </w:t>
      </w:r>
      <w:r>
        <w:rPr>
          <w:rFonts w:ascii="宋体" w:cs="宋体"/>
          <w:kern w:val="0"/>
          <w:szCs w:val="21"/>
        </w:rPr>
        <w:t>变亮</w:t>
      </w:r>
      <w:r>
        <w:rPr>
          <w:rFonts w:eastAsia="Times New Roman" w:hAnsi="Times New Roman"/>
          <w:kern w:val="0"/>
          <w:sz w:val="24"/>
          <w:szCs w:val="24"/>
        </w:rPr>
        <w:t> </w:t>
      </w:r>
    </w:p>
    <w:p w14:paraId="61B37C12"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w:t>
      </w:r>
      <w:r>
        <w:rPr>
          <w:rFonts w:eastAsia="Times New Roman" w:hAnsi="Times New Roman"/>
          <w:i/>
          <w:iCs/>
          <w:kern w:val="0"/>
          <w:szCs w:val="21"/>
        </w:rPr>
        <w:t>S</w:t>
      </w:r>
      <w:r>
        <w:rPr>
          <w:rFonts w:ascii="宋体" w:cs="宋体"/>
          <w:kern w:val="0"/>
          <w:szCs w:val="21"/>
        </w:rPr>
        <w:t>断开时，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处的元件串联在电路中，</w:t>
      </w:r>
      <w:r>
        <w:rPr>
          <w:rFonts w:eastAsia="Times New Roman" w:hAnsi="Times New Roman"/>
          <w:i/>
          <w:iCs/>
          <w:kern w:val="0"/>
          <w:szCs w:val="21"/>
        </w:rPr>
        <w:t>S</w:t>
      </w:r>
      <w:r>
        <w:rPr>
          <w:rFonts w:ascii="宋体" w:cs="宋体"/>
          <w:kern w:val="0"/>
          <w:szCs w:val="21"/>
        </w:rPr>
        <w:t>闭合时，</w:t>
      </w:r>
      <w:r>
        <w:rPr>
          <w:rFonts w:eastAsia="Times New Roman" w:hAnsi="Times New Roman"/>
          <w:i/>
          <w:iCs/>
          <w:kern w:val="0"/>
          <w:szCs w:val="21"/>
        </w:rPr>
        <w:t>a</w:t>
      </w:r>
      <w:r>
        <w:rPr>
          <w:rFonts w:ascii="宋体" w:cs="宋体"/>
          <w:kern w:val="0"/>
          <w:szCs w:val="21"/>
        </w:rPr>
        <w:t>处的元件短路，电路为</w:t>
      </w:r>
      <w:r>
        <w:rPr>
          <w:rFonts w:eastAsia="Times New Roman" w:hAnsi="Times New Roman"/>
          <w:i/>
          <w:iCs/>
          <w:kern w:val="0"/>
          <w:szCs w:val="21"/>
        </w:rPr>
        <w:t>b</w:t>
      </w:r>
      <w:r>
        <w:rPr>
          <w:rFonts w:ascii="宋体" w:cs="宋体"/>
          <w:kern w:val="0"/>
          <w:szCs w:val="21"/>
        </w:rPr>
        <w:t>元件的简单电路。根据设计要求无论开关是否闭合，灯都发光可知，</w:t>
      </w:r>
      <w:r>
        <w:rPr>
          <w:rFonts w:eastAsia="Times New Roman" w:hAnsi="Times New Roman"/>
          <w:i/>
          <w:iCs/>
          <w:kern w:val="0"/>
          <w:szCs w:val="21"/>
        </w:rPr>
        <w:t>a</w:t>
      </w:r>
      <w:r>
        <w:rPr>
          <w:rFonts w:ascii="宋体" w:cs="宋体"/>
          <w:kern w:val="0"/>
          <w:szCs w:val="21"/>
        </w:rPr>
        <w:t>处是定值电阻，</w:t>
      </w:r>
      <w:r>
        <w:rPr>
          <w:rFonts w:eastAsia="Times New Roman" w:hAnsi="Times New Roman"/>
          <w:i/>
          <w:iCs/>
          <w:kern w:val="0"/>
          <w:szCs w:val="21"/>
        </w:rPr>
        <w:t>b</w:t>
      </w:r>
      <w:r>
        <w:rPr>
          <w:rFonts w:ascii="宋体" w:cs="宋体"/>
          <w:kern w:val="0"/>
          <w:szCs w:val="21"/>
        </w:rPr>
        <w:t>处灯泡；</w:t>
      </w:r>
      <w:r>
        <w:rPr>
          <w:rFonts w:ascii="宋体" w:cs="宋体"/>
          <w:kern w:val="0"/>
          <w:szCs w:val="21"/>
        </w:rPr>
        <w:br/>
        <w:t>开关闭合后，元件</w:t>
      </w:r>
      <w:r>
        <w:rPr>
          <w:rFonts w:eastAsia="Times New Roman" w:hAnsi="Times New Roman"/>
          <w:i/>
          <w:iCs/>
          <w:kern w:val="0"/>
          <w:szCs w:val="21"/>
        </w:rPr>
        <w:t>a</w:t>
      </w:r>
      <w:r>
        <w:rPr>
          <w:rFonts w:ascii="宋体" w:cs="宋体"/>
          <w:kern w:val="0"/>
          <w:szCs w:val="21"/>
        </w:rPr>
        <w:t>被短路，只有</w:t>
      </w:r>
      <w:r>
        <w:rPr>
          <w:rFonts w:eastAsia="Times New Roman" w:hAnsi="Times New Roman"/>
          <w:i/>
          <w:iCs/>
          <w:kern w:val="0"/>
          <w:szCs w:val="21"/>
        </w:rPr>
        <w:t>b</w:t>
      </w:r>
      <w:r>
        <w:rPr>
          <w:rFonts w:ascii="宋体" w:cs="宋体"/>
          <w:kern w:val="0"/>
          <w:szCs w:val="21"/>
        </w:rPr>
        <w:t>处灯泡连入电路中，由串联电路特点和欧姆定律知，通过灯泡的电流和其两端电压增大，由</w:t>
      </w:r>
      <m:oMath>
        <m:r>
          <w:rPr>
            <w:rFonts w:ascii="Cambria Math" w:hAnsi="Cambria Math"/>
          </w:rPr>
          <m:t>P=UI</m:t>
        </m:r>
      </m:oMath>
      <w:r>
        <w:rPr>
          <w:rFonts w:ascii="宋体" w:cs="宋体"/>
          <w:kern w:val="0"/>
          <w:szCs w:val="21"/>
        </w:rPr>
        <w:t>知，灯泡的实际功率变大，所以灯泡变亮。</w:t>
      </w:r>
      <w:r>
        <w:rPr>
          <w:rFonts w:ascii="宋体" w:cs="宋体"/>
          <w:kern w:val="0"/>
          <w:szCs w:val="21"/>
        </w:rPr>
        <w:br/>
      </w:r>
      <w:r>
        <w:rPr>
          <w:rFonts w:ascii="宋体" w:cs="宋体"/>
          <w:kern w:val="0"/>
          <w:szCs w:val="21"/>
        </w:rPr>
        <w:t>故答案为：</w:t>
      </w:r>
      <w:r>
        <w:rPr>
          <w:rFonts w:eastAsia="Times New Roman" w:hAnsi="Times New Roman"/>
          <w:i/>
          <w:iCs/>
          <w:kern w:val="0"/>
          <w:szCs w:val="21"/>
        </w:rPr>
        <w:t>b</w:t>
      </w:r>
      <w:r>
        <w:rPr>
          <w:rFonts w:ascii="宋体" w:cs="宋体"/>
          <w:kern w:val="0"/>
          <w:szCs w:val="21"/>
        </w:rPr>
        <w:t>；短路；变亮。</w:t>
      </w:r>
      <w:r>
        <w:rPr>
          <w:rFonts w:ascii="宋体" w:cs="宋体"/>
          <w:kern w:val="0"/>
          <w:szCs w:val="21"/>
        </w:rPr>
        <w:br/>
        <w:t>图中开关</w:t>
      </w:r>
      <w:r>
        <w:rPr>
          <w:rFonts w:eastAsia="Times New Roman" w:hAnsi="Times New Roman"/>
          <w:i/>
          <w:iCs/>
          <w:kern w:val="0"/>
          <w:szCs w:val="21"/>
        </w:rPr>
        <w:t>S</w:t>
      </w:r>
      <w:r>
        <w:rPr>
          <w:rFonts w:ascii="宋体" w:cs="宋体"/>
          <w:kern w:val="0"/>
          <w:szCs w:val="21"/>
        </w:rPr>
        <w:t>与</w:t>
      </w:r>
      <w:r>
        <w:rPr>
          <w:rFonts w:eastAsia="Times New Roman" w:hAnsi="Times New Roman"/>
          <w:i/>
          <w:iCs/>
          <w:kern w:val="0"/>
          <w:szCs w:val="21"/>
        </w:rPr>
        <w:t>a</w:t>
      </w:r>
      <w:r>
        <w:rPr>
          <w:rFonts w:ascii="宋体" w:cs="宋体"/>
          <w:kern w:val="0"/>
          <w:szCs w:val="21"/>
        </w:rPr>
        <w:t>处元件并联，根据无论开关是否闭合，灯都发光分析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处的元件；比较开关</w:t>
      </w:r>
      <w:r>
        <w:rPr>
          <w:rFonts w:eastAsia="Times New Roman" w:hAnsi="Times New Roman"/>
          <w:i/>
          <w:iCs/>
          <w:kern w:val="0"/>
          <w:szCs w:val="21"/>
        </w:rPr>
        <w:t>S</w:t>
      </w:r>
      <w:r>
        <w:rPr>
          <w:rFonts w:ascii="宋体" w:cs="宋体"/>
          <w:kern w:val="0"/>
          <w:szCs w:val="21"/>
        </w:rPr>
        <w:t>断开和闭合情况下灯泡的实际功率变化，从而判断灯泡的亮度变化。</w:t>
      </w:r>
      <w:r>
        <w:rPr>
          <w:rFonts w:ascii="宋体" w:cs="宋体"/>
          <w:kern w:val="0"/>
          <w:szCs w:val="21"/>
        </w:rPr>
        <w:br/>
        <w:t>本题考查电路的设计以及电路的动态分析，关键是根据无论开关是否闭合，灯都发光确定电路的连接情况。</w:t>
      </w:r>
    </w:p>
    <w:p w14:paraId="3DAB9741"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测电笔</w:t>
      </w:r>
      <w:r>
        <w:rPr>
          <w:rFonts w:eastAsia="Times New Roman" w:hAnsi="Times New Roman"/>
          <w:kern w:val="0"/>
          <w:szCs w:val="21"/>
        </w:rPr>
        <w:t xml:space="preserve">  </w:t>
      </w:r>
      <w:r>
        <w:rPr>
          <w:rFonts w:ascii="宋体" w:cs="宋体"/>
          <w:kern w:val="0"/>
          <w:szCs w:val="21"/>
        </w:rPr>
        <w:t>大地</w:t>
      </w:r>
      <w:r>
        <w:rPr>
          <w:rFonts w:eastAsia="Times New Roman" w:hAnsi="Times New Roman"/>
          <w:kern w:val="0"/>
          <w:sz w:val="24"/>
          <w:szCs w:val="24"/>
        </w:rPr>
        <w:t> </w:t>
      </w:r>
    </w:p>
    <w:p w14:paraId="7AD674D9"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在家庭电路中，用测电笔来辨别火线和零线；</w:t>
      </w:r>
      <w:r>
        <w:rPr>
          <w:rFonts w:ascii="宋体" w:cs="宋体"/>
          <w:kern w:val="0"/>
          <w:szCs w:val="21"/>
        </w:rPr>
        <w:br/>
      </w:r>
      <m:oMath>
        <m:r>
          <w:rPr>
            <w:rFonts w:ascii="Cambria Math" w:hAnsi="Cambria Math"/>
          </w:rPr>
          <m:t>(3)</m:t>
        </m:r>
      </m:oMath>
      <w:r>
        <w:rPr>
          <w:rFonts w:ascii="宋体" w:cs="宋体"/>
          <w:kern w:val="0"/>
          <w:szCs w:val="21"/>
        </w:rPr>
        <w:t>使用三脚插头和三孔插座，多出的那个孔是用来接地线的，当用电器的三脚插头插入时，用电器的金属外壳通过三孔插座与大地相连通，如果金属外壳漏电，地线将人体短路，防止触电事故的发生。</w:t>
      </w:r>
      <w:r>
        <w:rPr>
          <w:rFonts w:ascii="宋体" w:cs="宋体"/>
          <w:kern w:val="0"/>
          <w:szCs w:val="21"/>
        </w:rPr>
        <w:br/>
      </w:r>
      <w:r>
        <w:rPr>
          <w:rFonts w:ascii="宋体" w:cs="宋体"/>
          <w:kern w:val="0"/>
          <w:szCs w:val="21"/>
        </w:rPr>
        <w:t>故答案为：测电笔；大地。</w:t>
      </w:r>
      <w:r>
        <w:rPr>
          <w:rFonts w:ascii="宋体" w:cs="宋体"/>
          <w:kern w:val="0"/>
          <w:szCs w:val="21"/>
        </w:rPr>
        <w:br/>
      </w:r>
      <m:oMath>
        <m:r>
          <w:rPr>
            <w:rFonts w:ascii="Cambria Math" w:hAnsi="Cambria Math"/>
          </w:rPr>
          <m:t>(1)</m:t>
        </m:r>
      </m:oMath>
      <w:r>
        <w:rPr>
          <w:rFonts w:ascii="宋体" w:cs="宋体"/>
          <w:kern w:val="0"/>
          <w:szCs w:val="21"/>
        </w:rPr>
        <w:t>在家庭电路中，用测电笔来辨别火线和零线；</w:t>
      </w:r>
      <w:r>
        <w:rPr>
          <w:rFonts w:ascii="宋体" w:cs="宋体"/>
          <w:kern w:val="0"/>
          <w:szCs w:val="21"/>
        </w:rPr>
        <w:br/>
      </w:r>
      <m:oMath>
        <m:r>
          <w:rPr>
            <w:rFonts w:ascii="Cambria Math" w:hAnsi="Cambria Math"/>
          </w:rPr>
          <m:t>(2)</m:t>
        </m:r>
      </m:oMath>
      <w:r>
        <w:rPr>
          <w:rFonts w:ascii="宋体" w:cs="宋体"/>
          <w:kern w:val="0"/>
          <w:szCs w:val="21"/>
        </w:rPr>
        <w:t>三孔插座中间多出的那个孔是用来接地线的，当用电器的三脚插头插入时，用电器的金属外壳通过三孔插座与大地相连通，如果金属外壳漏电，地线将人体短路，防止人触电。</w:t>
      </w:r>
      <w:r>
        <w:rPr>
          <w:rFonts w:ascii="宋体" w:cs="宋体"/>
          <w:kern w:val="0"/>
          <w:szCs w:val="21"/>
        </w:rPr>
        <w:br/>
      </w:r>
      <w:r>
        <w:rPr>
          <w:rFonts w:ascii="宋体" w:cs="宋体"/>
          <w:kern w:val="0"/>
          <w:szCs w:val="21"/>
        </w:rPr>
        <w:t>本题考查零线与火线的辨别，使用三孔插座的目的，难度不大。</w:t>
      </w:r>
    </w:p>
    <w:p w14:paraId="104D99AD"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18 40</w:t>
      </w:r>
      <w:r>
        <w:rPr>
          <w:rFonts w:eastAsia="Times New Roman" w:hAnsi="Times New Roman"/>
          <w:kern w:val="0"/>
          <w:sz w:val="24"/>
          <w:szCs w:val="24"/>
        </w:rPr>
        <w:t> </w:t>
      </w:r>
    </w:p>
    <w:p w14:paraId="0C0D4A9B"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解：据图可知，月末的表盘示数为</w:t>
      </w:r>
      <m:oMath>
        <m:r>
          <w:rPr>
            <w:rFonts w:ascii="Cambria Math" w:hAnsi="Cambria Math"/>
          </w:rPr>
          <m:t>1268.8kW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小明家上个月消耗的电能为：</w:t>
      </w:r>
      <w:r>
        <w:rPr>
          <w:rFonts w:ascii="宋体" w:cs="宋体"/>
          <w:kern w:val="0"/>
          <w:szCs w:val="21"/>
        </w:rPr>
        <w:br/>
      </w:r>
      <m:oMath>
        <m:r>
          <w:rPr>
            <w:rFonts w:ascii="Cambria Math" w:hAnsi="Cambria Math"/>
          </w:rPr>
          <m:t>W=1268.8kW</m:t>
        </m:r>
        <m:r>
          <m:rPr>
            <m:sty m:val="b"/>
          </m:rPr>
          <w:rPr>
            <w:rFonts w:ascii="Cambria Math" w:hAnsi="Cambria Math"/>
          </w:rPr>
          <m:t>⋅</m:t>
        </m:r>
        <m:r>
          <w:rPr>
            <w:rFonts w:ascii="Cambria Math" w:hAnsi="Cambria Math"/>
          </w:rPr>
          <m:t>h-1250.8kW</m:t>
        </m:r>
        <m:r>
          <m:rPr>
            <m:sty m:val="b"/>
          </m:rPr>
          <w:rPr>
            <w:rFonts w:ascii="Cambria Math" w:hAnsi="Cambria Math"/>
          </w:rPr>
          <m:t>⋅</m:t>
        </m:r>
        <m:r>
          <w:rPr>
            <w:rFonts w:ascii="Cambria Math" w:hAnsi="Cambria Math"/>
          </w:rPr>
          <m:t>h=18kW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根据电能表表盘上的</w:t>
      </w:r>
      <m:oMath>
        <m:r>
          <w:rPr>
            <w:rFonts w:ascii="Cambria Math" w:hAnsi="Cambria Math"/>
          </w:rPr>
          <m:t>10(40)A</m:t>
        </m:r>
      </m:oMath>
      <w:r>
        <w:rPr>
          <w:rFonts w:ascii="宋体" w:cs="宋体"/>
          <w:kern w:val="0"/>
          <w:szCs w:val="21"/>
        </w:rPr>
        <w:t>参数可知，小明家电路干路中的电流不得超过</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18</w:t>
      </w:r>
      <w:r>
        <w:rPr>
          <w:rFonts w:ascii="宋体" w:cs="宋体"/>
          <w:kern w:val="0"/>
          <w:szCs w:val="21"/>
        </w:rPr>
        <w:t>；</w:t>
      </w:r>
      <w:r>
        <w:rPr>
          <w:rFonts w:eastAsia="Times New Roman" w:hAnsi="Times New Roman"/>
          <w:kern w:val="0"/>
          <w:szCs w:val="21"/>
        </w:rPr>
        <w:t>40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电能表的读数方法：①最后一位是小数；②单位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电能表月末的示数减去月初的示数可得这个月消耗的电能；</w:t>
      </w:r>
      <w:r>
        <w:rPr>
          <w:rFonts w:ascii="宋体" w:cs="宋体"/>
          <w:kern w:val="0"/>
          <w:szCs w:val="21"/>
        </w:rPr>
        <w:br/>
      </w:r>
      <m:oMath>
        <m:r>
          <w:rPr>
            <w:rFonts w:ascii="Cambria Math" w:hAnsi="Cambria Math"/>
          </w:rPr>
          <m:t>(3)</m:t>
        </m:r>
      </m:oMath>
      <w:r>
        <w:rPr>
          <w:rFonts w:ascii="宋体" w:cs="宋体"/>
          <w:kern w:val="0"/>
          <w:szCs w:val="21"/>
        </w:rPr>
        <w:t>电能表表盘上的</w:t>
      </w:r>
      <m:oMath>
        <m:r>
          <w:rPr>
            <w:rFonts w:ascii="Cambria Math" w:hAnsi="Cambria Math"/>
          </w:rPr>
          <m:t>10(40)A</m:t>
        </m:r>
      </m:oMath>
      <w:r>
        <w:rPr>
          <w:rFonts w:ascii="宋体" w:cs="宋体"/>
          <w:kern w:val="0"/>
          <w:szCs w:val="21"/>
        </w:rPr>
        <w:t>表示这个电能表的标定电流为</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，额定最大电流为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。电能表工作时的电</w:t>
      </w:r>
      <w:r>
        <w:rPr>
          <w:rFonts w:ascii="宋体" w:cs="宋体"/>
          <w:kern w:val="0"/>
          <w:szCs w:val="21"/>
        </w:rPr>
        <w:lastRenderedPageBreak/>
        <w:t>流不应超过额定最大电流。</w:t>
      </w:r>
      <w:r>
        <w:rPr>
          <w:rFonts w:ascii="宋体" w:cs="宋体"/>
          <w:kern w:val="0"/>
          <w:szCs w:val="21"/>
        </w:rPr>
        <w:br/>
      </w:r>
      <w:r>
        <w:rPr>
          <w:rFonts w:ascii="宋体" w:cs="宋体"/>
          <w:kern w:val="0"/>
          <w:szCs w:val="21"/>
        </w:rPr>
        <w:t>本题考查电能表的读数、对电能表各参数的理解，属基础题。</w:t>
      </w:r>
    </w:p>
    <w:p w14:paraId="74F3DE18"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 xml:space="preserve">S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变弱</w:t>
      </w:r>
      <w:r>
        <w:rPr>
          <w:rFonts w:eastAsia="Times New Roman" w:hAnsi="Times New Roman"/>
          <w:kern w:val="0"/>
          <w:sz w:val="24"/>
          <w:szCs w:val="24"/>
        </w:rPr>
        <w:t> </w:t>
      </w:r>
    </w:p>
    <w:p w14:paraId="4A9C2AFD"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伸出右手握住螺线管，四指弯曲指示电流的方向，大拇指所指的方向即螺线管的</w:t>
      </w:r>
      <w:r>
        <w:rPr>
          <w:rFonts w:eastAsia="Times New Roman" w:hAnsi="Times New Roman"/>
          <w:i/>
          <w:iCs/>
          <w:kern w:val="0"/>
          <w:szCs w:val="21"/>
        </w:rPr>
        <w:t>B</w:t>
      </w:r>
      <w:r>
        <w:rPr>
          <w:rFonts w:ascii="宋体" w:cs="宋体"/>
          <w:kern w:val="0"/>
          <w:szCs w:val="21"/>
        </w:rPr>
        <w:t>端为通电螺线管的</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A</w:t>
      </w:r>
      <w:r>
        <w:rPr>
          <w:rFonts w:ascii="宋体" w:cs="宋体"/>
          <w:kern w:val="0"/>
          <w:szCs w:val="21"/>
        </w:rPr>
        <w:t>端是</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a</w:t>
      </w:r>
      <w:r>
        <w:rPr>
          <w:rFonts w:ascii="宋体" w:cs="宋体"/>
          <w:kern w:val="0"/>
          <w:szCs w:val="21"/>
        </w:rPr>
        <w:t>端滑动时，接入电路中的电阻变大，电流减小，所以电流表示数减小，当匝数一定时，电流减小，电磁铁的磁性减弱。</w:t>
      </w:r>
      <w:r>
        <w:rPr>
          <w:rFonts w:ascii="宋体" w:cs="宋体"/>
          <w:kern w:val="0"/>
          <w:szCs w:val="21"/>
        </w:rPr>
        <w:br/>
      </w:r>
      <w:r>
        <w:rPr>
          <w:rFonts w:ascii="宋体" w:cs="宋体"/>
          <w:kern w:val="0"/>
          <w:szCs w:val="21"/>
        </w:rPr>
        <w:t>故答案为：</w:t>
      </w:r>
      <w:r>
        <w:rPr>
          <w:rFonts w:eastAsia="Times New Roman" w:hAnsi="Times New Roman"/>
          <w:i/>
          <w:iCs/>
          <w:kern w:val="0"/>
          <w:szCs w:val="21"/>
        </w:rPr>
        <w:t>S</w:t>
      </w:r>
      <w:r>
        <w:rPr>
          <w:rFonts w:ascii="宋体" w:cs="宋体"/>
          <w:kern w:val="0"/>
          <w:szCs w:val="21"/>
        </w:rPr>
        <w:t>；变小；变弱。</w:t>
      </w:r>
      <w:r>
        <w:rPr>
          <w:rFonts w:ascii="宋体" w:cs="宋体"/>
          <w:kern w:val="0"/>
          <w:szCs w:val="21"/>
        </w:rPr>
        <w:br/>
        <w:t>根据安培定则判断通电螺线管的极性；</w:t>
      </w:r>
      <w:r>
        <w:rPr>
          <w:rFonts w:ascii="宋体" w:cs="宋体"/>
          <w:kern w:val="0"/>
          <w:szCs w:val="21"/>
        </w:rPr>
        <w:br/>
        <w:t>电磁铁的磁性强弱与电流大小和线圈匝数有关：电流不变时，匝数越少，磁性越弱；匝数一定时，电流减小，磁性减弱。</w:t>
      </w:r>
      <w:r>
        <w:rPr>
          <w:rFonts w:ascii="宋体" w:cs="宋体"/>
          <w:kern w:val="0"/>
          <w:szCs w:val="21"/>
        </w:rPr>
        <w:br/>
        <w:t>本题考查了影响电磁铁磁性强弱的因素和根据安培定则判断通电螺线管的极性，有一定的综合性。</w:t>
      </w:r>
    </w:p>
    <w:p w14:paraId="642A17E1"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指针是否偏转</w:t>
      </w:r>
      <w:r>
        <w:rPr>
          <w:rFonts w:eastAsia="Times New Roman" w:hAnsi="Times New Roman"/>
          <w:kern w:val="0"/>
          <w:szCs w:val="21"/>
        </w:rPr>
        <w:t xml:space="preserve">  </w:t>
      </w:r>
      <w:r>
        <w:rPr>
          <w:rFonts w:ascii="宋体" w:cs="宋体"/>
          <w:kern w:val="0"/>
          <w:szCs w:val="21"/>
        </w:rPr>
        <w:t>切割磁感线</w:t>
      </w:r>
      <w:r>
        <w:rPr>
          <w:rFonts w:eastAsia="Times New Roman" w:hAnsi="Times New Roman"/>
          <w:kern w:val="0"/>
          <w:szCs w:val="21"/>
        </w:rPr>
        <w:t xml:space="preserve">  </w:t>
      </w:r>
      <w:r>
        <w:rPr>
          <w:rFonts w:ascii="宋体" w:cs="宋体"/>
          <w:kern w:val="0"/>
          <w:szCs w:val="21"/>
        </w:rPr>
        <w:t>电磁感应</w:t>
      </w:r>
      <w:r>
        <w:rPr>
          <w:rFonts w:eastAsia="Times New Roman" w:hAnsi="Times New Roman"/>
          <w:kern w:val="0"/>
          <w:sz w:val="24"/>
          <w:szCs w:val="24"/>
        </w:rPr>
        <w:t> </w:t>
      </w:r>
    </w:p>
    <w:p w14:paraId="3DE30920"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电路中有电流时，灵敏电流表的指针转动，因此可以通过观察灵敏电流表的指针是否偏转来判断是否产生了感应电流；</w:t>
      </w:r>
      <w:r>
        <w:rPr>
          <w:rFonts w:ascii="宋体" w:cs="宋体"/>
          <w:kern w:val="0"/>
          <w:szCs w:val="21"/>
        </w:rPr>
        <w:br/>
      </w:r>
      <m:oMath>
        <m:r>
          <w:rPr>
            <w:rFonts w:ascii="Cambria Math" w:hAnsi="Cambria Math"/>
          </w:rPr>
          <m:t>(2)</m:t>
        </m:r>
      </m:oMath>
      <w:r>
        <w:rPr>
          <w:rFonts w:ascii="宋体" w:cs="宋体"/>
          <w:kern w:val="0"/>
          <w:szCs w:val="21"/>
        </w:rPr>
        <w:t>根据感应电流产生的条件可知，当闭合电路的一部分导体在磁场中做切割磁感线运动时，导体中就会产生感应电流，该现象称为电磁感应现象。</w:t>
      </w:r>
      <w:r>
        <w:rPr>
          <w:rFonts w:ascii="宋体" w:cs="宋体"/>
          <w:kern w:val="0"/>
          <w:szCs w:val="21"/>
        </w:rPr>
        <w:br/>
      </w:r>
      <w:r>
        <w:rPr>
          <w:rFonts w:ascii="宋体" w:cs="宋体"/>
          <w:kern w:val="0"/>
          <w:szCs w:val="21"/>
        </w:rPr>
        <w:t>故答案为：指针是否偏转；切割磁感线；电磁感应。</w:t>
      </w:r>
      <w:r>
        <w:rPr>
          <w:rFonts w:ascii="宋体" w:cs="宋体"/>
          <w:kern w:val="0"/>
          <w:szCs w:val="21"/>
        </w:rPr>
        <w:br/>
      </w:r>
      <m:oMath>
        <m:r>
          <w:rPr>
            <w:rFonts w:ascii="Cambria Math" w:hAnsi="Cambria Math"/>
          </w:rPr>
          <m:t>(1)</m:t>
        </m:r>
      </m:oMath>
      <w:r>
        <w:rPr>
          <w:rFonts w:ascii="宋体" w:cs="宋体"/>
          <w:kern w:val="0"/>
          <w:szCs w:val="21"/>
        </w:rPr>
        <w:t>电路中有电流时，灵敏电流表的指针转动，据此分析如何判断是否产生了感应电流；</w:t>
      </w:r>
      <w:r>
        <w:rPr>
          <w:rFonts w:ascii="宋体" w:cs="宋体"/>
          <w:kern w:val="0"/>
          <w:szCs w:val="21"/>
        </w:rPr>
        <w:br/>
      </w:r>
      <m:oMath>
        <m:r>
          <w:rPr>
            <w:rFonts w:ascii="Cambria Math" w:hAnsi="Cambria Math"/>
          </w:rPr>
          <m:t>(2)</m:t>
        </m:r>
      </m:oMath>
      <w:r>
        <w:rPr>
          <w:rFonts w:ascii="宋体" w:cs="宋体"/>
          <w:kern w:val="0"/>
          <w:szCs w:val="21"/>
        </w:rPr>
        <w:t>根据感应电流产生的条件分析闭合电路的一部分导体在磁场中的运动情况。</w:t>
      </w:r>
      <w:r>
        <w:rPr>
          <w:rFonts w:ascii="宋体" w:cs="宋体"/>
          <w:kern w:val="0"/>
          <w:szCs w:val="21"/>
        </w:rPr>
        <w:br/>
      </w:r>
      <w:r>
        <w:rPr>
          <w:rFonts w:ascii="宋体" w:cs="宋体"/>
          <w:kern w:val="0"/>
          <w:szCs w:val="21"/>
        </w:rPr>
        <w:t>本题考查电路中电流的检验方法和感应电流产生的条件，难度不大。</w:t>
      </w:r>
    </w:p>
    <w:p w14:paraId="49E1EA2A"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解：灯泡接法：火线进入开关，再进入灯泡顶端的金属点，零线直接接入灯泡的螺旋套，如图所示：</w:t>
      </w:r>
      <w:r>
        <w:rPr>
          <w:rFonts w:ascii="宋体" w:cs="宋体"/>
          <w:kern w:val="0"/>
          <w:szCs w:val="21"/>
        </w:rPr>
        <w:br/>
      </w:r>
      <w:r>
        <w:rPr>
          <w:rFonts w:eastAsia="Times New Roman" w:hAnsi="Times New Roman"/>
          <w:noProof/>
          <w:kern w:val="0"/>
          <w:sz w:val="24"/>
          <w:szCs w:val="24"/>
        </w:rPr>
        <w:drawing>
          <wp:inline distT="0" distB="0" distL="0" distR="0" wp14:anchorId="7F727C73" wp14:editId="661D41FC">
            <wp:extent cx="1724025" cy="13716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724025" cy="1371600"/>
                    </a:xfrm>
                    <a:prstGeom prst="rect">
                      <a:avLst/>
                    </a:prstGeom>
                    <a:noFill/>
                    <a:ln>
                      <a:noFill/>
                    </a:ln>
                  </pic:spPr>
                </pic:pic>
              </a:graphicData>
            </a:graphic>
          </wp:inline>
        </w:drawing>
      </w:r>
      <w:r>
        <w:rPr>
          <w:rFonts w:eastAsia="Times New Roman" w:hAnsi="Times New Roman"/>
          <w:kern w:val="0"/>
          <w:sz w:val="24"/>
          <w:szCs w:val="24"/>
        </w:rPr>
        <w:t> </w:t>
      </w:r>
    </w:p>
    <w:p w14:paraId="7AE1296B"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灯泡的接法：火线进入开关，再进入灯泡顶端的金属点；零线直接接入灯泡的螺旋套。这样在断开开关能切断火线，接触灯泡不会发生触电事故。既能控制灯泡，又能更安全。</w:t>
      </w:r>
      <w:r>
        <w:rPr>
          <w:rFonts w:ascii="宋体" w:cs="宋体"/>
          <w:kern w:val="0"/>
          <w:szCs w:val="21"/>
        </w:rPr>
        <w:br/>
        <w:t>本题考查了家庭电路中开关、灯泡的连接方法，属于基础题目。</w:t>
      </w:r>
    </w:p>
    <w:p w14:paraId="2AFED7BF" w14:textId="77777777" w:rsidR="0071244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w:r>
        <w:rPr>
          <w:rFonts w:ascii="宋体" w:cs="宋体"/>
          <w:kern w:val="0"/>
          <w:szCs w:val="21"/>
        </w:rPr>
        <w:br/>
        <w:t>图中，电源左端为正极，电流从电磁铁的左侧流入、右侧流出，由安培定则可知，电磁铁的右端为</w:t>
      </w:r>
      <w:r>
        <w:rPr>
          <w:rFonts w:eastAsia="Times New Roman" w:hAnsi="Times New Roman"/>
          <w:i/>
          <w:iCs/>
          <w:kern w:val="0"/>
          <w:szCs w:val="21"/>
        </w:rPr>
        <w:t>N</w:t>
      </w:r>
      <w:r>
        <w:rPr>
          <w:rFonts w:ascii="宋体" w:cs="宋体"/>
          <w:kern w:val="0"/>
          <w:szCs w:val="21"/>
        </w:rPr>
        <w:t>极、左端为</w:t>
      </w:r>
      <w:r>
        <w:rPr>
          <w:rFonts w:eastAsia="Times New Roman" w:hAnsi="Times New Roman"/>
          <w:i/>
          <w:iCs/>
          <w:kern w:val="0"/>
          <w:szCs w:val="21"/>
        </w:rPr>
        <w:t>S</w:t>
      </w:r>
      <w:r>
        <w:rPr>
          <w:rFonts w:ascii="宋体" w:cs="宋体"/>
          <w:kern w:val="0"/>
          <w:szCs w:val="21"/>
        </w:rPr>
        <w:t>极；</w:t>
      </w:r>
      <w:r>
        <w:rPr>
          <w:rFonts w:ascii="宋体" w:cs="宋体"/>
          <w:kern w:val="0"/>
          <w:szCs w:val="21"/>
        </w:rPr>
        <w:br/>
        <w:t>所以图中磁感线的方向是从右向左；</w:t>
      </w:r>
      <w:r>
        <w:rPr>
          <w:rFonts w:ascii="宋体" w:cs="宋体"/>
          <w:kern w:val="0"/>
          <w:szCs w:val="21"/>
        </w:rPr>
        <w:br/>
        <w:t>根据磁极间的作用规律可知小磁针左端为</w:t>
      </w:r>
      <w:r>
        <w:rPr>
          <w:rFonts w:eastAsia="Times New Roman" w:hAnsi="Times New Roman"/>
          <w:i/>
          <w:iCs/>
          <w:kern w:val="0"/>
          <w:szCs w:val="21"/>
        </w:rPr>
        <w:t>N</w:t>
      </w:r>
      <w:r>
        <w:rPr>
          <w:rFonts w:ascii="宋体" w:cs="宋体"/>
          <w:kern w:val="0"/>
          <w:szCs w:val="21"/>
        </w:rPr>
        <w:t>极。如图：</w:t>
      </w:r>
      <w:r>
        <w:rPr>
          <w:rFonts w:ascii="宋体" w:cs="宋体"/>
          <w:kern w:val="0"/>
          <w:szCs w:val="21"/>
        </w:rPr>
        <w:br/>
      </w:r>
      <w:r>
        <w:rPr>
          <w:rFonts w:eastAsia="Times New Roman" w:hAnsi="Times New Roman"/>
          <w:noProof/>
          <w:kern w:val="0"/>
          <w:sz w:val="24"/>
          <w:szCs w:val="24"/>
        </w:rPr>
        <w:drawing>
          <wp:inline distT="0" distB="0" distL="0" distR="0" wp14:anchorId="0B794448" wp14:editId="463D2891">
            <wp:extent cx="1647825" cy="12382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647825" cy="1238250"/>
                    </a:xfrm>
                    <a:prstGeom prst="rect">
                      <a:avLst/>
                    </a:prstGeom>
                    <a:noFill/>
                    <a:ln>
                      <a:noFill/>
                    </a:ln>
                  </pic:spPr>
                </pic:pic>
              </a:graphicData>
            </a:graphic>
          </wp:inline>
        </w:drawing>
      </w:r>
      <w:r>
        <w:rPr>
          <w:rFonts w:eastAsia="Times New Roman" w:hAnsi="Times New Roman"/>
          <w:kern w:val="0"/>
          <w:sz w:val="24"/>
          <w:szCs w:val="24"/>
        </w:rPr>
        <w:t> </w:t>
      </w:r>
    </w:p>
    <w:p w14:paraId="0DA78731"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利用右手螺旋定则</w:t>
      </w:r>
      <m:oMath>
        <m:r>
          <w:rPr>
            <w:rFonts w:ascii="Cambria Math" w:hAnsi="Cambria Math"/>
          </w:rPr>
          <m:t>(</m:t>
        </m:r>
      </m:oMath>
      <w:r>
        <w:rPr>
          <w:rFonts w:ascii="宋体" w:cs="宋体"/>
          <w:kern w:val="0"/>
          <w:szCs w:val="21"/>
        </w:rPr>
        <w:t>安培定则</w:t>
      </w:r>
      <m:oMath>
        <m:r>
          <w:rPr>
            <w:rFonts w:ascii="Cambria Math" w:hAnsi="Cambria Math"/>
          </w:rPr>
          <m:t>)</m:t>
        </m:r>
      </m:oMath>
      <w:r>
        <w:rPr>
          <w:rFonts w:ascii="宋体" w:cs="宋体"/>
          <w:kern w:val="0"/>
          <w:szCs w:val="21"/>
        </w:rPr>
        <w:t>可确定电磁铁的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极；在磁体外部，磁感线的方向由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极，根据电磁铁的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极判断电磁铁的磁感线的方向；再根据磁极间的作用规律确定小磁针的北</w:t>
      </w:r>
      <m:oMath>
        <m:r>
          <w:rPr>
            <w:rFonts w:ascii="Cambria Math" w:hAnsi="Cambria Math"/>
          </w:rPr>
          <m:t>(N)</m:t>
        </m:r>
      </m:oMath>
      <w:r>
        <w:rPr>
          <w:rFonts w:ascii="宋体" w:cs="宋体"/>
          <w:kern w:val="0"/>
          <w:szCs w:val="21"/>
        </w:rPr>
        <w:t>极。</w:t>
      </w:r>
      <w:r>
        <w:rPr>
          <w:rFonts w:ascii="宋体" w:cs="宋体"/>
          <w:kern w:val="0"/>
          <w:szCs w:val="21"/>
        </w:rPr>
        <w:br/>
      </w:r>
      <w:r>
        <w:rPr>
          <w:rFonts w:ascii="宋体" w:cs="宋体"/>
          <w:kern w:val="0"/>
          <w:szCs w:val="21"/>
        </w:rPr>
        <w:t>本题考查了学生对磁体间的相互作用规律、磁感线、安培定则的理解和应用，是一道基础题。</w:t>
      </w:r>
    </w:p>
    <w:p w14:paraId="6EFA1D3E"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高度差</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 w:val="24"/>
          <w:szCs w:val="24"/>
        </w:rPr>
        <w:t> </w:t>
      </w:r>
    </w:p>
    <w:p w14:paraId="0C40C771"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在图甲中，将容器中的电阻丝串联起来接到电源两端，通过它们的电流</w:t>
      </w:r>
      <w:r>
        <w:rPr>
          <w:rFonts w:eastAsia="Times New Roman" w:hAnsi="Times New Roman"/>
          <w:i/>
          <w:iCs/>
          <w:kern w:val="0"/>
          <w:szCs w:val="21"/>
        </w:rPr>
        <w:t>I</w:t>
      </w:r>
      <w:r>
        <w:rPr>
          <w:rFonts w:ascii="宋体" w:cs="宋体"/>
          <w:kern w:val="0"/>
          <w:szCs w:val="21"/>
        </w:rPr>
        <w:t>与通电时间</w:t>
      </w:r>
      <w:r>
        <w:rPr>
          <w:rFonts w:eastAsia="Times New Roman" w:hAnsi="Times New Roman"/>
          <w:i/>
          <w:iCs/>
          <w:kern w:val="0"/>
          <w:szCs w:val="21"/>
        </w:rPr>
        <w:t>t</w:t>
      </w:r>
      <w:r>
        <w:rPr>
          <w:rFonts w:ascii="宋体" w:cs="宋体"/>
          <w:kern w:val="0"/>
          <w:szCs w:val="21"/>
        </w:rPr>
        <w:t>相同，导体的电阻大小不同，故该实验是探究电流通过导体产生的热量与导体的电阻的关系。</w:t>
      </w:r>
      <w:r>
        <w:rPr>
          <w:rFonts w:ascii="宋体" w:cs="宋体"/>
          <w:kern w:val="0"/>
          <w:szCs w:val="21"/>
        </w:rPr>
        <w:br/>
      </w:r>
      <m:oMath>
        <m:r>
          <w:rPr>
            <w:rFonts w:ascii="Cambria Math" w:hAnsi="Cambria Math"/>
          </w:rPr>
          <m:t>(2)</m:t>
        </m:r>
      </m:oMath>
      <w:r>
        <w:rPr>
          <w:rFonts w:ascii="宋体" w:cs="宋体"/>
          <w:kern w:val="0"/>
          <w:szCs w:val="21"/>
        </w:rPr>
        <w:t>在图乙中，电阻和通电时间是相同的，而通过它们的电流大小不同，故探究导体产生的热量与通过导体的电流的关系。</w:t>
      </w:r>
      <w:r>
        <w:rPr>
          <w:rFonts w:ascii="宋体" w:cs="宋体"/>
          <w:kern w:val="0"/>
          <w:szCs w:val="21"/>
        </w:rPr>
        <w:br/>
      </w:r>
      <m:oMath>
        <m:r>
          <w:rPr>
            <w:rFonts w:ascii="Cambria Math" w:hAnsi="Cambria Math"/>
          </w:rPr>
          <m:t>(3)</m:t>
        </m:r>
      </m:oMath>
      <w:r>
        <w:rPr>
          <w:rFonts w:ascii="宋体" w:cs="宋体"/>
          <w:kern w:val="0"/>
          <w:szCs w:val="21"/>
        </w:rPr>
        <w:t>电流通过电热丝产生热量的多少不能直接观察，实验中通过</w:t>
      </w:r>
      <w:r>
        <w:rPr>
          <w:rFonts w:eastAsia="Times New Roman" w:hAnsi="Times New Roman"/>
          <w:i/>
          <w:iCs/>
          <w:kern w:val="0"/>
          <w:szCs w:val="21"/>
        </w:rPr>
        <w:t>U</w:t>
      </w:r>
      <w:r>
        <w:rPr>
          <w:rFonts w:ascii="宋体" w:cs="宋体"/>
          <w:kern w:val="0"/>
          <w:szCs w:val="21"/>
        </w:rPr>
        <w:t>形管中液面的高度差的变化来反映，这种研究方法叫转换法；电流产生热量跟导体的电阻大小、电流的大小和通电时间有关，实验中采用了控制变量法。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相等；电阻；</w:t>
      </w:r>
      <m:oMath>
        <m:r>
          <w:rPr>
            <w:rFonts w:ascii="Cambria Math" w:hAnsi="Cambria Math"/>
          </w:rPr>
          <m:t>(2)</m:t>
        </m:r>
      </m:oMath>
      <w:r>
        <w:rPr>
          <w:rFonts w:ascii="宋体" w:cs="宋体"/>
          <w:kern w:val="0"/>
          <w:szCs w:val="21"/>
        </w:rPr>
        <w:t>电流；</w:t>
      </w:r>
      <m:oMath>
        <m:r>
          <w:rPr>
            <w:rFonts w:ascii="Cambria Math" w:hAnsi="Cambria Math"/>
          </w:rPr>
          <m:t>(3)</m:t>
        </m:r>
      </m:oMath>
      <w:r>
        <w:rPr>
          <w:rFonts w:ascii="宋体" w:cs="宋体"/>
          <w:kern w:val="0"/>
          <w:szCs w:val="21"/>
        </w:rPr>
        <w:t>高度差；转换；控制变量。</w:t>
      </w:r>
      <w:r>
        <w:rPr>
          <w:rFonts w:ascii="宋体" w:cs="宋体"/>
          <w:kern w:val="0"/>
          <w:szCs w:val="21"/>
        </w:rPr>
        <w:br/>
      </w:r>
      <m:oMath>
        <m:r>
          <w:rPr>
            <w:rFonts w:ascii="Cambria Math" w:hAnsi="Cambria Math"/>
          </w:rPr>
          <m:t>(1)(2)</m:t>
        </m:r>
      </m:oMath>
      <w:r>
        <w:rPr>
          <w:rFonts w:ascii="宋体" w:cs="宋体"/>
          <w:kern w:val="0"/>
          <w:szCs w:val="21"/>
        </w:rPr>
        <w:t>电流产生热量跟导体的电阻大小、电流的大小和通电时间有关，根据控制变量法分析；</w:t>
      </w:r>
      <w:r>
        <w:rPr>
          <w:rFonts w:ascii="宋体" w:cs="宋体"/>
          <w:kern w:val="0"/>
          <w:szCs w:val="21"/>
        </w:rPr>
        <w:br/>
      </w:r>
      <m:oMath>
        <m:r>
          <w:rPr>
            <w:rFonts w:ascii="Cambria Math" w:hAnsi="Cambria Math"/>
          </w:rPr>
          <m:t>(3)</m:t>
        </m:r>
      </m:oMath>
      <w:r>
        <w:rPr>
          <w:rFonts w:ascii="宋体" w:cs="宋体"/>
          <w:kern w:val="0"/>
          <w:szCs w:val="21"/>
        </w:rPr>
        <w:t>实验中通过</w:t>
      </w:r>
      <w:r>
        <w:rPr>
          <w:rFonts w:eastAsia="Times New Roman" w:hAnsi="Times New Roman"/>
          <w:i/>
          <w:iCs/>
          <w:kern w:val="0"/>
          <w:szCs w:val="21"/>
        </w:rPr>
        <w:t>U</w:t>
      </w:r>
      <w:r>
        <w:rPr>
          <w:rFonts w:ascii="宋体" w:cs="宋体"/>
          <w:kern w:val="0"/>
          <w:szCs w:val="21"/>
        </w:rPr>
        <w:t>形管中液面的高度差的变化来反映，这种研究方法叫转换法。</w:t>
      </w:r>
      <w:r>
        <w:rPr>
          <w:rFonts w:ascii="宋体" w:cs="宋体"/>
          <w:kern w:val="0"/>
          <w:szCs w:val="21"/>
        </w:rPr>
        <w:br/>
      </w:r>
      <w:r>
        <w:rPr>
          <w:rFonts w:ascii="宋体" w:cs="宋体"/>
          <w:kern w:val="0"/>
          <w:szCs w:val="21"/>
        </w:rPr>
        <w:t>此题主要考查的是学生对“电流通过导体产生的热量与哪些因素有关的实验”的理解和掌握，注意控制变量法和转换法的运用。</w:t>
      </w:r>
    </w:p>
    <w:p w14:paraId="2C2FED87"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不相同</w:t>
      </w:r>
      <w:r>
        <w:rPr>
          <w:rFonts w:eastAsia="Times New Roman" w:hAnsi="Times New Roman"/>
          <w:kern w:val="0"/>
          <w:szCs w:val="21"/>
        </w:rPr>
        <w:t xml:space="preserve">  </w:t>
      </w:r>
      <w:r>
        <w:rPr>
          <w:rFonts w:ascii="宋体" w:cs="宋体"/>
          <w:kern w:val="0"/>
          <w:szCs w:val="21"/>
        </w:rPr>
        <w:t>电流表正负接线柱接反了</w:t>
      </w:r>
      <w:r>
        <w:rPr>
          <w:rFonts w:eastAsia="Times New Roman" w:hAnsi="Times New Roman"/>
          <w:kern w:val="0"/>
          <w:szCs w:val="21"/>
        </w:rPr>
        <w:t xml:space="preserve">  </w:t>
      </w:r>
      <m:oMath>
        <m:r>
          <w:rPr>
            <w:rFonts w:ascii="Cambria Math" w:hAnsi="Cambria Math"/>
          </w:rPr>
          <m:t>C</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eastAsia="Times New Roman" w:hAnsi="Times New Roman"/>
          <w:kern w:val="0"/>
          <w:szCs w:val="21"/>
        </w:rPr>
        <w:t xml:space="preserve">  </w:t>
      </w:r>
      <w:r>
        <w:rPr>
          <w:rFonts w:ascii="宋体" w:cs="宋体"/>
          <w:kern w:val="0"/>
          <w:szCs w:val="21"/>
        </w:rPr>
        <w:t>不正确</w:t>
      </w:r>
      <w:r>
        <w:rPr>
          <w:rFonts w:eastAsia="Times New Roman" w:hAnsi="Times New Roman"/>
          <w:kern w:val="0"/>
          <w:szCs w:val="21"/>
        </w:rPr>
        <w:t xml:space="preserve">  </w:t>
      </w:r>
      <w:r>
        <w:rPr>
          <w:rFonts w:ascii="宋体" w:cs="宋体"/>
          <w:kern w:val="0"/>
          <w:szCs w:val="21"/>
        </w:rPr>
        <w:t>只做了一次实验就得出的结论具有偶然性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45B825B7"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在连接实验电路时，开关应处于断开状态；</w:t>
      </w:r>
      <w:r>
        <w:rPr>
          <w:rFonts w:ascii="宋体" w:cs="宋体"/>
          <w:kern w:val="0"/>
          <w:szCs w:val="21"/>
        </w:rPr>
        <w:br/>
      </w:r>
      <m:oMath>
        <m:r>
          <w:rPr>
            <w:rFonts w:ascii="Cambria Math" w:hAnsi="Cambria Math"/>
          </w:rPr>
          <m:t>(2)</m:t>
        </m:r>
      </m:oMath>
      <w:r>
        <w:rPr>
          <w:rFonts w:ascii="宋体" w:cs="宋体"/>
          <w:kern w:val="0"/>
          <w:szCs w:val="21"/>
        </w:rPr>
        <w:t>实验时应选择规格不相同的两盏灯泡，某同学在实验时发现电流表指针如图乙所示，原因是：电流表的正负接线柱接反了；</w:t>
      </w:r>
      <w:r>
        <w:rPr>
          <w:rFonts w:ascii="宋体" w:cs="宋体"/>
          <w:kern w:val="0"/>
          <w:szCs w:val="21"/>
        </w:rPr>
        <w:br/>
      </w:r>
      <m:oMath>
        <m:r>
          <w:rPr>
            <w:rFonts w:ascii="Cambria Math" w:hAnsi="Cambria Math"/>
          </w:rPr>
          <m:t>(3)</m:t>
        </m:r>
      </m:oMath>
      <w:r>
        <w:rPr>
          <w:rFonts w:ascii="宋体" w:cs="宋体"/>
          <w:kern w:val="0"/>
          <w:szCs w:val="21"/>
        </w:rPr>
        <w:t>图丙中，电流表在干路上，对照甲可知，此时电流表测的是干路中的电流，即</w:t>
      </w:r>
      <w:r>
        <w:rPr>
          <w:rFonts w:eastAsia="Times New Roman" w:hAnsi="Times New Roman"/>
          <w:i/>
          <w:iCs/>
          <w:kern w:val="0"/>
          <w:szCs w:val="21"/>
        </w:rPr>
        <w:t>C</w:t>
      </w:r>
      <w:r>
        <w:rPr>
          <w:rFonts w:ascii="宋体" w:cs="宋体"/>
          <w:kern w:val="0"/>
          <w:szCs w:val="21"/>
        </w:rPr>
        <w:t>处的电流；</w:t>
      </w:r>
      <w:r>
        <w:rPr>
          <w:rFonts w:ascii="宋体" w:cs="宋体"/>
          <w:kern w:val="0"/>
          <w:szCs w:val="21"/>
        </w:rPr>
        <w:br/>
      </w:r>
      <w:r>
        <w:rPr>
          <w:rFonts w:ascii="宋体" w:cs="宋体"/>
          <w:kern w:val="0"/>
          <w:szCs w:val="21"/>
        </w:rPr>
        <w:t>根据题意可知，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并联，并联电路中，用电器之间互不影响，所以，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不发光，电路故障只能是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m:oMath>
        <m:r>
          <w:rPr>
            <w:rFonts w:ascii="Cambria Math" w:hAnsi="Cambria Math"/>
          </w:rPr>
          <m:t>(4)</m:t>
        </m:r>
      </m:oMath>
      <w:r>
        <w:rPr>
          <w:rFonts w:ascii="宋体" w:cs="宋体"/>
          <w:kern w:val="0"/>
          <w:szCs w:val="21"/>
        </w:rPr>
        <w:t>他们的做法不正确，依据是实验次数太少，实验结论具有偶然性；</w:t>
      </w:r>
      <w:r>
        <w:rPr>
          <w:rFonts w:ascii="宋体" w:cs="宋体"/>
          <w:kern w:val="0"/>
          <w:szCs w:val="21"/>
        </w:rPr>
        <w:br/>
      </w:r>
      <m:oMath>
        <m:r>
          <w:rPr>
            <w:rFonts w:ascii="Cambria Math" w:hAnsi="Cambria Math"/>
          </w:rPr>
          <m:t>(5)</m:t>
        </m:r>
      </m:oMath>
      <w:r>
        <w:rPr>
          <w:rFonts w:ascii="宋体" w:cs="宋体"/>
          <w:kern w:val="0"/>
          <w:szCs w:val="21"/>
        </w:rPr>
        <w:t>如图丁，当开关</w:t>
      </w:r>
      <w:r>
        <w:rPr>
          <w:rFonts w:eastAsia="Times New Roman" w:hAnsi="Times New Roman"/>
          <w:i/>
          <w:iCs/>
          <w:kern w:val="0"/>
          <w:szCs w:val="21"/>
        </w:rPr>
        <w:t>S</w:t>
      </w:r>
      <w:r>
        <w:rPr>
          <w:rFonts w:ascii="宋体" w:cs="宋体"/>
          <w:kern w:val="0"/>
          <w:szCs w:val="21"/>
        </w:rPr>
        <w:t>断开时，电流表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的电流，当开关</w:t>
      </w:r>
      <w:r>
        <w:rPr>
          <w:rFonts w:eastAsia="Times New Roman" w:hAnsi="Times New Roman"/>
          <w:i/>
          <w:iCs/>
          <w:kern w:val="0"/>
          <w:szCs w:val="21"/>
        </w:rPr>
        <w:t>S</w:t>
      </w:r>
      <w:r>
        <w:rPr>
          <w:rFonts w:ascii="宋体" w:cs="宋体"/>
          <w:kern w:val="0"/>
          <w:szCs w:val="21"/>
        </w:rPr>
        <w:t>闭合时，电流表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测量干路中的电流，根据并联电路各支路互不影响和在并联电路中干路中的电流等于各支路中的电流之和可知，电流表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的示数变大，电流表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不相同；电流表正负接线柱接反了；</w:t>
      </w:r>
      <m:oMath>
        <m:r>
          <w:rPr>
            <w:rFonts w:ascii="Cambria Math" w:hAnsi="Cambria Math"/>
          </w:rPr>
          <m:t>(3)C</m:t>
        </m:r>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m:oMath>
        <m:r>
          <w:rPr>
            <w:rFonts w:ascii="Cambria Math" w:hAnsi="Cambria Math"/>
          </w:rPr>
          <m:t>(4)</m:t>
        </m:r>
      </m:oMath>
      <w:r>
        <w:rPr>
          <w:rFonts w:ascii="宋体" w:cs="宋体"/>
          <w:kern w:val="0"/>
          <w:szCs w:val="21"/>
        </w:rPr>
        <w:t>不正确；只做了一次实验就得出的结论具有偶然性；</w:t>
      </w:r>
      <m:oMath>
        <m:r>
          <w:rPr>
            <w:rFonts w:ascii="Cambria Math" w:hAnsi="Cambria Math"/>
          </w:rPr>
          <m:t>(5)</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为保护电路，在连接实验电路时，应将开关处于断开状态；</w:t>
      </w:r>
      <w:r>
        <w:rPr>
          <w:rFonts w:ascii="宋体" w:cs="宋体"/>
          <w:kern w:val="0"/>
          <w:szCs w:val="21"/>
        </w:rPr>
        <w:br/>
      </w:r>
      <m:oMath>
        <m:r>
          <w:rPr>
            <w:rFonts w:ascii="Cambria Math" w:hAnsi="Cambria Math"/>
          </w:rPr>
          <m:t>(2)</m:t>
        </m:r>
      </m:oMath>
      <w:r>
        <w:rPr>
          <w:rFonts w:ascii="宋体" w:cs="宋体"/>
          <w:kern w:val="0"/>
          <w:szCs w:val="21"/>
        </w:rPr>
        <w:t>实验时应选择规格不同的灯泡；根据电流表的使用规则来分析；</w:t>
      </w:r>
      <w:r>
        <w:rPr>
          <w:rFonts w:ascii="宋体" w:cs="宋体"/>
          <w:kern w:val="0"/>
          <w:szCs w:val="21"/>
        </w:rPr>
        <w:br/>
      </w:r>
      <m:oMath>
        <m:r>
          <w:rPr>
            <w:rFonts w:ascii="Cambria Math" w:hAnsi="Cambria Math"/>
          </w:rPr>
          <m:t>(3)</m:t>
        </m:r>
      </m:oMath>
      <w:r>
        <w:rPr>
          <w:rFonts w:ascii="宋体" w:cs="宋体"/>
          <w:kern w:val="0"/>
          <w:szCs w:val="21"/>
        </w:rPr>
        <w:t>根据电流表的位置判断其所测电流；根据并联电路的特点判断灯泡故障；</w:t>
      </w:r>
      <w:r>
        <w:rPr>
          <w:rFonts w:ascii="宋体" w:cs="宋体"/>
          <w:kern w:val="0"/>
          <w:szCs w:val="21"/>
        </w:rPr>
        <w:br/>
      </w:r>
      <m:oMath>
        <m:r>
          <w:rPr>
            <w:rFonts w:ascii="Cambria Math" w:hAnsi="Cambria Math"/>
          </w:rPr>
          <m:t>(4)</m:t>
        </m:r>
      </m:oMath>
      <w:r>
        <w:rPr>
          <w:rFonts w:ascii="宋体" w:cs="宋体"/>
          <w:kern w:val="0"/>
          <w:szCs w:val="21"/>
        </w:rPr>
        <w:t>多次测量寻找普遍规律；</w:t>
      </w:r>
      <w:r>
        <w:rPr>
          <w:rFonts w:ascii="宋体" w:cs="宋体"/>
          <w:kern w:val="0"/>
          <w:szCs w:val="21"/>
        </w:rPr>
        <w:br/>
      </w:r>
      <m:oMath>
        <m:r>
          <w:rPr>
            <w:rFonts w:ascii="Cambria Math" w:hAnsi="Cambria Math"/>
          </w:rPr>
          <m:t>(5)</m:t>
        </m:r>
      </m:oMath>
      <w:r>
        <w:rPr>
          <w:rFonts w:ascii="宋体" w:cs="宋体"/>
          <w:kern w:val="0"/>
          <w:szCs w:val="21"/>
        </w:rPr>
        <w:t>干路中的电流大于支路中的电流。</w:t>
      </w:r>
      <w:r>
        <w:rPr>
          <w:rFonts w:ascii="宋体" w:cs="宋体"/>
          <w:kern w:val="0"/>
          <w:szCs w:val="21"/>
        </w:rPr>
        <w:br/>
      </w:r>
      <w:r>
        <w:rPr>
          <w:rFonts w:ascii="宋体" w:cs="宋体"/>
          <w:kern w:val="0"/>
          <w:szCs w:val="21"/>
        </w:rPr>
        <w:t>本题考查的是探究并联电路的电流规律；知道电流表的使用规则，本题难度不大。</w:t>
      </w:r>
    </w:p>
    <w:p w14:paraId="448BB6DF"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小灯泡断路</w:t>
      </w:r>
      <w:r>
        <w:rPr>
          <w:rFonts w:eastAsia="Times New Roman" w:hAnsi="Times New Roman"/>
          <w:kern w:val="0"/>
          <w:szCs w:val="21"/>
        </w:rPr>
        <w:t xml:space="preserve">  </w:t>
      </w:r>
      <m:oMath>
        <m:r>
          <w:rPr>
            <w:rFonts w:ascii="Cambria Math" w:hAnsi="Cambria Math"/>
          </w:rPr>
          <m:t>0.512.5</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3EF3573D"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要使滑片</w:t>
      </w:r>
      <w:r>
        <w:rPr>
          <w:rFonts w:eastAsia="Times New Roman" w:hAnsi="Times New Roman"/>
          <w:i/>
          <w:iCs/>
          <w:kern w:val="0"/>
          <w:szCs w:val="21"/>
        </w:rPr>
        <w:t>P</w:t>
      </w:r>
      <w:r>
        <w:rPr>
          <w:rFonts w:ascii="宋体" w:cs="宋体"/>
          <w:kern w:val="0"/>
          <w:szCs w:val="21"/>
        </w:rPr>
        <w:t>向右移动时滑动变阻器接入电路的电阻变大，故变阻器应选左下接线柱串联在电路中，即将电流表的负极与滑动变阻器上的</w:t>
      </w:r>
      <w:r>
        <w:rPr>
          <w:rFonts w:eastAsia="Times New Roman" w:hAnsi="Times New Roman"/>
          <w:i/>
          <w:iCs/>
          <w:kern w:val="0"/>
          <w:szCs w:val="21"/>
        </w:rPr>
        <w:t>A</w:t>
      </w:r>
      <w:r>
        <w:rPr>
          <w:rFonts w:ascii="宋体" w:cs="宋体"/>
          <w:kern w:val="0"/>
          <w:szCs w:val="21"/>
        </w:rPr>
        <w:t>点相连；</w:t>
      </w:r>
      <w:r>
        <w:rPr>
          <w:rFonts w:ascii="宋体" w:cs="宋体"/>
          <w:kern w:val="0"/>
          <w:szCs w:val="21"/>
        </w:rPr>
        <w:br/>
      </w:r>
      <m:oMath>
        <m:r>
          <w:rPr>
            <w:rFonts w:ascii="Cambria Math" w:hAnsi="Cambria Math"/>
          </w:rPr>
          <m:t>(2)</m:t>
        </m:r>
      </m:oMath>
      <w:r>
        <w:rPr>
          <w:rFonts w:ascii="宋体" w:cs="宋体"/>
          <w:kern w:val="0"/>
          <w:szCs w:val="21"/>
        </w:rPr>
        <w:t>小王连接好电路后，闭合开关，逐渐减小滑动变阻器接入电路的阻值，发现小灯泡始终不亮，电流表指针几乎不偏转，说明电路可能断路；电压表有示数，说明电压表与电源连通，则与电压表并联的电路以外的电路是完好的，则与电压表并联的电路断路了，即此现象的原因可能是小灯泡断路；</w:t>
      </w:r>
      <w:r>
        <w:rPr>
          <w:rFonts w:ascii="宋体" w:cs="宋体"/>
          <w:kern w:val="0"/>
          <w:szCs w:val="21"/>
        </w:rPr>
        <w:br/>
      </w:r>
      <m:oMath>
        <m:r>
          <w:rPr>
            <w:rFonts w:ascii="Cambria Math" w:hAnsi="Cambria Math"/>
          </w:rPr>
          <m:t>(3)</m:t>
        </m:r>
      </m:oMath>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时，通过灯泡的电流为</w:t>
      </w:r>
      <m:oMath>
        <m:r>
          <w:rPr>
            <w:rFonts w:ascii="Cambria Math" w:hAnsi="Cambria Math"/>
          </w:rPr>
          <m:t>0.2A</m:t>
        </m:r>
      </m:oMath>
      <w:r>
        <w:rPr>
          <w:rFonts w:ascii="宋体" w:cs="宋体"/>
          <w:kern w:val="0"/>
          <w:szCs w:val="21"/>
        </w:rPr>
        <w:t>，小灯泡额定功率为：</w:t>
      </w:r>
      <m:oMath>
        <m:r>
          <w:rPr>
            <w:rFonts w:ascii="Cambria Math" w:hAnsi="Cambria Math"/>
          </w:rPr>
          <m:t>P=UI=2.5V×0.2A=0.5W</m:t>
        </m:r>
      </m:oMath>
      <w:r>
        <w:rPr>
          <w:rFonts w:ascii="宋体" w:cs="宋体"/>
          <w:kern w:val="0"/>
          <w:szCs w:val="21"/>
        </w:rPr>
        <w:t>；此时灯泡的电阻为：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由图乙可知，当灯泡两端电压增大时，通过灯泡的电流也随之增大，根据</w:t>
      </w:r>
      <m:oMath>
        <m:r>
          <w:rPr>
            <w:rFonts w:ascii="Cambria Math" w:hAnsi="Cambria Math"/>
          </w:rPr>
          <m:t>P=UI</m:t>
        </m:r>
      </m:oMath>
      <w:r>
        <w:rPr>
          <w:rFonts w:ascii="宋体" w:cs="宋体"/>
          <w:kern w:val="0"/>
          <w:szCs w:val="21"/>
        </w:rPr>
        <w:t>可知，灯泡的功率变</w:t>
      </w:r>
      <w:r>
        <w:rPr>
          <w:rFonts w:ascii="宋体" w:cs="宋体"/>
          <w:kern w:val="0"/>
          <w:szCs w:val="21"/>
        </w:rPr>
        <w:lastRenderedPageBreak/>
        <w:t>大；</w:t>
      </w:r>
      <w:r>
        <w:rPr>
          <w:rFonts w:ascii="宋体" w:cs="宋体"/>
          <w:kern w:val="0"/>
          <w:szCs w:val="21"/>
        </w:rPr>
        <w:br/>
      </w:r>
      <m:oMath>
        <m:r>
          <w:rPr>
            <w:rFonts w:ascii="Cambria Math" w:hAnsi="Cambria Math"/>
          </w:rPr>
          <m:t>(5)</m:t>
        </m:r>
      </m:oMath>
      <w:r>
        <w:rPr>
          <w:rFonts w:ascii="宋体" w:cs="宋体"/>
          <w:kern w:val="0"/>
          <w:szCs w:val="21"/>
        </w:rPr>
        <w:t>根据串联电路中，电流处处相等，变化的过程中电流增大的，说明总电阻是减小，因而减小的量必然大于增大的量，即滑动变阻器减小的阻值必然大于灯泡电阻增大的阻值，故</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大于</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m:t>
        </m:r>
      </m:oMath>
      <w:r>
        <w:rPr>
          <w:rFonts w:ascii="宋体" w:cs="宋体"/>
          <w:kern w:val="0"/>
          <w:szCs w:val="21"/>
        </w:rPr>
        <w:t>小灯泡断路；</w:t>
      </w:r>
      <m:oMath>
        <m:r>
          <w:rPr>
            <w:rFonts w:ascii="Cambria Math" w:hAnsi="Cambria Math"/>
          </w:rPr>
          <m:t>(3)0.5</m:t>
        </m:r>
      </m:oMath>
      <w:r>
        <w:rPr>
          <w:rFonts w:ascii="宋体" w:cs="宋体"/>
          <w:kern w:val="0"/>
          <w:szCs w:val="21"/>
        </w:rPr>
        <w:t>；</w:t>
      </w:r>
      <m:oMath>
        <m:r>
          <w:rPr>
            <w:rFonts w:ascii="Cambria Math" w:hAnsi="Cambria Math"/>
          </w:rPr>
          <m:t>12.5</m:t>
        </m:r>
      </m:oMath>
      <w:r>
        <w:rPr>
          <w:rFonts w:ascii="宋体" w:cs="宋体"/>
          <w:kern w:val="0"/>
          <w:szCs w:val="21"/>
        </w:rPr>
        <w:t>；</w:t>
      </w:r>
      <m:oMath>
        <m:r>
          <w:rPr>
            <w:rFonts w:ascii="Cambria Math" w:hAnsi="Cambria Math"/>
          </w:rPr>
          <m:t>(4)</m:t>
        </m:r>
      </m:oMath>
      <w:r>
        <w:rPr>
          <w:rFonts w:ascii="宋体" w:cs="宋体"/>
          <w:kern w:val="0"/>
          <w:szCs w:val="21"/>
        </w:rPr>
        <w:t>增大；</w:t>
      </w:r>
      <m:oMath>
        <m:r>
          <w:rPr>
            <w:rFonts w:ascii="Cambria Math" w:hAnsi="Cambria Math"/>
          </w:rPr>
          <m:t>(5)</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要使滑片</w:t>
      </w:r>
      <w:r>
        <w:rPr>
          <w:rFonts w:eastAsia="Times New Roman" w:hAnsi="Times New Roman"/>
          <w:i/>
          <w:iCs/>
          <w:kern w:val="0"/>
          <w:szCs w:val="21"/>
        </w:rPr>
        <w:t>P</w:t>
      </w:r>
      <w:r>
        <w:rPr>
          <w:rFonts w:ascii="宋体" w:cs="宋体"/>
          <w:kern w:val="0"/>
          <w:szCs w:val="21"/>
        </w:rPr>
        <w:t>向右移动时滑动变阻器接入电路的电阻变大，据此确定变阻器选用的下端接线柱；</w:t>
      </w:r>
      <w:r>
        <w:rPr>
          <w:rFonts w:ascii="宋体" w:cs="宋体"/>
          <w:kern w:val="0"/>
          <w:szCs w:val="21"/>
        </w:rPr>
        <w:br/>
      </w:r>
      <m:oMath>
        <m:r>
          <w:rPr>
            <w:rFonts w:ascii="Cambria Math" w:hAnsi="Cambria Math"/>
          </w:rPr>
          <m:t>(2)</m:t>
        </m:r>
      </m:oMath>
      <w:r>
        <w:rPr>
          <w:rFonts w:ascii="宋体" w:cs="宋体"/>
          <w:kern w:val="0"/>
          <w:szCs w:val="21"/>
        </w:rPr>
        <w:t>小王连接好电路后，闭合开关，逐渐减小滑动变阻器接入电路的阻值，发现小灯泡始终不亮，电流表指针几乎不偏转，说明电路可能断路；电压表有示数，说明电压表与电源连通，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根据图乙确定灯泡额定电压对应的额定电流，利用</w:t>
      </w:r>
      <m:oMath>
        <m:r>
          <w:rPr>
            <w:rFonts w:ascii="Cambria Math" w:hAnsi="Cambria Math"/>
          </w:rPr>
          <m:t>P=UI</m:t>
        </m:r>
      </m:oMath>
      <w:r>
        <w:rPr>
          <w:rFonts w:ascii="宋体" w:cs="宋体"/>
          <w:kern w:val="0"/>
          <w:szCs w:val="21"/>
        </w:rPr>
        <w:t>和</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求出灯泡的额定功率和电阻；</w:t>
      </w:r>
      <w:r>
        <w:rPr>
          <w:rFonts w:ascii="宋体" w:cs="宋体"/>
          <w:kern w:val="0"/>
          <w:szCs w:val="21"/>
        </w:rPr>
        <w:br/>
      </w:r>
      <m:oMath>
        <m:r>
          <w:rPr>
            <w:rFonts w:ascii="Cambria Math" w:hAnsi="Cambria Math"/>
          </w:rPr>
          <m:t>(4)</m:t>
        </m:r>
      </m:oMath>
      <w:r>
        <w:rPr>
          <w:rFonts w:ascii="宋体" w:cs="宋体"/>
          <w:kern w:val="0"/>
          <w:szCs w:val="21"/>
        </w:rPr>
        <w:t>根据图象和</w:t>
      </w:r>
      <m:oMath>
        <m:r>
          <w:rPr>
            <w:rFonts w:ascii="Cambria Math" w:hAnsi="Cambria Math"/>
          </w:rPr>
          <m:t>P=UI</m:t>
        </m:r>
      </m:oMath>
      <w:r>
        <w:rPr>
          <w:rFonts w:ascii="宋体" w:cs="宋体"/>
          <w:kern w:val="0"/>
          <w:szCs w:val="21"/>
        </w:rPr>
        <w:t>分析；</w:t>
      </w:r>
      <w:r>
        <w:rPr>
          <w:rFonts w:ascii="宋体" w:cs="宋体"/>
          <w:kern w:val="0"/>
          <w:szCs w:val="21"/>
        </w:rPr>
        <w:br/>
      </w:r>
      <m:oMath>
        <m:r>
          <w:rPr>
            <w:rFonts w:ascii="Cambria Math" w:hAnsi="Cambria Math"/>
          </w:rPr>
          <m:t>(5)</m:t>
        </m:r>
      </m:oMath>
      <w:r>
        <w:rPr>
          <w:rFonts w:ascii="宋体" w:cs="宋体"/>
          <w:kern w:val="0"/>
          <w:szCs w:val="21"/>
        </w:rPr>
        <w:t>根据串联电路电压的规律分析。</w:t>
      </w:r>
      <w:r>
        <w:rPr>
          <w:rFonts w:ascii="宋体" w:cs="宋体"/>
          <w:kern w:val="0"/>
          <w:szCs w:val="21"/>
        </w:rPr>
        <w:br/>
      </w:r>
      <w:r>
        <w:rPr>
          <w:rFonts w:ascii="宋体" w:cs="宋体"/>
          <w:kern w:val="0"/>
          <w:szCs w:val="21"/>
        </w:rPr>
        <w:t>本题测量小灯泡电功率的实验，考查了注意事项、电路故障、电阻的计算、功率的计算、影响电阻大小因素和串联电路电压规律等知识。</w:t>
      </w:r>
    </w:p>
    <w:p w14:paraId="18668AEA"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小灯泡的规格为“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可得小灯泡的电阻：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由电路图知，灯泡与铅笔芯</w:t>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串联，电流表测电路中电流，</w:t>
      </w:r>
      <w:r>
        <w:rPr>
          <w:rFonts w:ascii="宋体" w:cs="宋体"/>
          <w:kern w:val="0"/>
          <w:szCs w:val="21"/>
        </w:rPr>
        <w:br/>
      </w:r>
      <w:r>
        <w:rPr>
          <w:rFonts w:ascii="宋体" w:cs="宋体"/>
          <w:kern w:val="0"/>
          <w:szCs w:val="21"/>
        </w:rPr>
        <w:t>把滑片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端时，电路为灯泡的简单电路，此时小灯泡正常发光，</w:t>
      </w:r>
      <w:r>
        <w:rPr>
          <w:rFonts w:ascii="宋体" w:cs="宋体"/>
          <w:kern w:val="0"/>
          <w:szCs w:val="21"/>
        </w:rPr>
        <w:br/>
        <w:t>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把滑片</w:t>
      </w:r>
      <w:r>
        <w:rPr>
          <w:rFonts w:eastAsia="Times New Roman" w:hAnsi="Times New Roman"/>
          <w:i/>
          <w:iCs/>
          <w:kern w:val="0"/>
          <w:szCs w:val="21"/>
        </w:rPr>
        <w:t>P</w:t>
      </w:r>
      <w:r>
        <w:rPr>
          <w:rFonts w:ascii="宋体" w:cs="宋体"/>
          <w:kern w:val="0"/>
          <w:szCs w:val="21"/>
        </w:rPr>
        <w:t>移到中点时，铅笔芯连入的阻值为其最大阻值的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，此时电流为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由欧姆定律可得，此时电路的总电阻：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根据串联电路的电阻特点可得：</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+12Ω=30Ω</m:t>
        </m:r>
      </m:oMath>
      <w:r>
        <w:rPr>
          <w:rFonts w:ascii="宋体" w:cs="宋体"/>
          <w:kern w:val="0"/>
          <w:szCs w:val="21"/>
        </w:rPr>
        <w:t>，</w:t>
      </w:r>
      <w:r>
        <w:rPr>
          <w:rFonts w:ascii="宋体" w:cs="宋体"/>
          <w:kern w:val="0"/>
          <w:szCs w:val="21"/>
        </w:rPr>
        <w:br/>
      </w:r>
      <w:r>
        <w:rPr>
          <w:rFonts w:ascii="宋体" w:cs="宋体"/>
          <w:kern w:val="0"/>
          <w:szCs w:val="21"/>
        </w:rPr>
        <w:t>解得铅笔芯的最大阻值：</w:t>
      </w:r>
      <m:oMath>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=36Ω</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小灯泡的电阻为</w:t>
      </w:r>
      <m:oMath>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铅笔芯的最大阻值为</w:t>
      </w:r>
      <m:oMath>
        <m:r>
          <w:rPr>
            <w:rFonts w:ascii="Cambria Math" w:hAnsi="Cambria Math"/>
          </w:rPr>
          <m:t>36Ω</m:t>
        </m:r>
      </m:oMath>
      <w:r>
        <w:rPr>
          <w:rFonts w:ascii="宋体" w:cs="宋体"/>
          <w:kern w:val="0"/>
          <w:szCs w:val="21"/>
        </w:rPr>
        <w:t>。</w:t>
      </w:r>
      <w:r>
        <w:rPr>
          <w:rFonts w:eastAsia="Times New Roman" w:hAnsi="Times New Roman"/>
          <w:kern w:val="0"/>
          <w:sz w:val="24"/>
          <w:szCs w:val="24"/>
        </w:rPr>
        <w:t> </w:t>
      </w:r>
    </w:p>
    <w:p w14:paraId="30EBFEFD"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小灯泡的规格为“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计算小灯泡的电阻；</w:t>
      </w:r>
      <w:r>
        <w:rPr>
          <w:rFonts w:ascii="宋体" w:cs="宋体"/>
          <w:kern w:val="0"/>
          <w:szCs w:val="21"/>
        </w:rPr>
        <w:br/>
      </w:r>
      <m:oMath>
        <m:r>
          <w:rPr>
            <w:rFonts w:ascii="Cambria Math" w:hAnsi="Cambria Math"/>
          </w:rPr>
          <m:t>(2)</m:t>
        </m:r>
      </m:oMath>
      <w:r>
        <w:rPr>
          <w:rFonts w:ascii="宋体" w:cs="宋体"/>
          <w:kern w:val="0"/>
          <w:szCs w:val="21"/>
        </w:rPr>
        <w:t>由图知灯泡与铅笔芯</w:t>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串联，电流表测电路中电流；由</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端时灯泡正常发光，可得电源电压；把滑片</w:t>
      </w:r>
      <w:r>
        <w:rPr>
          <w:rFonts w:eastAsia="Times New Roman" w:hAnsi="Times New Roman"/>
          <w:i/>
          <w:iCs/>
          <w:kern w:val="0"/>
          <w:szCs w:val="21"/>
        </w:rPr>
        <w:t>P</w:t>
      </w:r>
      <w:r>
        <w:rPr>
          <w:rFonts w:ascii="宋体" w:cs="宋体"/>
          <w:kern w:val="0"/>
          <w:szCs w:val="21"/>
        </w:rPr>
        <w:t>移到中点时，铅笔芯连入的阻值为最大阻值的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，由串联电路的电阻特点和欧姆定律求出铅笔芯的最大阻值。</w:t>
      </w:r>
      <w:r>
        <w:rPr>
          <w:rFonts w:ascii="宋体" w:cs="宋体"/>
          <w:kern w:val="0"/>
          <w:szCs w:val="21"/>
        </w:rPr>
        <w:br/>
      </w:r>
      <w:r>
        <w:rPr>
          <w:rFonts w:ascii="宋体" w:cs="宋体"/>
          <w:kern w:val="0"/>
          <w:szCs w:val="21"/>
        </w:rPr>
        <w:t>本题考查了串联电路的特点、欧姆定律公式和电功率公式的应用，关键是公式的熟练应用，属于一道中等题。</w:t>
      </w:r>
    </w:p>
    <w:p w14:paraId="68A1EA6D"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因并联电路两端电压相等，串联电路的总电阻等于各分电阻之和，所以低温挡正常工作时，通过电阻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50Ω+200Ω</m:t>
            </m:r>
          </m:den>
        </m:f>
        <m:r>
          <w:rPr>
            <w:rFonts w:ascii="Cambria Math" w:hAnsi="Cambria Math"/>
          </w:rPr>
          <m:t>=0.88A</m:t>
        </m:r>
      </m:oMath>
      <w:r>
        <w:rPr>
          <w:rFonts w:ascii="宋体" w:cs="宋体"/>
          <w:kern w:val="0"/>
          <w:szCs w:val="21"/>
        </w:rPr>
        <w:t>；</w:t>
      </w:r>
      <w:r>
        <w:rPr>
          <w:rFonts w:ascii="宋体" w:cs="宋体"/>
          <w:kern w:val="0"/>
          <w:szCs w:val="21"/>
        </w:rPr>
        <w:br/>
      </w:r>
      <m:oMath>
        <m:r>
          <w:rPr>
            <w:rFonts w:ascii="Cambria Math" w:hAnsi="Cambria Math"/>
          </w:rPr>
          <m:t>(2)2)</m:t>
        </m:r>
      </m:oMath>
      <w:r>
        <w:rPr>
          <w:rFonts w:ascii="宋体" w:cs="宋体"/>
          <w:kern w:val="0"/>
          <w:szCs w:val="21"/>
        </w:rPr>
        <w:t>高温挡正常工作时，开关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b</w:t>
      </w:r>
      <w:r>
        <w:rPr>
          <w:rFonts w:ascii="宋体" w:cs="宋体"/>
          <w:kern w:val="0"/>
          <w:szCs w:val="21"/>
        </w:rPr>
        <w:t>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50Ω</m:t>
            </m:r>
          </m:den>
        </m:f>
        <m:r>
          <w:rPr>
            <w:rFonts w:ascii="Cambria Math" w:hAnsi="Cambria Math"/>
          </w:rPr>
          <m:t>=968W</m:t>
        </m:r>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200Ω</m:t>
            </m:r>
          </m:den>
        </m:f>
        <m:r>
          <w:rPr>
            <w:rFonts w:ascii="Cambria Math" w:hAnsi="Cambria Math"/>
          </w:rPr>
          <m:t>=242W</m:t>
        </m:r>
      </m:oMath>
      <w:r>
        <w:rPr>
          <w:rFonts w:ascii="宋体" w:cs="宋体"/>
          <w:kern w:val="0"/>
          <w:szCs w:val="21"/>
        </w:rPr>
        <w:t>；</w:t>
      </w:r>
      <w:r>
        <w:rPr>
          <w:rFonts w:ascii="宋体" w:cs="宋体"/>
          <w:kern w:val="0"/>
          <w:szCs w:val="21"/>
        </w:rPr>
        <w:br/>
      </w:r>
      <w:r>
        <w:rPr>
          <w:rFonts w:ascii="宋体" w:cs="宋体"/>
          <w:kern w:val="0"/>
          <w:szCs w:val="21"/>
        </w:rPr>
        <w:t>总功率：</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=968W+242W=1210W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薯条质量</w:t>
      </w:r>
      <m:oMath>
        <m:r>
          <w:rPr>
            <w:rFonts w:ascii="Cambria Math" w:hAnsi="Cambria Math"/>
          </w:rPr>
          <m:t>m=200g=0.2kg</m:t>
        </m:r>
      </m:oMath>
      <w:r>
        <w:rPr>
          <w:rFonts w:ascii="宋体" w:cs="宋体"/>
          <w:kern w:val="0"/>
          <w:szCs w:val="21"/>
        </w:rPr>
        <w:t>，</w:t>
      </w:r>
      <w:r>
        <w:rPr>
          <w:rFonts w:ascii="宋体" w:cs="宋体"/>
          <w:kern w:val="0"/>
          <w:szCs w:val="21"/>
        </w:rPr>
        <w:br/>
      </w:r>
      <w:r>
        <w:rPr>
          <w:rFonts w:ascii="宋体" w:cs="宋体"/>
          <w:kern w:val="0"/>
          <w:szCs w:val="21"/>
        </w:rPr>
        <w:t>薯条吸收的热量；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薯条</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)=3.63×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170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)=1.089×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低温挡正常工作时，流过电阻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r>
          <w:rPr>
            <w:rFonts w:ascii="Cambria Math" w:hAnsi="Cambria Math"/>
          </w:rPr>
          <m:t>0.88A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高温挡正常工作时，电阻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消耗的总功率为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一次炸熟</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薯条需要吸收的热量为</w:t>
      </w:r>
      <m:oMath>
        <m:r>
          <w:rPr>
            <w:rFonts w:ascii="Cambria Math" w:hAnsi="Cambria Math"/>
          </w:rPr>
          <m:t>1.089×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26AB527B"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低温挡正常工作时，开关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串联后与电动机并联，根据电阻的串联和欧姆定律即可求出电阻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高温挡正常工作时，开关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b</w:t>
      </w:r>
      <w:r>
        <w:rPr>
          <w:rFonts w:ascii="宋体" w:cs="宋体"/>
          <w:kern w:val="0"/>
          <w:szCs w:val="21"/>
        </w:rPr>
        <w:t>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、电动机并联，根据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分别求出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的功率，然后求出总功率；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计算薯条吸收的热量。</w:t>
      </w:r>
      <w:r>
        <w:rPr>
          <w:rFonts w:ascii="宋体" w:cs="宋体"/>
          <w:kern w:val="0"/>
          <w:szCs w:val="21"/>
        </w:rPr>
        <w:br/>
      </w:r>
      <w:r>
        <w:rPr>
          <w:rFonts w:ascii="宋体" w:cs="宋体"/>
          <w:kern w:val="0"/>
          <w:szCs w:val="21"/>
        </w:rPr>
        <w:t>本题考查了串并联电路的特点和欧姆定律、电功率和热量公式的灵活运用，正确的判断电加热器处于不同挡位时电路的连接方式是关键。</w:t>
      </w:r>
    </w:p>
    <w:p w14:paraId="15880E54" w14:textId="77777777" w:rsidR="007124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解：图甲可知，两电阻串联，电压表测量电阻丝两端电压，电流表测量电路中的电流；</w:t>
      </w:r>
      <w:r>
        <w:rPr>
          <w:rFonts w:ascii="宋体" w:cs="宋体"/>
          <w:kern w:val="0"/>
          <w:szCs w:val="21"/>
        </w:rPr>
        <w:br/>
      </w:r>
      <m:oMath>
        <m:r>
          <w:rPr>
            <w:rFonts w:ascii="Cambria Math" w:hAnsi="Cambria Math"/>
          </w:rPr>
          <m:t>(1)</m:t>
        </m:r>
      </m:oMath>
      <w:r>
        <w:rPr>
          <w:rFonts w:ascii="宋体" w:cs="宋体"/>
          <w:kern w:val="0"/>
          <w:szCs w:val="21"/>
        </w:rPr>
        <w:t>由欧姆定律可知，</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=170cm</m:t>
        </m:r>
      </m:oMath>
      <w:r>
        <w:rPr>
          <w:rFonts w:ascii="宋体" w:cs="宋体"/>
          <w:kern w:val="0"/>
          <w:szCs w:val="21"/>
        </w:rPr>
        <w:t>的同学站上后电阻丝接入电路的电阻值：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1A</m:t>
            </m:r>
          </m:den>
        </m:f>
        <m:r>
          <w:rPr>
            <w:rFonts w:ascii="Cambria Math" w:hAnsi="Cambria Math"/>
          </w:rPr>
          <m:t>=9Ω</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由题意可知，</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=110cm</m:t>
        </m:r>
      </m:oMath>
      <w:r>
        <w:rPr>
          <w:rFonts w:ascii="宋体" w:cs="宋体"/>
          <w:kern w:val="0"/>
          <w:szCs w:val="21"/>
        </w:rPr>
        <w:t>的同学站上后，滑动变阻器接入电路的电阻：</w:t>
      </w:r>
      <m:oMath>
        <m:r>
          <w:rPr>
            <w:rFonts w:ascii="Cambria Math" w:hAnsi="Cambria Math"/>
          </w:rPr>
          <m:t>R'=R-(</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)×0.1Ω/cm=9Ω-(170cm-110cm)×0.1Ω/cm=3Ω</m:t>
        </m:r>
      </m:oMath>
      <w:r>
        <w:rPr>
          <w:rFonts w:ascii="宋体" w:cs="宋体"/>
          <w:kern w:val="0"/>
          <w:szCs w:val="21"/>
        </w:rPr>
        <w:t>，</w:t>
      </w:r>
      <w:r>
        <w:rPr>
          <w:rFonts w:ascii="宋体" w:cs="宋体"/>
          <w:kern w:val="0"/>
          <w:szCs w:val="21"/>
        </w:rPr>
        <w:br/>
      </w:r>
      <w:r>
        <w:rPr>
          <w:rFonts w:ascii="宋体" w:cs="宋体"/>
          <w:kern w:val="0"/>
          <w:szCs w:val="21"/>
        </w:rPr>
        <w:t>由图乙可知，此时电压表的示数为</w:t>
      </w:r>
      <m:oMath>
        <m:r>
          <w:rPr>
            <w:rFonts w:ascii="Cambria Math" w:hAnsi="Cambria Math"/>
          </w:rPr>
          <m:t>4.5V</m:t>
        </m:r>
      </m:oMath>
      <w:r>
        <w:rPr>
          <w:rFonts w:ascii="宋体" w:cs="宋体"/>
          <w:kern w:val="0"/>
          <w:szCs w:val="21"/>
        </w:rPr>
        <w:t>，</w:t>
      </w:r>
      <w:r>
        <w:rPr>
          <w:rFonts w:ascii="宋体" w:cs="宋体"/>
          <w:kern w:val="0"/>
          <w:szCs w:val="21"/>
        </w:rPr>
        <w:br/>
      </w:r>
      <w:r>
        <w:rPr>
          <w:rFonts w:ascii="宋体" w:cs="宋体"/>
          <w:kern w:val="0"/>
          <w:szCs w:val="21"/>
        </w:rPr>
        <w:t>由欧姆定律可知，此时电路中的电流：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r>
              <w:rPr>
                <w:rFonts w:ascii="Cambria Math" w:hAnsi="Cambria Math"/>
                <w:sz w:val="24"/>
                <w:szCs w:val="24"/>
              </w:rPr>
              <m:t>'</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3Ω</m:t>
            </m:r>
          </m:den>
        </m:f>
        <m:r>
          <w:rPr>
            <w:rFonts w:ascii="Cambria Math" w:hAnsi="Cambria Math"/>
          </w:rPr>
          <m:t>=1.5A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由串联电路的电压特点和欧姆定律可知，</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=170cm</m:t>
        </m:r>
      </m:oMath>
      <w:r>
        <w:rPr>
          <w:rFonts w:ascii="宋体" w:cs="宋体"/>
          <w:kern w:val="0"/>
          <w:szCs w:val="21"/>
        </w:rPr>
        <w:t>的同学站上后，电源电压：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=9V+1A×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……①</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=110cm</m:t>
        </m:r>
      </m:oMath>
      <w:r>
        <w:rPr>
          <w:rFonts w:ascii="宋体" w:cs="宋体"/>
          <w:kern w:val="0"/>
          <w:szCs w:val="21"/>
        </w:rPr>
        <w:t>的同学站上后，电源电压：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=4.5V+1.5A×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……②</w:t>
      </w:r>
      <w:r>
        <w:rPr>
          <w:rFonts w:ascii="宋体" w:cs="宋体"/>
          <w:kern w:val="0"/>
          <w:szCs w:val="21"/>
        </w:rPr>
        <w:br/>
      </w:r>
      <w:r>
        <w:rPr>
          <w:rFonts w:ascii="宋体" w:cs="宋体"/>
          <w:kern w:val="0"/>
          <w:szCs w:val="21"/>
        </w:rPr>
        <w:t>由①②解得：</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=9Ω</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=18V</m:t>
        </m:r>
      </m:oMath>
      <w:r>
        <w:rPr>
          <w:rFonts w:ascii="宋体" w:cs="宋体"/>
          <w:kern w:val="0"/>
          <w:szCs w:val="21"/>
        </w:rPr>
        <w:t>；</w:t>
      </w:r>
      <w:r>
        <w:rPr>
          <w:rFonts w:ascii="宋体" w:cs="宋体"/>
          <w:kern w:val="0"/>
          <w:szCs w:val="21"/>
        </w:rPr>
        <w:br/>
      </w:r>
      <w:r>
        <w:rPr>
          <w:rFonts w:ascii="宋体" w:cs="宋体"/>
          <w:kern w:val="0"/>
          <w:szCs w:val="21"/>
        </w:rPr>
        <w:t>由串联电路的分压原理可知，当电压表的示数最大时滑动变阻器两端的电压最大，滑动变阻器的电阻最大，由欧姆定律可知，此时电路中的电流最小；</w:t>
      </w:r>
      <w:r>
        <w:rPr>
          <w:rFonts w:ascii="宋体" w:cs="宋体"/>
          <w:kern w:val="0"/>
          <w:szCs w:val="21"/>
        </w:rPr>
        <w:br/>
        <w:t>由于电压表的量程为</w:t>
      </w:r>
      <m:oMath>
        <m:r>
          <w:rPr>
            <w:rFonts w:ascii="Cambria Math" w:hAnsi="Cambria Math"/>
          </w:rPr>
          <m:t>0∼15V</m:t>
        </m:r>
      </m:oMath>
      <w:r>
        <w:rPr>
          <w:rFonts w:ascii="宋体" w:cs="宋体"/>
          <w:kern w:val="0"/>
          <w:szCs w:val="21"/>
        </w:rPr>
        <w:t>，所以滑动变阻器两端的最大电压为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由串联电路电压的规律知定值电阻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r>
              <w:rPr>
                <w:rFonts w:ascii="Cambria Math" w:hAnsi="Cambria Math"/>
              </w:rPr>
              <m:t>大</m:t>
            </m:r>
          </m:sub>
        </m:sSub>
        <m:r>
          <w:rPr>
            <w:rFonts w:ascii="Cambria Math" w:hAnsi="Cambria Math"/>
          </w:rPr>
          <m:t>=18V-15V=3V</m:t>
        </m:r>
      </m:oMath>
      <w:r>
        <w:rPr>
          <w:rFonts w:ascii="宋体" w:cs="宋体"/>
          <w:kern w:val="0"/>
          <w:szCs w:val="21"/>
        </w:rPr>
        <w:t>，</w:t>
      </w:r>
      <w:r>
        <w:rPr>
          <w:rFonts w:ascii="宋体" w:cs="宋体"/>
          <w:kern w:val="0"/>
          <w:szCs w:val="21"/>
        </w:rPr>
        <w:br/>
      </w:r>
      <w:r>
        <w:rPr>
          <w:rFonts w:ascii="宋体" w:cs="宋体"/>
          <w:kern w:val="0"/>
          <w:szCs w:val="21"/>
        </w:rPr>
        <w:t>此时电路中的最小电流为：</w:t>
      </w:r>
      <w:r>
        <w:rPr>
          <w:rFonts w:eastAsia="Times New Roman" w:hAnsi="Times New Roman"/>
          <w:i/>
          <w:iCs/>
          <w:kern w:val="0"/>
          <w:szCs w:val="21"/>
        </w:rPr>
        <w:t>I</w:t>
      </w:r>
      <w:r>
        <w:rPr>
          <w:rFonts w:ascii="宋体" w:cs="宋体"/>
          <w:kern w:val="0"/>
          <w:szCs w:val="21"/>
        </w:rPr>
        <w:t>“</w:t>
      </w:r>
      <m:oMath>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9Ω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该电路消耗的最小功率：</w:t>
      </w:r>
      <m:oMath>
        <m:r>
          <w:rPr>
            <w:rFonts w:ascii="Cambria Math" w:hAnsi="Cambria Math"/>
          </w:rPr>
          <m:t>P=UI=18V×</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A=6W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身高为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的同学站上后，电阻丝</w:t>
      </w:r>
      <w:r>
        <w:rPr>
          <w:rFonts w:eastAsia="Times New Roman" w:hAnsi="Times New Roman"/>
          <w:i/>
          <w:iCs/>
          <w:kern w:val="0"/>
          <w:szCs w:val="21"/>
        </w:rPr>
        <w:t>R</w:t>
      </w:r>
      <w:r>
        <w:rPr>
          <w:rFonts w:ascii="宋体" w:cs="宋体"/>
          <w:kern w:val="0"/>
          <w:szCs w:val="21"/>
        </w:rPr>
        <w:t>接入电路的阻值为</w:t>
      </w:r>
      <m:oMath>
        <m:r>
          <w:rPr>
            <w:rFonts w:ascii="Cambria Math" w:hAnsi="Cambria Math"/>
          </w:rPr>
          <m:t>9Ω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身高为</w:t>
      </w:r>
      <w:r>
        <w:rPr>
          <w:rFonts w:eastAsia="Times New Roman" w:hAnsi="Times New Roman"/>
          <w:kern w:val="0"/>
          <w:szCs w:val="21"/>
        </w:rPr>
        <w:t>110</w:t>
      </w:r>
      <w:r>
        <w:rPr>
          <w:rFonts w:eastAsia="Times New Roman" w:hAnsi="Times New Roman"/>
          <w:i/>
          <w:iCs/>
          <w:kern w:val="0"/>
          <w:szCs w:val="21"/>
        </w:rPr>
        <w:t>cm</w:t>
      </w:r>
      <w:r>
        <w:rPr>
          <w:rFonts w:ascii="宋体" w:cs="宋体"/>
          <w:kern w:val="0"/>
          <w:szCs w:val="21"/>
        </w:rPr>
        <w:t>的同学站上后，电流表的示数为</w:t>
      </w:r>
      <m:oMath>
        <m:r>
          <w:rPr>
            <w:rFonts w:ascii="Cambria Math" w:hAnsi="Cambria Math"/>
          </w:rPr>
          <m:t>1.5A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在保证电路安全的情况下，该电路消耗的最小功率为</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1F9A7799" w14:textId="77777777" w:rsidR="007124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由图甲可知，两电阻串联，电压表测量电阻丝两端电压，根据欧姆定律求出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的同学站上后电阻丝接入电路的电阻；</w:t>
      </w:r>
      <w:r>
        <w:rPr>
          <w:rFonts w:ascii="宋体" w:cs="宋体"/>
          <w:kern w:val="0"/>
          <w:szCs w:val="21"/>
        </w:rPr>
        <w:br/>
      </w:r>
      <m:oMath>
        <m:r>
          <w:rPr>
            <w:rFonts w:ascii="Cambria Math" w:hAnsi="Cambria Math"/>
          </w:rPr>
          <m:t>(2)</m:t>
        </m:r>
      </m:oMath>
      <w:r>
        <w:rPr>
          <w:rFonts w:ascii="宋体" w:cs="宋体"/>
          <w:kern w:val="0"/>
          <w:szCs w:val="21"/>
        </w:rPr>
        <w:t>利用“每</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的阻值大小为</w:t>
      </w:r>
      <m:oMath>
        <m:r>
          <w:rPr>
            <w:rFonts w:ascii="Cambria Math" w:hAnsi="Cambria Math"/>
          </w:rPr>
          <m:t>0.1Ω</m:t>
        </m:r>
      </m:oMath>
      <w:r>
        <w:rPr>
          <w:rFonts w:ascii="宋体" w:cs="宋体"/>
          <w:kern w:val="0"/>
          <w:szCs w:val="21"/>
        </w:rPr>
        <w:t>”求出</w:t>
      </w:r>
      <w:r>
        <w:rPr>
          <w:rFonts w:eastAsia="Times New Roman" w:hAnsi="Times New Roman"/>
          <w:kern w:val="0"/>
          <w:szCs w:val="21"/>
        </w:rPr>
        <w:t>110</w:t>
      </w:r>
      <w:r>
        <w:rPr>
          <w:rFonts w:eastAsia="Times New Roman" w:hAnsi="Times New Roman"/>
          <w:i/>
          <w:iCs/>
          <w:kern w:val="0"/>
          <w:szCs w:val="21"/>
        </w:rPr>
        <w:t>cm</w:t>
      </w:r>
      <w:r>
        <w:rPr>
          <w:rFonts w:ascii="宋体" w:cs="宋体"/>
          <w:kern w:val="0"/>
          <w:szCs w:val="21"/>
        </w:rPr>
        <w:t>的同学站上后，滑动变阻器接入电路的电阻，根据欧姆定律求出此时电路中的电流；</w:t>
      </w:r>
      <w:r>
        <w:rPr>
          <w:rFonts w:ascii="宋体" w:cs="宋体"/>
          <w:kern w:val="0"/>
          <w:szCs w:val="21"/>
        </w:rPr>
        <w:br/>
      </w:r>
      <m:oMath>
        <m:r>
          <w:rPr>
            <w:rFonts w:ascii="Cambria Math" w:hAnsi="Cambria Math"/>
          </w:rPr>
          <m:t>(3)</m:t>
        </m:r>
      </m:oMath>
      <w:r>
        <w:rPr>
          <w:rFonts w:ascii="宋体" w:cs="宋体"/>
          <w:kern w:val="0"/>
          <w:szCs w:val="21"/>
        </w:rPr>
        <w:t>根据串联电路的电压特点和欧姆定律表示出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和</w:t>
      </w:r>
      <w:r>
        <w:rPr>
          <w:rFonts w:eastAsia="Times New Roman" w:hAnsi="Times New Roman"/>
          <w:kern w:val="0"/>
          <w:szCs w:val="21"/>
        </w:rPr>
        <w:t>110</w:t>
      </w:r>
      <w:r>
        <w:rPr>
          <w:rFonts w:eastAsia="Times New Roman" w:hAnsi="Times New Roman"/>
          <w:i/>
          <w:iCs/>
          <w:kern w:val="0"/>
          <w:szCs w:val="21"/>
        </w:rPr>
        <w:t>cm</w:t>
      </w:r>
      <w:r>
        <w:rPr>
          <w:rFonts w:ascii="宋体" w:cs="宋体"/>
          <w:kern w:val="0"/>
          <w:szCs w:val="21"/>
        </w:rPr>
        <w:t>的同学站上后电源电压的表达式，解方程求出电阻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的阻值和电源电压；</w:t>
      </w:r>
      <w:r>
        <w:rPr>
          <w:rFonts w:ascii="宋体" w:cs="宋体"/>
          <w:kern w:val="0"/>
          <w:szCs w:val="21"/>
        </w:rPr>
        <w:br/>
      </w:r>
      <w:r>
        <w:rPr>
          <w:rFonts w:ascii="宋体" w:cs="宋体"/>
          <w:kern w:val="0"/>
          <w:szCs w:val="21"/>
        </w:rPr>
        <w:t>由串联电路的分压原理可知，当电压表的示数最大时滑动变阻器两端的电压最大，滑动变阻器的电阻最大，由欧姆定律可知，此时电路中的电流最小；根据电压表的量程确定滑动变阻器两端的最大电压，根据串联电路的电压特点求出此时电路中的最小电流，根据</w:t>
      </w:r>
      <m:oMath>
        <m:r>
          <w:rPr>
            <w:rFonts w:ascii="Cambria Math" w:hAnsi="Cambria Math"/>
          </w:rPr>
          <m:t>P=UI</m:t>
        </m:r>
      </m:oMath>
      <w:r>
        <w:rPr>
          <w:rFonts w:ascii="宋体" w:cs="宋体"/>
          <w:kern w:val="0"/>
          <w:szCs w:val="21"/>
        </w:rPr>
        <w:t>求出该电路消耗的最小功率。</w:t>
      </w:r>
      <w:r>
        <w:rPr>
          <w:rFonts w:ascii="宋体" w:cs="宋体"/>
          <w:kern w:val="0"/>
          <w:szCs w:val="21"/>
        </w:rPr>
        <w:br/>
      </w:r>
      <w:r>
        <w:rPr>
          <w:rFonts w:ascii="宋体" w:cs="宋体"/>
          <w:kern w:val="0"/>
          <w:szCs w:val="21"/>
        </w:rPr>
        <w:t>本题考查了串联电路的特点、欧姆定律和电功率的的灵活运用，关键是根据图像读出相关的信息。</w:t>
      </w:r>
    </w:p>
    <w:sectPr w:rsidR="00712443" w:rsidSect="00E670E4">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B608" w14:textId="77777777" w:rsidR="00E670E4" w:rsidRDefault="00E670E4">
      <w:r>
        <w:separator/>
      </w:r>
    </w:p>
  </w:endnote>
  <w:endnote w:type="continuationSeparator" w:id="0">
    <w:p w14:paraId="1FEFA070" w14:textId="77777777" w:rsidR="00E670E4" w:rsidRDefault="00E6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45D" w14:textId="127195F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F26CE">
      <w:rPr>
        <w:noProof/>
      </w:rPr>
      <w:instrText>10</w:instrText>
    </w:r>
    <w:r>
      <w:fldChar w:fldCharType="end"/>
    </w:r>
    <w:r>
      <w:instrText xml:space="preserve"> </w:instrText>
    </w:r>
    <w:r>
      <w:fldChar w:fldCharType="separate"/>
    </w:r>
    <w:r w:rsidR="00AF26CE">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F26CE">
      <w:rPr>
        <w:noProof/>
      </w:rPr>
      <w:instrText>22</w:instrText>
    </w:r>
    <w:r>
      <w:fldChar w:fldCharType="end"/>
    </w:r>
    <w:r>
      <w:instrText xml:space="preserve"> </w:instrText>
    </w:r>
    <w:r>
      <w:fldChar w:fldCharType="separate"/>
    </w:r>
    <w:r w:rsidR="00AF26CE">
      <w:rPr>
        <w:noProof/>
      </w:rPr>
      <w:t>22</w:t>
    </w:r>
    <w:r>
      <w:fldChar w:fldCharType="end"/>
    </w:r>
    <w:r>
      <w:rPr>
        <w:rFonts w:hint="eastAsia"/>
      </w:rPr>
      <w:t>页</w:t>
    </w:r>
  </w:p>
  <w:p w14:paraId="0E8D9A7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4DF1" w14:textId="77777777" w:rsidR="00E670E4" w:rsidRDefault="00E670E4">
      <w:r>
        <w:separator/>
      </w:r>
    </w:p>
  </w:footnote>
  <w:footnote w:type="continuationSeparator" w:id="0">
    <w:p w14:paraId="692F8D00" w14:textId="77777777" w:rsidR="00E670E4" w:rsidRDefault="00E6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EAA7"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420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12443"/>
    <w:rsid w:val="0094729D"/>
    <w:rsid w:val="009D662E"/>
    <w:rsid w:val="00AC1539"/>
    <w:rsid w:val="00AF26CE"/>
    <w:rsid w:val="00B53878"/>
    <w:rsid w:val="00BC4DC9"/>
    <w:rsid w:val="00C70944"/>
    <w:rsid w:val="00C841D7"/>
    <w:rsid w:val="00DE1F19"/>
    <w:rsid w:val="00E670E4"/>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2A6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70a92bb35-2f45-45d1-9442-551f9016b42b;66d2c518d-dd8e-4465-a6e4-c0129ed85123,d073a0658-239f-4e5c-b120-71803d848a90,80d6eac24-4294-400a-b68f-85e07936d6cf,6580120e0-0a0a-40c2-9940-f042ce16eb8d,5360baa40-532e-492e-a5c4-57b5a70d8161,b1a992600-ce67-4fd5-b06a-62af4ab865f5,5676ebf31-5bfb-4fe7-86fc-53826355348e,57663ca6e-5691-4433-b6a9-b8f10c469ed5,be94d450f-4663-43de-960e-7f933fa264c8,37d96811c-3f6c-4235-9cf0-e53041dd200b,9d8199eef-8900-4bff-b2d8-5b67e4a030f3,a050911c8-10fc-4166-a5e4-2ccddc37decd,f28418a3a-fa47-4f12-a538-1665d7faa377,4853051dd-f401-4811-aa33-65c3dc961bef,71748a070-9f35-4665-9884-b4f02affb7fc,5d79367a8-87d2-439a-8ead-6b700ac8040a,e279760ec-cf0c-408a-83e3-e1ecd0c54018,0da500a85-6495-430c-908b-8a91f6be1c52,a52290a98-02f2-472e-8c90-c307e7b68eb8,eb78d120d-bb74-47c3-b47e-3014917e319b,9940d0a6c-a23a-451a-8ef6-e506602b652a,e8978fa2e-a01d-4d04-8f85-98bdcf91b9e9,c92070f03-a843-4408-8ea6-5a12ee1fdd92,9be2a399b-d487-4825-8df6-c60c90f571b8,c0947b053-754a-4900-9173-ef35fa9ec718,51c3fd36b-015b-47a7-b2e2-b15c6d746aa9,bb52432a2-39ee-4463-a4ee-3956f91d5e93,3658c8175-db99-4a1e-9f61-6b4e9092d44f,92076f2b9-3a89-43f1-86ca-67c8ade1a95b,6374b62a8-0af9-460e-82af-a0a190702b12,2047913f3-e530-4278-91db-d1dd27acd8f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337E-9BF8-4718-A4AB-92300C33E85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2425</Words>
  <Characters>13828</Characters>
  <Application>Microsoft Office Word</Application>
  <DocSecurity>0</DocSecurity>
  <Lines>115</Lines>
  <Paragraphs>32</Paragraphs>
  <ScaleCrop>false</ScaleCrop>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