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866" w:rsidRPr="00C965CC" w:rsidRDefault="00F05866" w:rsidP="00F05866">
      <w:pPr>
        <w:pStyle w:val="ac"/>
        <w:spacing w:line="360" w:lineRule="auto"/>
        <w:jc w:val="center"/>
        <w:rPr>
          <w:rFonts w:ascii="Times New Roman" w:hAnsi="Times New Roman"/>
          <w:b/>
          <w:bCs/>
          <w:sz w:val="32"/>
          <w:szCs w:val="32"/>
        </w:rPr>
      </w:pPr>
      <w:bookmarkStart w:id="0" w:name="_GoBack"/>
      <w:bookmarkEnd w:id="0"/>
      <w:r>
        <w:rPr>
          <w:rFonts w:ascii="Times New Roman" w:hAnsi="Times New Roman"/>
          <w:b/>
          <w:bCs/>
          <w:noProof/>
          <w:sz w:val="32"/>
          <w:szCs w:val="32"/>
          <w:lang w:val="en-US" w:eastAsia="zh-CN"/>
        </w:rPr>
        <w:drawing>
          <wp:anchor distT="0" distB="0" distL="114300" distR="114300" simplePos="0" relativeHeight="251659264" behindDoc="0" locked="0" layoutInCell="1" allowOverlap="1">
            <wp:simplePos x="0" y="0"/>
            <wp:positionH relativeFrom="page">
              <wp:posOffset>10807700</wp:posOffset>
            </wp:positionH>
            <wp:positionV relativeFrom="topMargin">
              <wp:posOffset>11747500</wp:posOffset>
            </wp:positionV>
            <wp:extent cx="317500" cy="406400"/>
            <wp:effectExtent l="0" t="0" r="6350" b="0"/>
            <wp:wrapNone/>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 cy="406400"/>
                    </a:xfrm>
                    <a:prstGeom prst="rect">
                      <a:avLst/>
                    </a:prstGeom>
                    <a:noFill/>
                  </pic:spPr>
                </pic:pic>
              </a:graphicData>
            </a:graphic>
            <wp14:sizeRelH relativeFrom="page">
              <wp14:pctWidth>0</wp14:pctWidth>
            </wp14:sizeRelH>
            <wp14:sizeRelV relativeFrom="page">
              <wp14:pctHeight>0</wp14:pctHeight>
            </wp14:sizeRelV>
          </wp:anchor>
        </w:drawing>
      </w:r>
      <w:r w:rsidRPr="00C965CC">
        <w:rPr>
          <w:rFonts w:ascii="Times New Roman" w:hAnsi="Times New Roman"/>
          <w:b/>
          <w:bCs/>
          <w:sz w:val="32"/>
          <w:szCs w:val="32"/>
          <w:lang w:val="en-US" w:eastAsia="zh-CN"/>
        </w:rPr>
        <w:t>第五单元《</w:t>
      </w:r>
      <w:r w:rsidRPr="00C965CC">
        <w:rPr>
          <w:rFonts w:ascii="Times New Roman" w:hAnsi="Times New Roman"/>
          <w:b/>
          <w:sz w:val="32"/>
          <w:szCs w:val="32"/>
          <w:lang w:val="en-US"/>
        </w:rPr>
        <w:t>化学方程式</w:t>
      </w:r>
      <w:r w:rsidRPr="00C965CC">
        <w:rPr>
          <w:rFonts w:ascii="Times New Roman" w:hAnsi="Times New Roman"/>
          <w:b/>
          <w:bCs/>
          <w:sz w:val="32"/>
          <w:szCs w:val="32"/>
          <w:lang w:val="en-US" w:eastAsia="zh-CN"/>
        </w:rPr>
        <w:t>》</w:t>
      </w:r>
      <w:r w:rsidRPr="00C965CC">
        <w:rPr>
          <w:rFonts w:ascii="Times New Roman" w:hAnsi="Times New Roman"/>
          <w:b/>
          <w:bCs/>
          <w:sz w:val="32"/>
          <w:szCs w:val="32"/>
        </w:rPr>
        <w:t>单元测试</w:t>
      </w:r>
      <w:r>
        <w:rPr>
          <w:rFonts w:ascii="Times New Roman" w:hAnsi="Times New Roman" w:hint="eastAsia"/>
          <w:b/>
          <w:bCs/>
          <w:sz w:val="32"/>
          <w:szCs w:val="32"/>
          <w:lang w:eastAsia="zh-CN"/>
        </w:rPr>
        <w:t>提升</w:t>
      </w:r>
      <w:r w:rsidRPr="00C965CC">
        <w:rPr>
          <w:rFonts w:ascii="Times New Roman" w:hAnsi="Times New Roman"/>
          <w:b/>
          <w:bCs/>
          <w:sz w:val="32"/>
          <w:szCs w:val="32"/>
        </w:rPr>
        <w:t>卷</w:t>
      </w:r>
    </w:p>
    <w:p w:rsidR="00F05866" w:rsidRPr="00C965CC" w:rsidRDefault="00F05866" w:rsidP="00F05866">
      <w:pPr>
        <w:pStyle w:val="ac"/>
        <w:spacing w:line="360" w:lineRule="auto"/>
        <w:jc w:val="center"/>
        <w:rPr>
          <w:rFonts w:ascii="Times New Roman" w:hAnsi="Times New Roman"/>
          <w:b/>
          <w:bCs/>
          <w:sz w:val="24"/>
          <w:szCs w:val="24"/>
        </w:rPr>
      </w:pPr>
      <w:r w:rsidRPr="00C965CC">
        <w:rPr>
          <w:rFonts w:ascii="Times New Roman" w:hAnsi="Times New Roman"/>
          <w:b/>
          <w:bCs/>
          <w:sz w:val="24"/>
          <w:szCs w:val="24"/>
        </w:rPr>
        <w:t>班级</w:t>
      </w:r>
      <w:r w:rsidRPr="00C965CC">
        <w:rPr>
          <w:rFonts w:ascii="Times New Roman" w:hAnsi="Times New Roman"/>
          <w:b/>
          <w:bCs/>
          <w:sz w:val="24"/>
          <w:szCs w:val="24"/>
          <w:u w:val="single"/>
        </w:rPr>
        <w:t xml:space="preserve">           </w:t>
      </w:r>
      <w:r w:rsidRPr="00C965CC">
        <w:rPr>
          <w:rFonts w:ascii="Times New Roman" w:hAnsi="Times New Roman"/>
          <w:b/>
          <w:bCs/>
          <w:sz w:val="24"/>
          <w:szCs w:val="24"/>
        </w:rPr>
        <w:t xml:space="preserve"> </w:t>
      </w:r>
      <w:r w:rsidRPr="00C965CC">
        <w:rPr>
          <w:rFonts w:ascii="Times New Roman" w:hAnsi="Times New Roman"/>
          <w:b/>
          <w:bCs/>
          <w:sz w:val="24"/>
          <w:szCs w:val="24"/>
        </w:rPr>
        <w:t>姓名</w:t>
      </w:r>
      <w:r w:rsidRPr="00C965CC">
        <w:rPr>
          <w:rFonts w:ascii="Times New Roman" w:hAnsi="Times New Roman"/>
          <w:b/>
          <w:bCs/>
          <w:sz w:val="24"/>
          <w:szCs w:val="24"/>
          <w:u w:val="single"/>
        </w:rPr>
        <w:t xml:space="preserve">          </w:t>
      </w:r>
      <w:r w:rsidRPr="00C965CC">
        <w:rPr>
          <w:rFonts w:ascii="Times New Roman" w:hAnsi="Times New Roman"/>
          <w:b/>
          <w:bCs/>
          <w:sz w:val="24"/>
          <w:szCs w:val="24"/>
        </w:rPr>
        <w:t xml:space="preserve">  </w:t>
      </w:r>
      <w:r w:rsidRPr="00C965CC">
        <w:rPr>
          <w:rFonts w:ascii="Times New Roman" w:hAnsi="Times New Roman"/>
          <w:b/>
          <w:bCs/>
          <w:sz w:val="24"/>
          <w:szCs w:val="24"/>
        </w:rPr>
        <w:t>学号</w:t>
      </w:r>
      <w:r w:rsidRPr="00C965CC">
        <w:rPr>
          <w:rFonts w:ascii="Times New Roman" w:hAnsi="Times New Roman"/>
          <w:b/>
          <w:bCs/>
          <w:sz w:val="24"/>
          <w:szCs w:val="24"/>
          <w:u w:val="single"/>
        </w:rPr>
        <w:t xml:space="preserve">           </w:t>
      </w:r>
      <w:r w:rsidRPr="00C965CC">
        <w:rPr>
          <w:rFonts w:ascii="Times New Roman" w:hAnsi="Times New Roman"/>
          <w:b/>
          <w:bCs/>
          <w:sz w:val="24"/>
          <w:szCs w:val="24"/>
        </w:rPr>
        <w:t xml:space="preserve"> </w:t>
      </w:r>
      <w:r w:rsidRPr="00C965CC">
        <w:rPr>
          <w:rFonts w:ascii="Times New Roman" w:hAnsi="Times New Roman"/>
          <w:b/>
          <w:bCs/>
          <w:sz w:val="24"/>
          <w:szCs w:val="24"/>
        </w:rPr>
        <w:t>分数</w:t>
      </w:r>
    </w:p>
    <w:p w:rsidR="00F05866" w:rsidRPr="00C965CC" w:rsidRDefault="00F05866" w:rsidP="00F05866">
      <w:pPr>
        <w:spacing w:line="360" w:lineRule="auto"/>
        <w:jc w:val="center"/>
        <w:rPr>
          <w:b/>
          <w:sz w:val="24"/>
        </w:rPr>
      </w:pPr>
      <w:r w:rsidRPr="00C965CC">
        <w:rPr>
          <w:b/>
          <w:sz w:val="24"/>
        </w:rPr>
        <w:t>（时间：</w:t>
      </w:r>
      <w:r w:rsidRPr="00C965CC">
        <w:rPr>
          <w:b/>
          <w:sz w:val="24"/>
        </w:rPr>
        <w:t>60</w:t>
      </w:r>
      <w:r w:rsidRPr="00C965CC">
        <w:rPr>
          <w:b/>
          <w:sz w:val="24"/>
        </w:rPr>
        <w:t>分钟，满分</w:t>
      </w:r>
      <w:r w:rsidRPr="00C965CC">
        <w:rPr>
          <w:b/>
          <w:sz w:val="24"/>
        </w:rPr>
        <w:t>100</w:t>
      </w:r>
      <w:r w:rsidRPr="00C965CC">
        <w:rPr>
          <w:b/>
          <w:sz w:val="24"/>
        </w:rPr>
        <w:t>分）</w:t>
      </w:r>
    </w:p>
    <w:p w:rsidR="00F05866" w:rsidRPr="00C965CC" w:rsidRDefault="00F05866" w:rsidP="00F05866">
      <w:pPr>
        <w:spacing w:line="360" w:lineRule="auto"/>
        <w:jc w:val="left"/>
        <w:rPr>
          <w:b/>
          <w:sz w:val="24"/>
        </w:rPr>
      </w:pPr>
      <w:r w:rsidRPr="00C965CC">
        <w:rPr>
          <w:b/>
          <w:sz w:val="24"/>
        </w:rPr>
        <w:t>一、选择题（每小题</w:t>
      </w:r>
      <w:r w:rsidRPr="00C965CC">
        <w:rPr>
          <w:b/>
          <w:sz w:val="24"/>
        </w:rPr>
        <w:t>2</w:t>
      </w:r>
      <w:r w:rsidRPr="00C965CC">
        <w:rPr>
          <w:b/>
          <w:sz w:val="24"/>
        </w:rPr>
        <w:t>分，共</w:t>
      </w:r>
      <w:r w:rsidRPr="00C965CC">
        <w:rPr>
          <w:b/>
          <w:sz w:val="24"/>
        </w:rPr>
        <w:t>40</w:t>
      </w:r>
      <w:r w:rsidRPr="00C965CC">
        <w:rPr>
          <w:b/>
          <w:sz w:val="24"/>
        </w:rPr>
        <w:t>分）</w:t>
      </w:r>
    </w:p>
    <w:p w:rsidR="00F05866" w:rsidRPr="00C965CC" w:rsidRDefault="00F05866" w:rsidP="00F05866">
      <w:pPr>
        <w:pStyle w:val="DefaultParagraph"/>
        <w:spacing w:line="360" w:lineRule="auto"/>
        <w:rPr>
          <w:rFonts w:ascii="Times New Roman" w:hAnsi="Times New Roman"/>
          <w:szCs w:val="21"/>
        </w:rPr>
      </w:pPr>
      <w:r w:rsidRPr="00C965CC">
        <w:rPr>
          <w:rFonts w:ascii="Times New Roman" w:hAnsi="Times New Roman"/>
          <w:szCs w:val="21"/>
        </w:rPr>
        <w:t>1</w:t>
      </w:r>
      <w:r w:rsidRPr="00C965CC">
        <w:rPr>
          <w:rFonts w:ascii="Times New Roman" w:hAnsi="Times New Roman"/>
          <w:szCs w:val="21"/>
        </w:rPr>
        <w:t>、在化学变化中，下列说法正确的是（</w:t>
      </w:r>
      <w:r w:rsidRPr="00C965CC">
        <w:rPr>
          <w:rFonts w:ascii="Times New Roman" w:hAnsi="Times New Roman"/>
          <w:szCs w:val="21"/>
        </w:rPr>
        <w:t xml:space="preserve">    </w:t>
      </w:r>
      <w:r w:rsidRPr="00C965CC">
        <w:rPr>
          <w:rFonts w:ascii="Times New Roman" w:hAnsi="Times New Roman"/>
          <w:szCs w:val="21"/>
        </w:rPr>
        <w:t>）</w:t>
      </w:r>
    </w:p>
    <w:p w:rsidR="00F05866" w:rsidRPr="00C965CC" w:rsidRDefault="00F05866" w:rsidP="00F05866">
      <w:pPr>
        <w:pStyle w:val="Normal1"/>
        <w:spacing w:line="360" w:lineRule="auto"/>
        <w:jc w:val="left"/>
        <w:textAlignment w:val="center"/>
        <w:rPr>
          <w:szCs w:val="21"/>
        </w:rPr>
      </w:pPr>
      <w:r w:rsidRPr="00C965CC">
        <w:rPr>
          <w:rFonts w:ascii="宋体" w:hAnsi="宋体" w:cs="宋体" w:hint="eastAsia"/>
          <w:szCs w:val="21"/>
        </w:rPr>
        <w:t>①</w:t>
      </w:r>
      <w:r w:rsidRPr="00C965CC">
        <w:rPr>
          <w:szCs w:val="21"/>
        </w:rPr>
        <w:t>原子的种类、元素的种类、分子的种类均不变；</w:t>
      </w:r>
      <w:r w:rsidRPr="00C965CC">
        <w:rPr>
          <w:rFonts w:ascii="宋体" w:hAnsi="宋体" w:cs="宋体" w:hint="eastAsia"/>
          <w:szCs w:val="21"/>
        </w:rPr>
        <w:t>②</w:t>
      </w:r>
      <w:r w:rsidRPr="00C965CC">
        <w:rPr>
          <w:szCs w:val="21"/>
        </w:rPr>
        <w:t>原子的数目、分子的数目均不变；</w:t>
      </w:r>
      <w:r w:rsidRPr="00C965CC">
        <w:rPr>
          <w:rFonts w:ascii="宋体" w:hAnsi="宋体" w:cs="宋体" w:hint="eastAsia"/>
          <w:szCs w:val="21"/>
        </w:rPr>
        <w:t>③</w:t>
      </w:r>
      <w:r w:rsidRPr="00C965CC">
        <w:rPr>
          <w:szCs w:val="21"/>
        </w:rPr>
        <w:t>原子的质量、元素的质量、物质的总质量均不变；</w:t>
      </w:r>
      <w:r w:rsidRPr="00C965CC">
        <w:rPr>
          <w:rFonts w:ascii="宋体" w:hAnsi="宋体" w:cs="宋体" w:hint="eastAsia"/>
          <w:szCs w:val="21"/>
        </w:rPr>
        <w:t>④</w:t>
      </w:r>
      <w:r w:rsidRPr="00C965CC">
        <w:rPr>
          <w:szCs w:val="21"/>
        </w:rPr>
        <w:t>原子核的种类、数量、质量均不变。</w:t>
      </w:r>
    </w:p>
    <w:p w:rsidR="00F05866" w:rsidRPr="00C965CC" w:rsidRDefault="00F05866" w:rsidP="00F05866">
      <w:pPr>
        <w:pStyle w:val="Normal1"/>
        <w:spacing w:line="360" w:lineRule="auto"/>
        <w:jc w:val="left"/>
        <w:textAlignment w:val="center"/>
        <w:rPr>
          <w:szCs w:val="21"/>
        </w:rPr>
      </w:pPr>
      <w:r w:rsidRPr="00C965CC">
        <w:rPr>
          <w:szCs w:val="21"/>
        </w:rPr>
        <w:t xml:space="preserve">A. </w:t>
      </w:r>
      <w:r w:rsidRPr="00C965CC">
        <w:rPr>
          <w:rFonts w:ascii="宋体" w:hAnsi="宋体" w:cs="宋体" w:hint="eastAsia"/>
          <w:szCs w:val="21"/>
        </w:rPr>
        <w:t>①②</w:t>
      </w:r>
      <w:r w:rsidRPr="00C965CC">
        <w:rPr>
          <w:szCs w:val="21"/>
        </w:rPr>
        <w:t xml:space="preserve">    B. </w:t>
      </w:r>
      <w:r w:rsidRPr="00C965CC">
        <w:rPr>
          <w:rFonts w:ascii="宋体" w:hAnsi="宋体" w:cs="宋体" w:hint="eastAsia"/>
          <w:szCs w:val="21"/>
        </w:rPr>
        <w:t>①③</w:t>
      </w:r>
      <w:r w:rsidRPr="00C965CC">
        <w:rPr>
          <w:szCs w:val="21"/>
        </w:rPr>
        <w:t xml:space="preserve">    C. </w:t>
      </w:r>
      <w:r w:rsidRPr="00C965CC">
        <w:rPr>
          <w:rFonts w:ascii="宋体" w:hAnsi="宋体" w:cs="宋体" w:hint="eastAsia"/>
          <w:szCs w:val="21"/>
        </w:rPr>
        <w:t>③④</w:t>
      </w:r>
      <w:r w:rsidRPr="00C965CC">
        <w:rPr>
          <w:szCs w:val="21"/>
        </w:rPr>
        <w:t xml:space="preserve">    D. </w:t>
      </w:r>
      <w:r w:rsidRPr="00C965CC">
        <w:rPr>
          <w:rFonts w:ascii="宋体" w:hAnsi="宋体" w:cs="宋体" w:hint="eastAsia"/>
          <w:szCs w:val="21"/>
        </w:rPr>
        <w:t>②④</w:t>
      </w:r>
    </w:p>
    <w:p w:rsidR="00F05866" w:rsidRPr="00C965CC" w:rsidRDefault="00F05866" w:rsidP="00F05866">
      <w:pPr>
        <w:pStyle w:val="DefaultParagraph"/>
        <w:spacing w:line="360" w:lineRule="auto"/>
        <w:rPr>
          <w:rFonts w:ascii="Times New Roman" w:hAnsi="Times New Roman"/>
          <w:szCs w:val="21"/>
        </w:rPr>
      </w:pPr>
      <w:r w:rsidRPr="00C965CC">
        <w:rPr>
          <w:rFonts w:ascii="Times New Roman" w:hAnsi="Times New Roman"/>
          <w:b/>
          <w:szCs w:val="21"/>
        </w:rPr>
        <w:t>2</w:t>
      </w:r>
      <w:r w:rsidRPr="00C965CC">
        <w:rPr>
          <w:rFonts w:ascii="Times New Roman" w:hAnsi="Times New Roman"/>
          <w:b/>
          <w:szCs w:val="21"/>
        </w:rPr>
        <w:t>、</w:t>
      </w:r>
      <w:r w:rsidRPr="00C965CC">
        <w:rPr>
          <w:rFonts w:ascii="Times New Roman" w:hAnsi="Times New Roman"/>
          <w:szCs w:val="21"/>
        </w:rPr>
        <w:t>纯净物</w:t>
      </w:r>
      <w:r w:rsidRPr="00C965CC">
        <w:rPr>
          <w:rFonts w:ascii="Times New Roman" w:hAnsi="Times New Roman"/>
          <w:szCs w:val="21"/>
        </w:rPr>
        <w:t>M</w:t>
      </w:r>
      <w:r w:rsidRPr="00C965CC">
        <w:rPr>
          <w:rFonts w:ascii="Times New Roman" w:hAnsi="Times New Roman"/>
          <w:szCs w:val="21"/>
        </w:rPr>
        <w:t>在密闭容器中微热就分解为</w:t>
      </w:r>
      <w:r w:rsidRPr="00C965CC">
        <w:rPr>
          <w:rFonts w:ascii="Times New Roman" w:hAnsi="Times New Roman"/>
          <w:szCs w:val="21"/>
        </w:rPr>
        <w:t>NH</w:t>
      </w:r>
      <w:r w:rsidRPr="00C965CC">
        <w:rPr>
          <w:rFonts w:ascii="Times New Roman" w:hAnsi="Times New Roman"/>
          <w:szCs w:val="21"/>
          <w:vertAlign w:val="subscript"/>
        </w:rPr>
        <w:t>3</w:t>
      </w:r>
      <w:r w:rsidRPr="00C965CC">
        <w:rPr>
          <w:rFonts w:ascii="Times New Roman" w:hAnsi="Times New Roman"/>
          <w:szCs w:val="21"/>
        </w:rPr>
        <w:t>、</w:t>
      </w:r>
      <w:r w:rsidRPr="00C965CC">
        <w:rPr>
          <w:rFonts w:ascii="Times New Roman" w:hAnsi="Times New Roman"/>
          <w:szCs w:val="21"/>
        </w:rPr>
        <w:t>H</w:t>
      </w:r>
      <w:r w:rsidRPr="00C965CC">
        <w:rPr>
          <w:rFonts w:ascii="Times New Roman" w:hAnsi="Times New Roman"/>
          <w:szCs w:val="21"/>
          <w:vertAlign w:val="subscript"/>
        </w:rPr>
        <w:t>2</w:t>
      </w:r>
      <w:r w:rsidRPr="00C965CC">
        <w:rPr>
          <w:rFonts w:ascii="Times New Roman" w:hAnsi="Times New Roman"/>
          <w:szCs w:val="21"/>
        </w:rPr>
        <w:t>O</w:t>
      </w:r>
      <w:r w:rsidRPr="00C965CC">
        <w:rPr>
          <w:rFonts w:ascii="Times New Roman" w:hAnsi="Times New Roman"/>
          <w:szCs w:val="21"/>
        </w:rPr>
        <w:t>和</w:t>
      </w:r>
      <w:r w:rsidRPr="00C965CC">
        <w:rPr>
          <w:rFonts w:ascii="Times New Roman" w:hAnsi="Times New Roman"/>
          <w:szCs w:val="21"/>
        </w:rPr>
        <w:t>CO</w:t>
      </w:r>
      <w:r w:rsidRPr="00C965CC">
        <w:rPr>
          <w:rFonts w:ascii="Times New Roman" w:hAnsi="Times New Roman"/>
          <w:szCs w:val="21"/>
          <w:vertAlign w:val="subscript"/>
        </w:rPr>
        <w:t>2</w:t>
      </w:r>
      <w:r w:rsidRPr="00C965CC">
        <w:rPr>
          <w:rFonts w:ascii="Times New Roman" w:hAnsi="Times New Roman"/>
          <w:szCs w:val="21"/>
        </w:rPr>
        <w:t>，根据这一实验事实能得出的结论是（　　）</w:t>
      </w:r>
    </w:p>
    <w:p w:rsidR="00F05866" w:rsidRPr="00C965CC" w:rsidRDefault="00F05866" w:rsidP="00F05866">
      <w:pPr>
        <w:pStyle w:val="DefaultParagraph"/>
        <w:spacing w:line="360" w:lineRule="auto"/>
        <w:rPr>
          <w:rFonts w:ascii="Times New Roman" w:hAnsi="Times New Roman"/>
          <w:szCs w:val="21"/>
        </w:rPr>
      </w:pPr>
      <w:r w:rsidRPr="00C965CC">
        <w:rPr>
          <w:rFonts w:ascii="Times New Roman" w:hAnsi="Times New Roman"/>
          <w:szCs w:val="21"/>
        </w:rPr>
        <w:t>A</w:t>
      </w:r>
      <w:r w:rsidRPr="00C965CC">
        <w:rPr>
          <w:rFonts w:ascii="Times New Roman" w:hAnsi="Times New Roman"/>
          <w:szCs w:val="21"/>
        </w:rPr>
        <w:t>．</w:t>
      </w:r>
      <w:r w:rsidRPr="00C965CC">
        <w:rPr>
          <w:rFonts w:ascii="Times New Roman" w:hAnsi="Times New Roman"/>
          <w:szCs w:val="21"/>
        </w:rPr>
        <w:t>M</w:t>
      </w:r>
      <w:r w:rsidRPr="00C965CC">
        <w:rPr>
          <w:rFonts w:ascii="Times New Roman" w:hAnsi="Times New Roman"/>
          <w:szCs w:val="21"/>
        </w:rPr>
        <w:t>由四种元素组成</w:t>
      </w:r>
      <w:r w:rsidRPr="00C965CC">
        <w:rPr>
          <w:rFonts w:ascii="Times New Roman" w:hAnsi="Times New Roman"/>
          <w:szCs w:val="21"/>
        </w:rPr>
        <w:tab/>
        <w:t xml:space="preserve">        B</w:t>
      </w:r>
      <w:r w:rsidRPr="00C965CC">
        <w:rPr>
          <w:rFonts w:ascii="Times New Roman" w:hAnsi="Times New Roman"/>
          <w:szCs w:val="21"/>
        </w:rPr>
        <w:t>．</w:t>
      </w:r>
      <w:r w:rsidRPr="00C965CC">
        <w:rPr>
          <w:rFonts w:ascii="Times New Roman" w:hAnsi="Times New Roman"/>
          <w:szCs w:val="21"/>
        </w:rPr>
        <w:t>M</w:t>
      </w:r>
      <w:r w:rsidRPr="00C965CC">
        <w:rPr>
          <w:rFonts w:ascii="Times New Roman" w:hAnsi="Times New Roman"/>
          <w:szCs w:val="21"/>
        </w:rPr>
        <w:t>的化学性质很稳定</w:t>
      </w:r>
    </w:p>
    <w:p w:rsidR="00F05866" w:rsidRPr="00C965CC" w:rsidRDefault="00F05866" w:rsidP="00F05866">
      <w:pPr>
        <w:pStyle w:val="DefaultParagraph"/>
        <w:spacing w:line="360" w:lineRule="auto"/>
        <w:rPr>
          <w:rFonts w:ascii="Times New Roman" w:hAnsi="Times New Roman"/>
          <w:szCs w:val="21"/>
        </w:rPr>
      </w:pPr>
      <w:r w:rsidRPr="00C965CC">
        <w:rPr>
          <w:rFonts w:ascii="Times New Roman" w:hAnsi="Times New Roman"/>
          <w:szCs w:val="21"/>
        </w:rPr>
        <w:t>C</w:t>
      </w:r>
      <w:r w:rsidRPr="00C965CC">
        <w:rPr>
          <w:rFonts w:ascii="Times New Roman" w:hAnsi="Times New Roman"/>
          <w:szCs w:val="21"/>
        </w:rPr>
        <w:t>．</w:t>
      </w:r>
      <w:r w:rsidRPr="00C965CC">
        <w:rPr>
          <w:rFonts w:ascii="Times New Roman" w:hAnsi="Times New Roman"/>
          <w:szCs w:val="21"/>
        </w:rPr>
        <w:t>M</w:t>
      </w:r>
      <w:r w:rsidRPr="00C965CC">
        <w:rPr>
          <w:rFonts w:ascii="Times New Roman" w:hAnsi="Times New Roman"/>
          <w:szCs w:val="21"/>
        </w:rPr>
        <w:t>中有氨气</w:t>
      </w:r>
      <w:r w:rsidRPr="00C965CC">
        <w:rPr>
          <w:rFonts w:ascii="Times New Roman" w:hAnsi="Times New Roman"/>
          <w:szCs w:val="21"/>
        </w:rPr>
        <w:tab/>
        <w:t xml:space="preserve">            D</w:t>
      </w:r>
      <w:r w:rsidRPr="00C965CC">
        <w:rPr>
          <w:rFonts w:ascii="Times New Roman" w:hAnsi="Times New Roman"/>
          <w:szCs w:val="21"/>
        </w:rPr>
        <w:t>．</w:t>
      </w:r>
      <w:r w:rsidRPr="00C965CC">
        <w:rPr>
          <w:rFonts w:ascii="Times New Roman" w:hAnsi="Times New Roman"/>
          <w:szCs w:val="21"/>
        </w:rPr>
        <w:t>M</w:t>
      </w:r>
      <w:r w:rsidRPr="00C965CC">
        <w:rPr>
          <w:rFonts w:ascii="Times New Roman" w:hAnsi="Times New Roman"/>
          <w:szCs w:val="21"/>
        </w:rPr>
        <w:t>可能是碳酸氢钠</w:t>
      </w:r>
    </w:p>
    <w:p w:rsidR="00F05866" w:rsidRPr="00C965CC" w:rsidRDefault="00F05866" w:rsidP="00F05866">
      <w:pPr>
        <w:spacing w:line="360" w:lineRule="auto"/>
        <w:rPr>
          <w:szCs w:val="21"/>
        </w:rPr>
      </w:pPr>
      <w:r w:rsidRPr="00C965CC">
        <w:rPr>
          <w:szCs w:val="21"/>
        </w:rPr>
        <w:t>3</w:t>
      </w:r>
      <w:r w:rsidRPr="00C965CC">
        <w:rPr>
          <w:szCs w:val="21"/>
        </w:rPr>
        <w:t>、已知化学反应：</w:t>
      </w:r>
      <w:r w:rsidRPr="00C965CC">
        <w:rPr>
          <w:szCs w:val="21"/>
        </w:rPr>
        <w:t>2NO+O</w:t>
      </w:r>
      <w:r w:rsidRPr="00C965CC">
        <w:rPr>
          <w:szCs w:val="21"/>
          <w:vertAlign w:val="subscript"/>
        </w:rPr>
        <w:t>2</w:t>
      </w:r>
      <w:r w:rsidRPr="00C965CC">
        <w:rPr>
          <w:szCs w:val="21"/>
        </w:rPr>
        <w:t>=2NO</w:t>
      </w:r>
      <w:r w:rsidRPr="00C965CC">
        <w:rPr>
          <w:szCs w:val="21"/>
          <w:vertAlign w:val="subscript"/>
        </w:rPr>
        <w:t>2</w:t>
      </w:r>
      <w:r w:rsidRPr="00C965CC">
        <w:rPr>
          <w:szCs w:val="21"/>
        </w:rPr>
        <w:t>，该反应属于（　　）</w:t>
      </w:r>
    </w:p>
    <w:p w:rsidR="00F05866" w:rsidRPr="00C965CC" w:rsidRDefault="00F05866" w:rsidP="00F05866">
      <w:pPr>
        <w:spacing w:line="360" w:lineRule="auto"/>
        <w:rPr>
          <w:szCs w:val="21"/>
        </w:rPr>
      </w:pPr>
      <w:r w:rsidRPr="00C965CC">
        <w:rPr>
          <w:szCs w:val="21"/>
        </w:rPr>
        <w:t>A</w:t>
      </w:r>
      <w:r w:rsidRPr="00C965CC">
        <w:rPr>
          <w:szCs w:val="21"/>
        </w:rPr>
        <w:t>．化合反应</w:t>
      </w:r>
      <w:r w:rsidRPr="00C965CC">
        <w:rPr>
          <w:szCs w:val="21"/>
        </w:rPr>
        <w:tab/>
        <w:t xml:space="preserve">     B</w:t>
      </w:r>
      <w:r w:rsidRPr="00C965CC">
        <w:rPr>
          <w:szCs w:val="21"/>
        </w:rPr>
        <w:t>．分解反应</w:t>
      </w:r>
      <w:r w:rsidRPr="00C965CC">
        <w:rPr>
          <w:szCs w:val="21"/>
        </w:rPr>
        <w:t xml:space="preserve">     C</w:t>
      </w:r>
      <w:r w:rsidRPr="00C965CC">
        <w:rPr>
          <w:szCs w:val="21"/>
        </w:rPr>
        <w:t>．置换反应</w:t>
      </w:r>
      <w:r w:rsidRPr="00C965CC">
        <w:rPr>
          <w:szCs w:val="21"/>
        </w:rPr>
        <w:t xml:space="preserve">     D</w:t>
      </w:r>
      <w:r w:rsidRPr="00C965CC">
        <w:rPr>
          <w:szCs w:val="21"/>
        </w:rPr>
        <w:t>．复分解反应</w:t>
      </w:r>
    </w:p>
    <w:p w:rsidR="00F05866" w:rsidRPr="00C965CC" w:rsidRDefault="00F05866" w:rsidP="00F05866">
      <w:pPr>
        <w:spacing w:line="360" w:lineRule="auto"/>
        <w:textAlignment w:val="center"/>
        <w:rPr>
          <w:kern w:val="0"/>
          <w:szCs w:val="21"/>
        </w:rPr>
      </w:pPr>
      <w:r w:rsidRPr="00C965CC">
        <w:rPr>
          <w:b/>
          <w:szCs w:val="21"/>
        </w:rPr>
        <w:t>4</w:t>
      </w:r>
      <w:r w:rsidRPr="00C965CC">
        <w:rPr>
          <w:b/>
          <w:szCs w:val="21"/>
        </w:rPr>
        <w:t>、</w:t>
      </w:r>
      <w:r w:rsidRPr="00C965CC">
        <w:rPr>
          <w:kern w:val="0"/>
          <w:szCs w:val="21"/>
        </w:rPr>
        <w:t>在一密闭容器内加入甲、乙、丙、丁四种物质，在一定条件下发生化学反应，反应前后各物质的质量变化见下表。下列说法中不正确的是（</w:t>
      </w:r>
      <w:r w:rsidRPr="00C965CC">
        <w:rPr>
          <w:kern w:val="0"/>
          <w:szCs w:val="21"/>
        </w:rPr>
        <w:t xml:space="preserve">   </w:t>
      </w:r>
      <w:r w:rsidRPr="00C965CC">
        <w:rPr>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970"/>
        <w:gridCol w:w="752"/>
        <w:gridCol w:w="752"/>
        <w:gridCol w:w="752"/>
        <w:gridCol w:w="754"/>
      </w:tblGrid>
      <w:tr w:rsidR="00F05866" w:rsidTr="00D23006">
        <w:trPr>
          <w:jc w:val="center"/>
        </w:trPr>
        <w:tc>
          <w:tcPr>
            <w:tcW w:w="1970" w:type="dxa"/>
            <w:vAlign w:val="center"/>
          </w:tcPr>
          <w:p w:rsidR="00F05866" w:rsidRPr="00C965CC" w:rsidRDefault="00F05866" w:rsidP="00D23006">
            <w:pPr>
              <w:spacing w:line="360" w:lineRule="auto"/>
              <w:textAlignment w:val="center"/>
              <w:rPr>
                <w:kern w:val="0"/>
                <w:szCs w:val="21"/>
              </w:rPr>
            </w:pPr>
            <w:r w:rsidRPr="00C965CC">
              <w:rPr>
                <w:kern w:val="0"/>
                <w:szCs w:val="21"/>
              </w:rPr>
              <w:t>物质</w:t>
            </w:r>
          </w:p>
        </w:tc>
        <w:tc>
          <w:tcPr>
            <w:tcW w:w="752" w:type="dxa"/>
            <w:vAlign w:val="center"/>
          </w:tcPr>
          <w:p w:rsidR="00F05866" w:rsidRPr="00C965CC" w:rsidRDefault="00F05866" w:rsidP="00D23006">
            <w:pPr>
              <w:spacing w:line="360" w:lineRule="auto"/>
              <w:textAlignment w:val="center"/>
              <w:rPr>
                <w:kern w:val="0"/>
                <w:szCs w:val="21"/>
              </w:rPr>
            </w:pPr>
            <w:r w:rsidRPr="00C965CC">
              <w:rPr>
                <w:kern w:val="0"/>
                <w:szCs w:val="21"/>
              </w:rPr>
              <w:t>甲</w:t>
            </w:r>
          </w:p>
        </w:tc>
        <w:tc>
          <w:tcPr>
            <w:tcW w:w="752" w:type="dxa"/>
            <w:vAlign w:val="center"/>
          </w:tcPr>
          <w:p w:rsidR="00F05866" w:rsidRPr="00C965CC" w:rsidRDefault="00F05866" w:rsidP="00D23006">
            <w:pPr>
              <w:spacing w:line="360" w:lineRule="auto"/>
              <w:textAlignment w:val="center"/>
              <w:rPr>
                <w:kern w:val="0"/>
                <w:szCs w:val="21"/>
              </w:rPr>
            </w:pPr>
            <w:r w:rsidRPr="00C965CC">
              <w:rPr>
                <w:kern w:val="0"/>
                <w:szCs w:val="21"/>
              </w:rPr>
              <w:t>乙</w:t>
            </w:r>
          </w:p>
        </w:tc>
        <w:tc>
          <w:tcPr>
            <w:tcW w:w="752" w:type="dxa"/>
            <w:vAlign w:val="center"/>
          </w:tcPr>
          <w:p w:rsidR="00F05866" w:rsidRPr="00C965CC" w:rsidRDefault="00F05866" w:rsidP="00D23006">
            <w:pPr>
              <w:spacing w:line="360" w:lineRule="auto"/>
              <w:textAlignment w:val="center"/>
              <w:rPr>
                <w:kern w:val="0"/>
                <w:szCs w:val="21"/>
              </w:rPr>
            </w:pPr>
            <w:r w:rsidRPr="00C965CC">
              <w:rPr>
                <w:kern w:val="0"/>
                <w:szCs w:val="21"/>
              </w:rPr>
              <w:t>丙</w:t>
            </w:r>
          </w:p>
        </w:tc>
        <w:tc>
          <w:tcPr>
            <w:tcW w:w="754" w:type="dxa"/>
            <w:vAlign w:val="center"/>
          </w:tcPr>
          <w:p w:rsidR="00F05866" w:rsidRPr="00C965CC" w:rsidRDefault="00F05866" w:rsidP="00D23006">
            <w:pPr>
              <w:spacing w:line="360" w:lineRule="auto"/>
              <w:textAlignment w:val="center"/>
              <w:rPr>
                <w:kern w:val="0"/>
                <w:szCs w:val="21"/>
              </w:rPr>
            </w:pPr>
            <w:r w:rsidRPr="00C965CC">
              <w:rPr>
                <w:kern w:val="0"/>
                <w:szCs w:val="21"/>
              </w:rPr>
              <w:t>丁</w:t>
            </w:r>
          </w:p>
        </w:tc>
      </w:tr>
      <w:tr w:rsidR="00F05866" w:rsidTr="00D23006">
        <w:trPr>
          <w:jc w:val="center"/>
        </w:trPr>
        <w:tc>
          <w:tcPr>
            <w:tcW w:w="1970" w:type="dxa"/>
            <w:vAlign w:val="center"/>
          </w:tcPr>
          <w:p w:rsidR="00F05866" w:rsidRPr="00C965CC" w:rsidRDefault="00F05866" w:rsidP="00D23006">
            <w:pPr>
              <w:spacing w:line="360" w:lineRule="auto"/>
              <w:textAlignment w:val="center"/>
              <w:rPr>
                <w:kern w:val="0"/>
                <w:szCs w:val="21"/>
              </w:rPr>
            </w:pPr>
            <w:r w:rsidRPr="00C965CC">
              <w:rPr>
                <w:kern w:val="0"/>
                <w:szCs w:val="21"/>
              </w:rPr>
              <w:t>反应前物质质量</w:t>
            </w:r>
            <w:r w:rsidRPr="00C965CC">
              <w:rPr>
                <w:kern w:val="0"/>
                <w:szCs w:val="21"/>
              </w:rPr>
              <w:t>/g</w:t>
            </w:r>
          </w:p>
        </w:tc>
        <w:tc>
          <w:tcPr>
            <w:tcW w:w="752" w:type="dxa"/>
            <w:vAlign w:val="center"/>
          </w:tcPr>
          <w:p w:rsidR="00F05866" w:rsidRPr="00C965CC" w:rsidRDefault="00F05866" w:rsidP="00D23006">
            <w:pPr>
              <w:spacing w:line="360" w:lineRule="auto"/>
              <w:textAlignment w:val="center"/>
              <w:rPr>
                <w:kern w:val="0"/>
                <w:szCs w:val="21"/>
              </w:rPr>
            </w:pPr>
            <w:r w:rsidRPr="00C965CC">
              <w:rPr>
                <w:kern w:val="0"/>
                <w:szCs w:val="21"/>
              </w:rPr>
              <w:t>8</w:t>
            </w:r>
          </w:p>
        </w:tc>
        <w:tc>
          <w:tcPr>
            <w:tcW w:w="752" w:type="dxa"/>
            <w:vAlign w:val="center"/>
          </w:tcPr>
          <w:p w:rsidR="00F05866" w:rsidRPr="00C965CC" w:rsidRDefault="00F05866" w:rsidP="00D23006">
            <w:pPr>
              <w:spacing w:line="360" w:lineRule="auto"/>
              <w:textAlignment w:val="center"/>
              <w:rPr>
                <w:kern w:val="0"/>
                <w:szCs w:val="21"/>
              </w:rPr>
            </w:pPr>
            <w:r w:rsidRPr="00C965CC">
              <w:rPr>
                <w:kern w:val="0"/>
                <w:szCs w:val="21"/>
              </w:rPr>
              <w:t>2</w:t>
            </w:r>
          </w:p>
        </w:tc>
        <w:tc>
          <w:tcPr>
            <w:tcW w:w="752" w:type="dxa"/>
            <w:vAlign w:val="center"/>
          </w:tcPr>
          <w:p w:rsidR="00F05866" w:rsidRPr="00C965CC" w:rsidRDefault="00F05866" w:rsidP="00D23006">
            <w:pPr>
              <w:spacing w:line="360" w:lineRule="auto"/>
              <w:textAlignment w:val="center"/>
              <w:rPr>
                <w:kern w:val="0"/>
                <w:szCs w:val="21"/>
              </w:rPr>
            </w:pPr>
            <w:r w:rsidRPr="00C965CC">
              <w:rPr>
                <w:kern w:val="0"/>
                <w:szCs w:val="21"/>
              </w:rPr>
              <w:t>8</w:t>
            </w:r>
          </w:p>
        </w:tc>
        <w:tc>
          <w:tcPr>
            <w:tcW w:w="754" w:type="dxa"/>
            <w:vAlign w:val="center"/>
          </w:tcPr>
          <w:p w:rsidR="00F05866" w:rsidRPr="00C965CC" w:rsidRDefault="00F05866" w:rsidP="00D23006">
            <w:pPr>
              <w:spacing w:line="360" w:lineRule="auto"/>
              <w:textAlignment w:val="center"/>
              <w:rPr>
                <w:kern w:val="0"/>
                <w:szCs w:val="21"/>
              </w:rPr>
            </w:pPr>
            <w:r w:rsidRPr="00C965CC">
              <w:rPr>
                <w:kern w:val="0"/>
                <w:szCs w:val="21"/>
              </w:rPr>
              <w:t>12</w:t>
            </w:r>
          </w:p>
        </w:tc>
      </w:tr>
      <w:tr w:rsidR="00F05866" w:rsidTr="00D23006">
        <w:trPr>
          <w:jc w:val="center"/>
        </w:trPr>
        <w:tc>
          <w:tcPr>
            <w:tcW w:w="1970" w:type="dxa"/>
            <w:vAlign w:val="center"/>
          </w:tcPr>
          <w:p w:rsidR="00F05866" w:rsidRPr="00C965CC" w:rsidRDefault="00F05866" w:rsidP="00D23006">
            <w:pPr>
              <w:spacing w:line="360" w:lineRule="auto"/>
              <w:textAlignment w:val="center"/>
              <w:rPr>
                <w:kern w:val="0"/>
                <w:szCs w:val="21"/>
              </w:rPr>
            </w:pPr>
            <w:r w:rsidRPr="00C965CC">
              <w:rPr>
                <w:kern w:val="0"/>
                <w:szCs w:val="21"/>
              </w:rPr>
              <w:t>反应后物质质量</w:t>
            </w:r>
            <w:r w:rsidRPr="00C965CC">
              <w:rPr>
                <w:kern w:val="0"/>
                <w:szCs w:val="21"/>
              </w:rPr>
              <w:t>/g</w:t>
            </w:r>
          </w:p>
        </w:tc>
        <w:tc>
          <w:tcPr>
            <w:tcW w:w="752" w:type="dxa"/>
            <w:vAlign w:val="center"/>
          </w:tcPr>
          <w:p w:rsidR="00F05866" w:rsidRPr="00C965CC" w:rsidRDefault="00F05866" w:rsidP="00D23006">
            <w:pPr>
              <w:spacing w:line="360" w:lineRule="auto"/>
              <w:textAlignment w:val="center"/>
              <w:rPr>
                <w:kern w:val="0"/>
                <w:szCs w:val="21"/>
              </w:rPr>
            </w:pPr>
            <w:r w:rsidRPr="00C965CC">
              <w:rPr>
                <w:kern w:val="0"/>
                <w:szCs w:val="21"/>
              </w:rPr>
              <w:t>4</w:t>
            </w:r>
          </w:p>
        </w:tc>
        <w:tc>
          <w:tcPr>
            <w:tcW w:w="752" w:type="dxa"/>
            <w:vAlign w:val="center"/>
          </w:tcPr>
          <w:p w:rsidR="00F05866" w:rsidRPr="00C965CC" w:rsidRDefault="00F05866" w:rsidP="00D23006">
            <w:pPr>
              <w:spacing w:line="360" w:lineRule="auto"/>
              <w:textAlignment w:val="center"/>
              <w:rPr>
                <w:kern w:val="0"/>
                <w:szCs w:val="21"/>
              </w:rPr>
            </w:pPr>
            <w:r w:rsidRPr="00C965CC">
              <w:rPr>
                <w:kern w:val="0"/>
                <w:szCs w:val="21"/>
              </w:rPr>
              <w:t>16</w:t>
            </w:r>
          </w:p>
        </w:tc>
        <w:tc>
          <w:tcPr>
            <w:tcW w:w="752" w:type="dxa"/>
            <w:vAlign w:val="center"/>
          </w:tcPr>
          <w:p w:rsidR="00F05866" w:rsidRPr="00C965CC" w:rsidRDefault="00F05866" w:rsidP="00D23006">
            <w:pPr>
              <w:spacing w:line="360" w:lineRule="auto"/>
              <w:textAlignment w:val="center"/>
              <w:rPr>
                <w:kern w:val="0"/>
                <w:szCs w:val="21"/>
              </w:rPr>
            </w:pPr>
            <w:r w:rsidRPr="00C965CC">
              <w:rPr>
                <w:kern w:val="0"/>
                <w:szCs w:val="21"/>
              </w:rPr>
              <w:t>X</w:t>
            </w:r>
          </w:p>
        </w:tc>
        <w:tc>
          <w:tcPr>
            <w:tcW w:w="754" w:type="dxa"/>
            <w:vAlign w:val="center"/>
          </w:tcPr>
          <w:p w:rsidR="00F05866" w:rsidRPr="00C965CC" w:rsidRDefault="00F05866" w:rsidP="00D23006">
            <w:pPr>
              <w:spacing w:line="360" w:lineRule="auto"/>
              <w:textAlignment w:val="center"/>
              <w:rPr>
                <w:kern w:val="0"/>
                <w:szCs w:val="21"/>
              </w:rPr>
            </w:pPr>
            <w:r w:rsidRPr="00C965CC">
              <w:rPr>
                <w:kern w:val="0"/>
                <w:szCs w:val="21"/>
              </w:rPr>
              <w:t>2</w:t>
            </w:r>
          </w:p>
        </w:tc>
      </w:tr>
    </w:tbl>
    <w:p w:rsidR="00F05866" w:rsidRPr="00C965CC" w:rsidRDefault="00F05866" w:rsidP="00F05866">
      <w:pPr>
        <w:spacing w:line="360" w:lineRule="auto"/>
        <w:textAlignment w:val="center"/>
        <w:rPr>
          <w:kern w:val="0"/>
          <w:szCs w:val="21"/>
        </w:rPr>
      </w:pPr>
      <w:r w:rsidRPr="00C965CC">
        <w:rPr>
          <w:kern w:val="0"/>
          <w:szCs w:val="21"/>
        </w:rPr>
        <w:t>A</w:t>
      </w:r>
      <w:r w:rsidRPr="00C965CC">
        <w:rPr>
          <w:kern w:val="0"/>
          <w:szCs w:val="21"/>
        </w:rPr>
        <w:t>．反应后</w:t>
      </w:r>
      <w:r w:rsidRPr="00C965CC">
        <w:rPr>
          <w:kern w:val="0"/>
          <w:szCs w:val="21"/>
        </w:rPr>
        <w:t>X</w:t>
      </w:r>
      <w:r w:rsidRPr="00C965CC">
        <w:rPr>
          <w:kern w:val="0"/>
          <w:szCs w:val="21"/>
        </w:rPr>
        <w:t>的值为</w:t>
      </w:r>
      <w:r w:rsidRPr="00C965CC">
        <w:rPr>
          <w:kern w:val="0"/>
          <w:szCs w:val="21"/>
        </w:rPr>
        <w:t>8      B</w:t>
      </w:r>
      <w:r w:rsidRPr="00C965CC">
        <w:rPr>
          <w:kern w:val="0"/>
          <w:szCs w:val="21"/>
        </w:rPr>
        <w:t>．参加反应的甲、丁两种物质的质量比为</w:t>
      </w:r>
      <w:r w:rsidRPr="00C965CC">
        <w:rPr>
          <w:kern w:val="0"/>
          <w:szCs w:val="21"/>
        </w:rPr>
        <w:t>2</w:t>
      </w:r>
      <w:r w:rsidRPr="00C965CC">
        <w:rPr>
          <w:kern w:val="0"/>
          <w:szCs w:val="21"/>
        </w:rPr>
        <w:t>：</w:t>
      </w:r>
      <w:r w:rsidRPr="00C965CC">
        <w:rPr>
          <w:kern w:val="0"/>
          <w:szCs w:val="21"/>
        </w:rPr>
        <w:t>5</w:t>
      </w:r>
    </w:p>
    <w:p w:rsidR="00F05866" w:rsidRPr="00C965CC" w:rsidRDefault="00F05866" w:rsidP="00F05866">
      <w:pPr>
        <w:spacing w:line="360" w:lineRule="auto"/>
        <w:textAlignment w:val="center"/>
        <w:rPr>
          <w:kern w:val="0"/>
          <w:szCs w:val="21"/>
        </w:rPr>
      </w:pPr>
      <w:r w:rsidRPr="00C965CC">
        <w:rPr>
          <w:kern w:val="0"/>
          <w:szCs w:val="21"/>
        </w:rPr>
        <w:t>C</w:t>
      </w:r>
      <w:r w:rsidRPr="00C965CC">
        <w:rPr>
          <w:kern w:val="0"/>
          <w:szCs w:val="21"/>
        </w:rPr>
        <w:t>．该反应为化合反应</w:t>
      </w:r>
      <w:r w:rsidRPr="00C965CC">
        <w:rPr>
          <w:kern w:val="0"/>
          <w:szCs w:val="21"/>
        </w:rPr>
        <w:t xml:space="preserve">      D</w:t>
      </w:r>
      <w:r w:rsidRPr="00C965CC">
        <w:rPr>
          <w:kern w:val="0"/>
          <w:szCs w:val="21"/>
        </w:rPr>
        <w:t>．丙一定为该反应的催化剂</w:t>
      </w:r>
    </w:p>
    <w:p w:rsidR="00F05866" w:rsidRPr="00C965CC" w:rsidRDefault="00F05866" w:rsidP="00F05866">
      <w:pPr>
        <w:spacing w:line="360" w:lineRule="auto"/>
        <w:rPr>
          <w:szCs w:val="21"/>
        </w:rPr>
      </w:pPr>
      <w:r w:rsidRPr="00C965CC">
        <w:rPr>
          <w:szCs w:val="21"/>
        </w:rPr>
        <w:t>5</w:t>
      </w:r>
      <w:r w:rsidRPr="00C965CC">
        <w:rPr>
          <w:szCs w:val="21"/>
        </w:rPr>
        <w:t>、氯酸钾制氧气的化学方程式书写正确的是（</w:t>
      </w:r>
      <w:r w:rsidRPr="00C965CC">
        <w:rPr>
          <w:szCs w:val="21"/>
        </w:rPr>
        <w:t xml:space="preserve">   </w:t>
      </w:r>
      <w:r w:rsidRPr="00C965CC">
        <w:rPr>
          <w:szCs w:val="21"/>
        </w:rPr>
        <w:t>）</w:t>
      </w:r>
    </w:p>
    <w:p w:rsidR="00F05866" w:rsidRPr="00C965CC" w:rsidRDefault="00F05866" w:rsidP="00F05866">
      <w:pPr>
        <w:spacing w:line="360" w:lineRule="auto"/>
        <w:rPr>
          <w:szCs w:val="21"/>
        </w:rPr>
      </w:pPr>
      <w:r w:rsidRPr="00C965CC">
        <w:rPr>
          <w:szCs w:val="21"/>
        </w:rPr>
        <w:t>A</w:t>
      </w:r>
      <w:r w:rsidRPr="00C965CC">
        <w:rPr>
          <w:szCs w:val="21"/>
        </w:rPr>
        <w:t>．</w:t>
      </w:r>
      <w:r w:rsidRPr="00C965CC">
        <w:rPr>
          <w:szCs w:val="21"/>
        </w:rPr>
        <w:t>2KClO</w:t>
      </w:r>
      <w:r w:rsidRPr="00C965CC">
        <w:rPr>
          <w:szCs w:val="21"/>
          <w:vertAlign w:val="subscript"/>
        </w:rPr>
        <w:t>3</w:t>
      </w:r>
      <w:r>
        <w:rPr>
          <w:noProof/>
          <w:szCs w:val="21"/>
        </w:rPr>
        <w:drawing>
          <wp:inline distT="0" distB="0" distL="0" distR="0">
            <wp:extent cx="476250" cy="238125"/>
            <wp:effectExtent l="0" t="0" r="0" b="9525"/>
            <wp:docPr id="126" name="图片 12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0" descr="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sidRPr="00C965CC">
        <w:rPr>
          <w:szCs w:val="21"/>
        </w:rPr>
        <w:t>2KCl+3O</w:t>
      </w:r>
      <w:r w:rsidRPr="00C965CC">
        <w:rPr>
          <w:szCs w:val="21"/>
          <w:vertAlign w:val="subscript"/>
        </w:rPr>
        <w:t>2</w:t>
      </w:r>
      <w:r w:rsidRPr="00C965CC">
        <w:rPr>
          <w:szCs w:val="21"/>
        </w:rPr>
        <w:t xml:space="preserve">             B</w:t>
      </w:r>
      <w:r w:rsidRPr="00C965CC">
        <w:rPr>
          <w:szCs w:val="21"/>
        </w:rPr>
        <w:t>．</w:t>
      </w:r>
      <w:r w:rsidRPr="00C965CC">
        <w:rPr>
          <w:szCs w:val="21"/>
        </w:rPr>
        <w:t>2KClO</w:t>
      </w:r>
      <w:r w:rsidRPr="00C965CC">
        <w:rPr>
          <w:szCs w:val="21"/>
          <w:vertAlign w:val="subscript"/>
        </w:rPr>
        <w:t>3</w:t>
      </w:r>
      <w:r>
        <w:rPr>
          <w:noProof/>
          <w:szCs w:val="21"/>
        </w:rPr>
        <w:drawing>
          <wp:inline distT="0" distB="0" distL="0" distR="0">
            <wp:extent cx="476250" cy="238125"/>
            <wp:effectExtent l="0" t="0" r="0" b="9525"/>
            <wp:docPr id="125" name="图片 12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sidRPr="00C965CC">
        <w:rPr>
          <w:szCs w:val="21"/>
        </w:rPr>
        <w:t>2KCl+O</w:t>
      </w:r>
      <w:r w:rsidRPr="00C965CC">
        <w:rPr>
          <w:szCs w:val="21"/>
          <w:vertAlign w:val="subscript"/>
        </w:rPr>
        <w:t>2</w:t>
      </w:r>
      <w:r w:rsidRPr="00C965CC">
        <w:rPr>
          <w:szCs w:val="21"/>
        </w:rPr>
        <w:t xml:space="preserve">↑   </w:t>
      </w:r>
    </w:p>
    <w:p w:rsidR="00F05866" w:rsidRPr="00C965CC" w:rsidRDefault="00F05866" w:rsidP="00F05866">
      <w:pPr>
        <w:spacing w:line="360" w:lineRule="auto"/>
        <w:rPr>
          <w:szCs w:val="21"/>
        </w:rPr>
      </w:pPr>
      <w:r w:rsidRPr="00C965CC">
        <w:rPr>
          <w:szCs w:val="21"/>
        </w:rPr>
        <w:t xml:space="preserve"> C</w:t>
      </w:r>
      <w:r w:rsidRPr="00C965CC">
        <w:rPr>
          <w:szCs w:val="21"/>
        </w:rPr>
        <w:t>．</w:t>
      </w:r>
      <w:r w:rsidRPr="00C965CC">
        <w:rPr>
          <w:szCs w:val="21"/>
        </w:rPr>
        <w:t>2KClO</w:t>
      </w:r>
      <w:r w:rsidRPr="00C965CC">
        <w:rPr>
          <w:szCs w:val="21"/>
          <w:vertAlign w:val="subscript"/>
        </w:rPr>
        <w:t>3</w:t>
      </w:r>
      <w:r>
        <w:rPr>
          <w:noProof/>
          <w:szCs w:val="21"/>
        </w:rPr>
        <w:drawing>
          <wp:inline distT="0" distB="0" distL="0" distR="0">
            <wp:extent cx="476250" cy="257175"/>
            <wp:effectExtent l="0" t="0" r="0" b="9525"/>
            <wp:docPr id="124" name="图片 12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257175"/>
                    </a:xfrm>
                    <a:prstGeom prst="rect">
                      <a:avLst/>
                    </a:prstGeom>
                    <a:noFill/>
                    <a:ln>
                      <a:noFill/>
                    </a:ln>
                  </pic:spPr>
                </pic:pic>
              </a:graphicData>
            </a:graphic>
          </wp:inline>
        </w:drawing>
      </w:r>
      <w:r w:rsidRPr="00C965CC">
        <w:rPr>
          <w:szCs w:val="21"/>
        </w:rPr>
        <w:t>2KCl+3O</w:t>
      </w:r>
      <w:r w:rsidRPr="00C965CC">
        <w:rPr>
          <w:szCs w:val="21"/>
          <w:vertAlign w:val="subscript"/>
        </w:rPr>
        <w:t>2</w:t>
      </w:r>
      <w:r w:rsidRPr="00C965CC">
        <w:rPr>
          <w:szCs w:val="21"/>
        </w:rPr>
        <w:t>↑          D</w:t>
      </w:r>
      <w:r w:rsidRPr="00C965CC">
        <w:rPr>
          <w:szCs w:val="21"/>
        </w:rPr>
        <w:t>．</w:t>
      </w:r>
      <w:r w:rsidRPr="00C965CC">
        <w:rPr>
          <w:szCs w:val="21"/>
        </w:rPr>
        <w:t>2KClO</w:t>
      </w:r>
      <w:r w:rsidRPr="00C965CC">
        <w:rPr>
          <w:szCs w:val="21"/>
          <w:vertAlign w:val="subscript"/>
        </w:rPr>
        <w:t>3</w:t>
      </w:r>
      <m:oMath>
        <m:limUpp>
          <m:limUppPr>
            <m:ctrlPr>
              <w:rPr>
                <w:rFonts w:ascii="Cambria Math" w:hAnsi="Cambria Math"/>
              </w:rPr>
            </m:ctrlPr>
          </m:limUppPr>
          <m:e>
            <m:r>
              <w:rPr>
                <w:rFonts w:ascii="Cambria Math" w:hAnsi="Cambria Math"/>
              </w:rPr>
              <m:t>→</m:t>
            </m:r>
          </m:e>
          <m:lim>
            <m:r>
              <w:rPr>
                <w:rFonts w:ascii="Cambria Math" w:hAnsi="Cambria Math"/>
              </w:rPr>
              <m:t>Mn</m:t>
            </m:r>
            <m:sSub>
              <m:sSubPr>
                <m:ctrlPr>
                  <w:rPr>
                    <w:rFonts w:ascii="Cambria Math" w:hAnsi="Cambria Math"/>
                  </w:rPr>
                </m:ctrlPr>
              </m:sSubPr>
              <m:e>
                <m:r>
                  <w:rPr>
                    <w:rFonts w:ascii="Cambria Math" w:hAnsi="Cambria Math"/>
                  </w:rPr>
                  <m:t>O</m:t>
                </m:r>
              </m:e>
              <m:sub>
                <m:r>
                  <w:rPr>
                    <w:rFonts w:ascii="Cambria Math" w:hAnsi="Cambria Math"/>
                  </w:rPr>
                  <m:t>2</m:t>
                </m:r>
              </m:sub>
            </m:sSub>
          </m:lim>
        </m:limUpp>
      </m:oMath>
      <w:r w:rsidRPr="00C965CC">
        <w:rPr>
          <w:szCs w:val="21"/>
        </w:rPr>
        <w:t>2KCl+3O</w:t>
      </w:r>
      <w:r w:rsidRPr="00C965CC">
        <w:rPr>
          <w:szCs w:val="21"/>
          <w:vertAlign w:val="subscript"/>
        </w:rPr>
        <w:t>2</w:t>
      </w:r>
      <w:r w:rsidRPr="00C965CC">
        <w:rPr>
          <w:szCs w:val="21"/>
        </w:rPr>
        <w:t>↑</w:t>
      </w:r>
    </w:p>
    <w:p w:rsidR="00F05866" w:rsidRPr="00C965CC" w:rsidRDefault="00F05866" w:rsidP="00F05866">
      <w:pPr>
        <w:spacing w:line="360" w:lineRule="auto"/>
        <w:rPr>
          <w:szCs w:val="21"/>
        </w:rPr>
      </w:pPr>
      <w:r w:rsidRPr="00C965CC">
        <w:rPr>
          <w:szCs w:val="21"/>
        </w:rPr>
        <w:t>6</w:t>
      </w:r>
      <w:r w:rsidRPr="00C965CC">
        <w:rPr>
          <w:szCs w:val="21"/>
        </w:rPr>
        <w:t>、根据化学方程式不能获得的信息有（　　）</w:t>
      </w:r>
    </w:p>
    <w:p w:rsidR="00F05866" w:rsidRPr="00C965CC" w:rsidRDefault="00F05866" w:rsidP="00F05866">
      <w:pPr>
        <w:spacing w:line="360" w:lineRule="auto"/>
        <w:rPr>
          <w:szCs w:val="21"/>
        </w:rPr>
      </w:pPr>
      <w:r w:rsidRPr="00C965CC">
        <w:rPr>
          <w:szCs w:val="21"/>
        </w:rPr>
        <w:t>A</w:t>
      </w:r>
      <w:r w:rsidRPr="00C965CC">
        <w:rPr>
          <w:szCs w:val="21"/>
        </w:rPr>
        <w:t>．化学反应发生的条件</w:t>
      </w:r>
      <w:r w:rsidRPr="00C965CC">
        <w:rPr>
          <w:szCs w:val="21"/>
        </w:rPr>
        <w:tab/>
        <w:t xml:space="preserve">    B</w:t>
      </w:r>
      <w:r w:rsidRPr="00C965CC">
        <w:rPr>
          <w:szCs w:val="21"/>
        </w:rPr>
        <w:t>．化学反应的快慢</w:t>
      </w:r>
    </w:p>
    <w:p w:rsidR="00F05866" w:rsidRPr="00C965CC" w:rsidRDefault="00F05866" w:rsidP="00F05866">
      <w:pPr>
        <w:spacing w:line="360" w:lineRule="auto"/>
        <w:rPr>
          <w:szCs w:val="21"/>
        </w:rPr>
      </w:pPr>
      <w:r w:rsidRPr="00C965CC">
        <w:rPr>
          <w:szCs w:val="21"/>
        </w:rPr>
        <w:t>C</w:t>
      </w:r>
      <w:r w:rsidRPr="00C965CC">
        <w:rPr>
          <w:szCs w:val="21"/>
        </w:rPr>
        <w:t>．反应物和生成物的质量比</w:t>
      </w:r>
      <w:r w:rsidRPr="00C965CC">
        <w:rPr>
          <w:szCs w:val="21"/>
        </w:rPr>
        <w:tab/>
        <w:t>D</w:t>
      </w:r>
      <w:r w:rsidRPr="00C965CC">
        <w:rPr>
          <w:szCs w:val="21"/>
        </w:rPr>
        <w:t>．化学反应的反应物和生成物</w:t>
      </w:r>
    </w:p>
    <w:p w:rsidR="00F05866" w:rsidRPr="00C965CC" w:rsidRDefault="00F05866" w:rsidP="00F05866">
      <w:pPr>
        <w:pStyle w:val="DefaultParagraph"/>
        <w:spacing w:line="360" w:lineRule="auto"/>
        <w:rPr>
          <w:rFonts w:ascii="Times New Roman" w:hAnsi="Times New Roman"/>
          <w:szCs w:val="21"/>
        </w:rPr>
      </w:pPr>
      <w:r w:rsidRPr="00C965CC">
        <w:rPr>
          <w:rFonts w:ascii="Times New Roman" w:hAnsi="Times New Roman"/>
          <w:szCs w:val="21"/>
        </w:rPr>
        <w:t>7</w:t>
      </w:r>
      <w:r w:rsidRPr="00C965CC">
        <w:rPr>
          <w:rFonts w:ascii="Times New Roman" w:hAnsi="Times New Roman"/>
          <w:szCs w:val="21"/>
        </w:rPr>
        <w:t>、下列说法错误的是（</w:t>
      </w:r>
      <w:r w:rsidRPr="00C965CC">
        <w:rPr>
          <w:rFonts w:ascii="Times New Roman" w:hAnsi="Times New Roman"/>
          <w:szCs w:val="21"/>
        </w:rPr>
        <w:t xml:space="preserve"> </w:t>
      </w:r>
      <w:r w:rsidRPr="00C965CC">
        <w:rPr>
          <w:rFonts w:ascii="Times New Roman" w:hAnsi="Times New Roman"/>
          <w:szCs w:val="21"/>
        </w:rPr>
        <w:t>）</w:t>
      </w:r>
    </w:p>
    <w:p w:rsidR="00F05866" w:rsidRPr="00C965CC" w:rsidRDefault="00F05866" w:rsidP="00F05866">
      <w:pPr>
        <w:pStyle w:val="DefaultParagraph"/>
        <w:spacing w:line="360" w:lineRule="auto"/>
        <w:rPr>
          <w:rFonts w:ascii="Times New Roman" w:hAnsi="Times New Roman"/>
          <w:szCs w:val="21"/>
        </w:rPr>
      </w:pPr>
      <w:r w:rsidRPr="00C965CC">
        <w:rPr>
          <w:rFonts w:ascii="Times New Roman" w:hAnsi="Times New Roman"/>
          <w:szCs w:val="21"/>
        </w:rPr>
        <w:t>A</w:t>
      </w:r>
      <w:r w:rsidRPr="00C965CC">
        <w:rPr>
          <w:rFonts w:ascii="Times New Roman" w:hAnsi="Times New Roman"/>
          <w:szCs w:val="21"/>
        </w:rPr>
        <w:t>．一切化学反应都是遵循质量守恒定律的</w:t>
      </w:r>
    </w:p>
    <w:p w:rsidR="00F05866" w:rsidRPr="00C965CC" w:rsidRDefault="00F05866" w:rsidP="00F05866">
      <w:pPr>
        <w:pStyle w:val="DefaultParagraph"/>
        <w:spacing w:line="360" w:lineRule="auto"/>
        <w:rPr>
          <w:rFonts w:ascii="Times New Roman" w:hAnsi="Times New Roman"/>
          <w:szCs w:val="21"/>
        </w:rPr>
      </w:pPr>
      <w:r w:rsidRPr="00C965CC">
        <w:rPr>
          <w:rFonts w:ascii="Times New Roman" w:hAnsi="Times New Roman"/>
          <w:szCs w:val="21"/>
        </w:rPr>
        <w:lastRenderedPageBreak/>
        <w:t>B</w:t>
      </w:r>
      <w:r w:rsidRPr="00C965CC">
        <w:rPr>
          <w:rFonts w:ascii="Times New Roman" w:hAnsi="Times New Roman"/>
          <w:szCs w:val="21"/>
        </w:rPr>
        <w:t>．镁在空气中燃烧，虽然生成氧化镁的质量比镁大，但这个反应也遵循质量守恒定律</w:t>
      </w:r>
    </w:p>
    <w:p w:rsidR="00F05866" w:rsidRPr="00C965CC" w:rsidRDefault="00F05866" w:rsidP="00F05866">
      <w:pPr>
        <w:pStyle w:val="DefaultParagraph"/>
        <w:spacing w:line="360" w:lineRule="auto"/>
        <w:rPr>
          <w:rFonts w:ascii="Times New Roman" w:hAnsi="Times New Roman"/>
          <w:szCs w:val="21"/>
        </w:rPr>
      </w:pPr>
      <w:r w:rsidRPr="00C965CC">
        <w:rPr>
          <w:rFonts w:ascii="Times New Roman" w:hAnsi="Times New Roman"/>
          <w:szCs w:val="21"/>
        </w:rPr>
        <w:t>C</w:t>
      </w:r>
      <w:r w:rsidRPr="00C965CC">
        <w:rPr>
          <w:rFonts w:ascii="Times New Roman" w:hAnsi="Times New Roman"/>
          <w:szCs w:val="21"/>
        </w:rPr>
        <w:t>．氯酸钾和二氧化锰加热后试管中残留物比反应物质量小，但这个反应也是遵循质量守恒定律的</w:t>
      </w:r>
    </w:p>
    <w:p w:rsidR="00F05866" w:rsidRPr="00C965CC" w:rsidRDefault="00F05866" w:rsidP="00F05866">
      <w:pPr>
        <w:pStyle w:val="DefaultParagraph"/>
        <w:spacing w:line="360" w:lineRule="auto"/>
        <w:rPr>
          <w:rFonts w:ascii="Times New Roman" w:hAnsi="Times New Roman"/>
          <w:szCs w:val="21"/>
        </w:rPr>
      </w:pPr>
      <w:r w:rsidRPr="00C965CC">
        <w:rPr>
          <w:rFonts w:ascii="Times New Roman" w:hAnsi="Times New Roman"/>
          <w:szCs w:val="21"/>
        </w:rPr>
        <w:t>D</w:t>
      </w:r>
      <w:r w:rsidRPr="00C965CC">
        <w:rPr>
          <w:rFonts w:ascii="Times New Roman" w:hAnsi="Times New Roman"/>
          <w:szCs w:val="21"/>
        </w:rPr>
        <w:t>．水蒸发为水蒸气，质量没有改变，由此可说明化学变化是符合质量守恒定律的</w:t>
      </w:r>
    </w:p>
    <w:p w:rsidR="00F05866" w:rsidRPr="00C965CC" w:rsidRDefault="00F05866" w:rsidP="00F05866">
      <w:pPr>
        <w:spacing w:line="360" w:lineRule="auto"/>
        <w:textAlignment w:val="center"/>
        <w:rPr>
          <w:szCs w:val="21"/>
        </w:rPr>
      </w:pPr>
      <w:r w:rsidRPr="00C965CC">
        <w:rPr>
          <w:szCs w:val="21"/>
        </w:rPr>
        <w:t>8</w:t>
      </w:r>
      <w:r w:rsidRPr="00C965CC">
        <w:rPr>
          <w:szCs w:val="21"/>
        </w:rPr>
        <w:t>、嫦娥五号计划于</w:t>
      </w:r>
      <w:r w:rsidRPr="00C965CC">
        <w:rPr>
          <w:szCs w:val="21"/>
        </w:rPr>
        <w:t xml:space="preserve">2018 </w:t>
      </w:r>
      <w:r w:rsidRPr="00C965CC">
        <w:rPr>
          <w:szCs w:val="21"/>
        </w:rPr>
        <w:t>年发射，发射火箭所用的燃料液态偏二甲肼（</w:t>
      </w:r>
      <w:r w:rsidRPr="00C965CC">
        <w:rPr>
          <w:szCs w:val="21"/>
        </w:rPr>
        <w:t>C</w:t>
      </w:r>
      <w:r w:rsidRPr="00C965CC">
        <w:rPr>
          <w:szCs w:val="21"/>
          <w:vertAlign w:val="subscript"/>
        </w:rPr>
        <w:t>2</w:t>
      </w:r>
      <w:r w:rsidRPr="00C965CC">
        <w:rPr>
          <w:szCs w:val="21"/>
        </w:rPr>
        <w:t>H</w:t>
      </w:r>
      <w:r w:rsidRPr="00C965CC">
        <w:rPr>
          <w:szCs w:val="21"/>
          <w:vertAlign w:val="subscript"/>
        </w:rPr>
        <w:t>8</w:t>
      </w:r>
      <w:r w:rsidRPr="00C965CC">
        <w:rPr>
          <w:szCs w:val="21"/>
        </w:rPr>
        <w:t>N</w:t>
      </w:r>
      <w:r w:rsidRPr="00C965CC">
        <w:rPr>
          <w:szCs w:val="21"/>
          <w:vertAlign w:val="subscript"/>
        </w:rPr>
        <w:t>2</w:t>
      </w:r>
      <w:r w:rsidRPr="00C965CC">
        <w:rPr>
          <w:szCs w:val="21"/>
        </w:rPr>
        <w:t>）</w:t>
      </w:r>
      <w:r w:rsidRPr="00C965CC">
        <w:rPr>
          <w:szCs w:val="21"/>
        </w:rPr>
        <w:t xml:space="preserve"> </w:t>
      </w:r>
      <w:r w:rsidRPr="00C965CC">
        <w:rPr>
          <w:szCs w:val="21"/>
        </w:rPr>
        <w:t>与</w:t>
      </w:r>
      <w:r w:rsidRPr="00C965CC">
        <w:rPr>
          <w:szCs w:val="21"/>
        </w:rPr>
        <w:t>N</w:t>
      </w:r>
      <w:r w:rsidRPr="00C965CC">
        <w:rPr>
          <w:szCs w:val="21"/>
          <w:vertAlign w:val="subscript"/>
        </w:rPr>
        <w:t>2</w:t>
      </w:r>
      <w:r w:rsidRPr="00C965CC">
        <w:rPr>
          <w:szCs w:val="21"/>
        </w:rPr>
        <w:t>O</w:t>
      </w:r>
      <w:r w:rsidRPr="00C965CC">
        <w:rPr>
          <w:szCs w:val="21"/>
          <w:vertAlign w:val="subscript"/>
        </w:rPr>
        <w:t>4</w:t>
      </w:r>
      <w:r w:rsidRPr="00C965CC">
        <w:rPr>
          <w:szCs w:val="21"/>
        </w:rPr>
        <w:t>发生的反应可写作：</w:t>
      </w:r>
      <w:r w:rsidRPr="00C965CC">
        <w:rPr>
          <w:szCs w:val="21"/>
        </w:rPr>
        <w:t>C</w:t>
      </w:r>
      <w:r w:rsidRPr="00C965CC">
        <w:rPr>
          <w:szCs w:val="21"/>
          <w:vertAlign w:val="subscript"/>
        </w:rPr>
        <w:t>2</w:t>
      </w:r>
      <w:r w:rsidRPr="00C965CC">
        <w:rPr>
          <w:szCs w:val="21"/>
        </w:rPr>
        <w:t>H</w:t>
      </w:r>
      <w:r w:rsidRPr="00C965CC">
        <w:rPr>
          <w:szCs w:val="21"/>
          <w:vertAlign w:val="subscript"/>
        </w:rPr>
        <w:t>8</w:t>
      </w:r>
      <w:r w:rsidRPr="00C965CC">
        <w:rPr>
          <w:szCs w:val="21"/>
        </w:rPr>
        <w:t>N</w:t>
      </w:r>
      <w:r w:rsidRPr="00C965CC">
        <w:rPr>
          <w:szCs w:val="21"/>
          <w:vertAlign w:val="subscript"/>
        </w:rPr>
        <w:t>2</w:t>
      </w:r>
      <w:r w:rsidRPr="00C965CC">
        <w:rPr>
          <w:szCs w:val="21"/>
        </w:rPr>
        <w:t>+2N</w:t>
      </w:r>
      <w:r w:rsidRPr="00C965CC">
        <w:rPr>
          <w:szCs w:val="21"/>
          <w:vertAlign w:val="subscript"/>
        </w:rPr>
        <w:t>2</w:t>
      </w:r>
      <w:r w:rsidRPr="00C965CC">
        <w:rPr>
          <w:szCs w:val="21"/>
        </w:rPr>
        <w:t>O</w:t>
      </w:r>
      <w:r w:rsidRPr="00C965CC">
        <w:rPr>
          <w:szCs w:val="21"/>
          <w:vertAlign w:val="subscript"/>
        </w:rPr>
        <w:t>4</w:t>
      </w:r>
      <w:r>
        <w:rPr>
          <w:noProof/>
          <w:szCs w:val="21"/>
        </w:rPr>
        <w:drawing>
          <wp:inline distT="0" distB="0" distL="0" distR="0">
            <wp:extent cx="333375" cy="247650"/>
            <wp:effectExtent l="0" t="0" r="9525" b="0"/>
            <wp:docPr id="123" name="图片 123"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94" descr="学科网 版权所有"/>
                    <pic:cNvPicPr>
                      <a:picLocks noRot="1" noChangeAspect="1" noMove="1" noResize="1" noChangeArrowheads="1"/>
                    </pic:cNvPicPr>
                  </pic:nvPicPr>
                  <pic:blipFill>
                    <a:blip r:embed="rId10">
                      <a:extLst>
                        <a:ext uri="{28A0092B-C50C-407E-A947-70E740481C1C}">
                          <a14:useLocalDpi xmlns:a14="http://schemas.microsoft.com/office/drawing/2010/main" val="0"/>
                        </a:ext>
                      </a:extLst>
                    </a:blip>
                    <a:srcRect r="1976" b="2602"/>
                    <a:stretch>
                      <a:fillRect/>
                    </a:stretch>
                  </pic:blipFill>
                  <pic:spPr bwMode="auto">
                    <a:xfrm>
                      <a:off x="0" y="0"/>
                      <a:ext cx="333375" cy="247650"/>
                    </a:xfrm>
                    <a:prstGeom prst="rect">
                      <a:avLst/>
                    </a:prstGeom>
                    <a:noFill/>
                    <a:ln>
                      <a:noFill/>
                    </a:ln>
                  </pic:spPr>
                </pic:pic>
              </a:graphicData>
            </a:graphic>
          </wp:inline>
        </w:drawing>
      </w:r>
      <w:r w:rsidRPr="00C965CC">
        <w:rPr>
          <w:szCs w:val="21"/>
        </w:rPr>
        <w:t>3N</w:t>
      </w:r>
      <w:r w:rsidRPr="00C965CC">
        <w:rPr>
          <w:szCs w:val="21"/>
          <w:vertAlign w:val="subscript"/>
        </w:rPr>
        <w:t>2</w:t>
      </w:r>
      <w:r w:rsidRPr="00C965CC">
        <w:rPr>
          <w:szCs w:val="21"/>
        </w:rPr>
        <w:t>↑+2CO</w:t>
      </w:r>
      <w:r w:rsidRPr="00C965CC">
        <w:rPr>
          <w:szCs w:val="21"/>
          <w:vertAlign w:val="subscript"/>
        </w:rPr>
        <w:t>2</w:t>
      </w:r>
      <w:r w:rsidRPr="00C965CC">
        <w:rPr>
          <w:szCs w:val="21"/>
        </w:rPr>
        <w:t>↑+nH</w:t>
      </w:r>
      <w:r w:rsidRPr="00C965CC">
        <w:rPr>
          <w:szCs w:val="21"/>
          <w:vertAlign w:val="subscript"/>
        </w:rPr>
        <w:t>2</w:t>
      </w:r>
      <w:r w:rsidRPr="00C965CC">
        <w:rPr>
          <w:szCs w:val="21"/>
        </w:rPr>
        <w:t>O</w:t>
      </w:r>
      <w:r w:rsidRPr="00C965CC">
        <w:rPr>
          <w:szCs w:val="21"/>
        </w:rPr>
        <w:t>，则</w:t>
      </w:r>
      <w:r w:rsidRPr="00C965CC">
        <w:rPr>
          <w:szCs w:val="21"/>
        </w:rPr>
        <w:t xml:space="preserve">n </w:t>
      </w:r>
      <w:r w:rsidRPr="00C965CC">
        <w:rPr>
          <w:szCs w:val="21"/>
        </w:rPr>
        <w:t>等于（　　）</w:t>
      </w:r>
    </w:p>
    <w:p w:rsidR="00F05866" w:rsidRPr="00C965CC" w:rsidRDefault="00F05866" w:rsidP="00F05866">
      <w:pPr>
        <w:spacing w:line="360" w:lineRule="auto"/>
        <w:textAlignment w:val="center"/>
        <w:rPr>
          <w:szCs w:val="21"/>
        </w:rPr>
      </w:pPr>
      <w:r w:rsidRPr="00C965CC">
        <w:rPr>
          <w:szCs w:val="21"/>
        </w:rPr>
        <w:t>A</w:t>
      </w:r>
      <w:r w:rsidRPr="00C965CC">
        <w:rPr>
          <w:szCs w:val="21"/>
        </w:rPr>
        <w:t>．</w:t>
      </w:r>
      <w:r w:rsidRPr="00C965CC">
        <w:rPr>
          <w:szCs w:val="21"/>
        </w:rPr>
        <w:t>2</w:t>
      </w:r>
      <w:r w:rsidRPr="00C965CC">
        <w:rPr>
          <w:szCs w:val="21"/>
        </w:rPr>
        <w:tab/>
        <w:t>B</w:t>
      </w:r>
      <w:r w:rsidRPr="00C965CC">
        <w:rPr>
          <w:szCs w:val="21"/>
        </w:rPr>
        <w:t>．</w:t>
      </w:r>
      <w:smartTag w:uri="urn:schemas-microsoft-com:office:smarttags" w:element="chmetcnv">
        <w:smartTagPr>
          <w:attr w:name="HasSpace" w:val="False"/>
          <w:attr w:name="Negative" w:val="False"/>
          <w:attr w:name="NumberType" w:val="1"/>
          <w:attr w:name="SourceValue" w:val="3"/>
          <w:attr w:name="TCSC" w:val="0"/>
          <w:attr w:name="UnitName" w:val="C"/>
        </w:smartTagPr>
        <w:r w:rsidRPr="00C965CC">
          <w:rPr>
            <w:szCs w:val="21"/>
          </w:rPr>
          <w:t>3</w:t>
        </w:r>
        <w:r w:rsidRPr="00C965CC">
          <w:rPr>
            <w:szCs w:val="21"/>
          </w:rPr>
          <w:tab/>
        </w:r>
      </w:smartTag>
      <w:r w:rsidRPr="00C965CC">
        <w:rPr>
          <w:szCs w:val="21"/>
        </w:rPr>
        <w:t>C</w:t>
      </w:r>
      <w:r w:rsidRPr="00C965CC">
        <w:rPr>
          <w:szCs w:val="21"/>
        </w:rPr>
        <w:t>．</w:t>
      </w:r>
      <w:r w:rsidRPr="00C965CC">
        <w:rPr>
          <w:szCs w:val="21"/>
        </w:rPr>
        <w:t>4</w:t>
      </w:r>
      <w:r w:rsidRPr="00C965CC">
        <w:rPr>
          <w:szCs w:val="21"/>
        </w:rPr>
        <w:tab/>
        <w:t>D</w:t>
      </w:r>
      <w:r w:rsidRPr="00C965CC">
        <w:rPr>
          <w:szCs w:val="21"/>
        </w:rPr>
        <w:t>．</w:t>
      </w:r>
      <w:r w:rsidRPr="00C965CC">
        <w:rPr>
          <w:szCs w:val="21"/>
        </w:rPr>
        <w:t>5</w:t>
      </w:r>
    </w:p>
    <w:p w:rsidR="00F05866" w:rsidRPr="00C965CC" w:rsidRDefault="00F05866" w:rsidP="00F05866">
      <w:pPr>
        <w:spacing w:line="360" w:lineRule="auto"/>
        <w:textAlignment w:val="center"/>
        <w:rPr>
          <w:szCs w:val="21"/>
        </w:rPr>
      </w:pPr>
      <w:r w:rsidRPr="00C965CC">
        <w:rPr>
          <w:szCs w:val="21"/>
        </w:rPr>
        <w:t>9</w:t>
      </w:r>
      <w:r w:rsidRPr="00C965CC">
        <w:rPr>
          <w:szCs w:val="21"/>
        </w:rPr>
        <w:t>、关于</w:t>
      </w:r>
      <w:r w:rsidRPr="00C965CC">
        <w:rPr>
          <w:szCs w:val="21"/>
        </w:rPr>
        <w:t>2H</w:t>
      </w:r>
      <w:r w:rsidRPr="00C965CC">
        <w:rPr>
          <w:szCs w:val="21"/>
          <w:vertAlign w:val="subscript"/>
        </w:rPr>
        <w:t>2</w:t>
      </w:r>
      <w:r w:rsidRPr="00C965CC">
        <w:rPr>
          <w:szCs w:val="21"/>
        </w:rPr>
        <w:t>+O</w:t>
      </w:r>
      <w:r w:rsidRPr="00C965CC">
        <w:rPr>
          <w:szCs w:val="21"/>
          <w:vertAlign w:val="subscript"/>
        </w:rPr>
        <w:t>2</w:t>
      </w:r>
      <w:r>
        <w:rPr>
          <w:noProof/>
          <w:szCs w:val="21"/>
        </w:rPr>
        <w:drawing>
          <wp:inline distT="0" distB="0" distL="0" distR="0">
            <wp:extent cx="504825" cy="276225"/>
            <wp:effectExtent l="0" t="0" r="9525" b="9525"/>
            <wp:docPr id="122" name="图片 12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学科网 版权所有"/>
                    <pic:cNvPicPr>
                      <a:picLocks noRot="1" noChangeAspect="1" noChangeArrowheads="1"/>
                    </pic:cNvPicPr>
                  </pic:nvPicPr>
                  <pic:blipFill>
                    <a:blip r:embed="rId11">
                      <a:extLst>
                        <a:ext uri="{28A0092B-C50C-407E-A947-70E740481C1C}">
                          <a14:useLocalDpi xmlns:a14="http://schemas.microsoft.com/office/drawing/2010/main" val="0"/>
                        </a:ext>
                      </a:extLst>
                    </a:blip>
                    <a:srcRect r="2800" b="3688"/>
                    <a:stretch>
                      <a:fillRect/>
                    </a:stretch>
                  </pic:blipFill>
                  <pic:spPr bwMode="auto">
                    <a:xfrm>
                      <a:off x="0" y="0"/>
                      <a:ext cx="504825" cy="276225"/>
                    </a:xfrm>
                    <a:prstGeom prst="rect">
                      <a:avLst/>
                    </a:prstGeom>
                    <a:noFill/>
                    <a:ln>
                      <a:noFill/>
                    </a:ln>
                  </pic:spPr>
                </pic:pic>
              </a:graphicData>
            </a:graphic>
          </wp:inline>
        </w:drawing>
      </w:r>
      <w:r w:rsidRPr="00C965CC">
        <w:rPr>
          <w:szCs w:val="21"/>
        </w:rPr>
        <w:t>2H</w:t>
      </w:r>
      <w:r w:rsidRPr="00C965CC">
        <w:rPr>
          <w:szCs w:val="21"/>
          <w:vertAlign w:val="subscript"/>
        </w:rPr>
        <w:t>2</w:t>
      </w:r>
      <w:r w:rsidRPr="00C965CC">
        <w:rPr>
          <w:szCs w:val="21"/>
        </w:rPr>
        <w:t>O</w:t>
      </w:r>
      <w:r w:rsidRPr="00C965CC">
        <w:rPr>
          <w:szCs w:val="21"/>
        </w:rPr>
        <w:t>的读法不正确的是（　　）</w:t>
      </w:r>
    </w:p>
    <w:p w:rsidR="00F05866" w:rsidRPr="00C965CC" w:rsidRDefault="00F05866" w:rsidP="00F05866">
      <w:pPr>
        <w:spacing w:line="360" w:lineRule="auto"/>
        <w:textAlignment w:val="center"/>
        <w:rPr>
          <w:szCs w:val="21"/>
        </w:rPr>
      </w:pPr>
      <w:r w:rsidRPr="00C965CC">
        <w:rPr>
          <w:szCs w:val="21"/>
        </w:rPr>
        <w:t>A</w:t>
      </w:r>
      <w:r w:rsidRPr="00C965CC">
        <w:rPr>
          <w:szCs w:val="21"/>
        </w:rPr>
        <w:t>．氢气与氧气在点燃的条件下生成水</w:t>
      </w:r>
    </w:p>
    <w:p w:rsidR="00F05866" w:rsidRPr="00C965CC" w:rsidRDefault="00F05866" w:rsidP="00F05866">
      <w:pPr>
        <w:spacing w:line="360" w:lineRule="auto"/>
        <w:textAlignment w:val="center"/>
        <w:rPr>
          <w:szCs w:val="21"/>
        </w:rPr>
      </w:pPr>
      <w:r w:rsidRPr="00C965CC">
        <w:rPr>
          <w:szCs w:val="21"/>
        </w:rPr>
        <w:t>B</w:t>
      </w:r>
      <w:r w:rsidRPr="00C965CC">
        <w:rPr>
          <w:szCs w:val="21"/>
        </w:rPr>
        <w:t>．每</w:t>
      </w:r>
      <w:r w:rsidRPr="00C965CC">
        <w:rPr>
          <w:szCs w:val="21"/>
        </w:rPr>
        <w:t>2</w:t>
      </w:r>
      <w:r w:rsidRPr="00C965CC">
        <w:rPr>
          <w:szCs w:val="21"/>
        </w:rPr>
        <w:t>个氢分子与</w:t>
      </w:r>
      <w:r w:rsidRPr="00C965CC">
        <w:rPr>
          <w:szCs w:val="21"/>
        </w:rPr>
        <w:t>1</w:t>
      </w:r>
      <w:r w:rsidRPr="00C965CC">
        <w:rPr>
          <w:szCs w:val="21"/>
        </w:rPr>
        <w:t>个氧分子完全反应，生成</w:t>
      </w:r>
      <w:r w:rsidRPr="00C965CC">
        <w:rPr>
          <w:szCs w:val="21"/>
        </w:rPr>
        <w:t>2</w:t>
      </w:r>
      <w:r w:rsidRPr="00C965CC">
        <w:rPr>
          <w:szCs w:val="21"/>
        </w:rPr>
        <w:t>个水分子</w:t>
      </w:r>
    </w:p>
    <w:p w:rsidR="00F05866" w:rsidRPr="00C965CC" w:rsidRDefault="00F05866" w:rsidP="00F05866">
      <w:pPr>
        <w:spacing w:line="360" w:lineRule="auto"/>
        <w:textAlignment w:val="center"/>
        <w:rPr>
          <w:color w:val="000000"/>
          <w:szCs w:val="21"/>
        </w:rPr>
      </w:pPr>
      <w:r w:rsidRPr="00C965CC">
        <w:rPr>
          <w:szCs w:val="21"/>
        </w:rPr>
        <w:t>C</w:t>
      </w:r>
      <w:r w:rsidRPr="00C965CC">
        <w:rPr>
          <w:szCs w:val="21"/>
        </w:rPr>
        <w:t>．</w:t>
      </w:r>
      <w:r w:rsidRPr="00C965CC">
        <w:rPr>
          <w:color w:val="000000"/>
          <w:szCs w:val="21"/>
        </w:rPr>
        <w:t>常温下，每</w:t>
      </w:r>
      <w:r w:rsidRPr="00C965CC">
        <w:rPr>
          <w:color w:val="000000"/>
          <w:szCs w:val="21"/>
        </w:rPr>
        <w:t>2</w:t>
      </w:r>
      <w:r w:rsidRPr="00C965CC">
        <w:rPr>
          <w:color w:val="000000"/>
          <w:szCs w:val="21"/>
        </w:rPr>
        <w:t>体积的氧气与</w:t>
      </w:r>
      <w:r w:rsidRPr="00C965CC">
        <w:rPr>
          <w:color w:val="000000"/>
          <w:szCs w:val="21"/>
        </w:rPr>
        <w:t>l</w:t>
      </w:r>
      <w:r w:rsidRPr="00C965CC">
        <w:rPr>
          <w:color w:val="000000"/>
          <w:szCs w:val="21"/>
        </w:rPr>
        <w:t>体积的氧气完全反应，生成</w:t>
      </w:r>
      <w:r w:rsidRPr="00C965CC">
        <w:rPr>
          <w:color w:val="000000"/>
          <w:szCs w:val="21"/>
        </w:rPr>
        <w:t>2</w:t>
      </w:r>
      <w:r w:rsidRPr="00C965CC">
        <w:rPr>
          <w:color w:val="000000"/>
          <w:szCs w:val="21"/>
        </w:rPr>
        <w:t>体积的水</w:t>
      </w:r>
    </w:p>
    <w:p w:rsidR="00F05866" w:rsidRPr="00C965CC" w:rsidRDefault="00F05866" w:rsidP="00F05866">
      <w:pPr>
        <w:spacing w:line="360" w:lineRule="auto"/>
        <w:textAlignment w:val="center"/>
        <w:rPr>
          <w:color w:val="000000"/>
          <w:szCs w:val="21"/>
        </w:rPr>
      </w:pPr>
      <w:r w:rsidRPr="00C965CC">
        <w:rPr>
          <w:color w:val="000000"/>
          <w:szCs w:val="21"/>
        </w:rPr>
        <w:t>D</w:t>
      </w:r>
      <w:r w:rsidRPr="00C965CC">
        <w:rPr>
          <w:color w:val="000000"/>
          <w:szCs w:val="21"/>
        </w:rPr>
        <w:t>．每</w:t>
      </w:r>
      <w:r w:rsidRPr="00C965CC">
        <w:rPr>
          <w:color w:val="000000"/>
          <w:szCs w:val="21"/>
        </w:rPr>
        <w:t>4</w:t>
      </w:r>
      <w:r w:rsidRPr="00C965CC">
        <w:rPr>
          <w:color w:val="000000"/>
          <w:szCs w:val="21"/>
        </w:rPr>
        <w:t>份质量的氧气与</w:t>
      </w:r>
      <w:r w:rsidRPr="00C965CC">
        <w:rPr>
          <w:color w:val="000000"/>
          <w:szCs w:val="21"/>
        </w:rPr>
        <w:t>32</w:t>
      </w:r>
      <w:r w:rsidRPr="00C965CC">
        <w:rPr>
          <w:color w:val="000000"/>
          <w:szCs w:val="21"/>
        </w:rPr>
        <w:t>份质量的氧气完全反应，生成</w:t>
      </w:r>
      <w:r w:rsidRPr="00C965CC">
        <w:rPr>
          <w:color w:val="000000"/>
          <w:szCs w:val="21"/>
        </w:rPr>
        <w:t>36</w:t>
      </w:r>
      <w:r w:rsidRPr="00C965CC">
        <w:rPr>
          <w:color w:val="000000"/>
          <w:szCs w:val="21"/>
        </w:rPr>
        <w:t>份质量的水</w:t>
      </w:r>
    </w:p>
    <w:p w:rsidR="00F05866" w:rsidRDefault="00F05866" w:rsidP="00F05866">
      <w:pPr>
        <w:widowControl/>
        <w:spacing w:line="360" w:lineRule="auto"/>
        <w:jc w:val="left"/>
        <w:textAlignment w:val="center"/>
        <w:rPr>
          <w:szCs w:val="21"/>
        </w:rPr>
      </w:pPr>
      <w:r w:rsidRPr="00C965CC">
        <w:rPr>
          <w:szCs w:val="21"/>
        </w:rPr>
        <w:t>10</w:t>
      </w:r>
      <w:r w:rsidRPr="00C965CC">
        <w:rPr>
          <w:szCs w:val="21"/>
        </w:rPr>
        <w:t>、甲、乙、丙、丁种种物质在反应前后的质量关系如图所示，下列有关说法错误的是（　　）</w:t>
      </w:r>
    </w:p>
    <w:p w:rsidR="00F05866" w:rsidRPr="00C965CC" w:rsidRDefault="00F05866" w:rsidP="00F05866">
      <w:pPr>
        <w:widowControl/>
        <w:spacing w:line="360" w:lineRule="auto"/>
        <w:jc w:val="left"/>
        <w:textAlignment w:val="center"/>
        <w:rPr>
          <w:szCs w:val="21"/>
        </w:rPr>
      </w:pPr>
      <w:r>
        <w:rPr>
          <w:noProof/>
          <w:szCs w:val="21"/>
        </w:rPr>
        <w:drawing>
          <wp:inline distT="0" distB="0" distL="0" distR="0">
            <wp:extent cx="3305175" cy="1704975"/>
            <wp:effectExtent l="0" t="0" r="9525" b="9525"/>
            <wp:docPr id="121" name="图片 12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学科网 版权所有"/>
                    <pic:cNvPicPr>
                      <a:picLocks noRot="1"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05175" cy="1704975"/>
                    </a:xfrm>
                    <a:prstGeom prst="rect">
                      <a:avLst/>
                    </a:prstGeom>
                    <a:noFill/>
                    <a:ln>
                      <a:noFill/>
                    </a:ln>
                  </pic:spPr>
                </pic:pic>
              </a:graphicData>
            </a:graphic>
          </wp:inline>
        </w:drawing>
      </w:r>
    </w:p>
    <w:p w:rsidR="00F05866" w:rsidRPr="00C965CC" w:rsidRDefault="00F05866" w:rsidP="00F05866">
      <w:pPr>
        <w:spacing w:line="360" w:lineRule="auto"/>
        <w:rPr>
          <w:szCs w:val="21"/>
        </w:rPr>
      </w:pPr>
      <w:r w:rsidRPr="00C965CC">
        <w:rPr>
          <w:szCs w:val="21"/>
        </w:rPr>
        <w:t>A</w:t>
      </w:r>
      <w:r w:rsidRPr="00C965CC">
        <w:rPr>
          <w:szCs w:val="21"/>
        </w:rPr>
        <w:t>．参加反应的甲和乙质量比为</w:t>
      </w:r>
      <w:r w:rsidRPr="00C965CC">
        <w:rPr>
          <w:szCs w:val="21"/>
        </w:rPr>
        <w:t>2</w:t>
      </w:r>
      <w:r w:rsidRPr="00C965CC">
        <w:rPr>
          <w:szCs w:val="21"/>
        </w:rPr>
        <w:t>：</w:t>
      </w:r>
      <w:r w:rsidRPr="00C965CC">
        <w:rPr>
          <w:szCs w:val="21"/>
        </w:rPr>
        <w:t>7    B</w:t>
      </w:r>
      <w:r w:rsidRPr="00C965CC">
        <w:rPr>
          <w:szCs w:val="21"/>
        </w:rPr>
        <w:t>．丙可能是该反应的催化剂</w:t>
      </w:r>
    </w:p>
    <w:p w:rsidR="00F05866" w:rsidRPr="00C965CC" w:rsidRDefault="00F05866" w:rsidP="00F05866">
      <w:pPr>
        <w:spacing w:line="360" w:lineRule="auto"/>
        <w:rPr>
          <w:szCs w:val="21"/>
        </w:rPr>
      </w:pPr>
      <w:r w:rsidRPr="00C965CC">
        <w:rPr>
          <w:szCs w:val="21"/>
        </w:rPr>
        <w:t>C</w:t>
      </w:r>
      <w:r w:rsidRPr="00C965CC">
        <w:rPr>
          <w:szCs w:val="21"/>
        </w:rPr>
        <w:t>．丁一定是化合物</w:t>
      </w:r>
      <w:r w:rsidRPr="00C965CC">
        <w:rPr>
          <w:szCs w:val="21"/>
        </w:rPr>
        <w:t xml:space="preserve">                  D</w:t>
      </w:r>
      <w:r w:rsidRPr="00C965CC">
        <w:rPr>
          <w:szCs w:val="21"/>
        </w:rPr>
        <w:t>．</w:t>
      </w:r>
      <w:r w:rsidRPr="00C965CC">
        <w:rPr>
          <w:szCs w:val="21"/>
        </w:rPr>
        <w:t>x</w:t>
      </w:r>
      <w:r w:rsidRPr="00C965CC">
        <w:rPr>
          <w:szCs w:val="21"/>
        </w:rPr>
        <w:t>的值是</w:t>
      </w:r>
      <w:r w:rsidRPr="00C965CC">
        <w:rPr>
          <w:szCs w:val="21"/>
        </w:rPr>
        <w:t>7</w:t>
      </w:r>
    </w:p>
    <w:p w:rsidR="00F05866" w:rsidRPr="00C965CC" w:rsidRDefault="00F05866" w:rsidP="00F05866">
      <w:pPr>
        <w:spacing w:line="360" w:lineRule="auto"/>
        <w:rPr>
          <w:szCs w:val="21"/>
        </w:rPr>
      </w:pPr>
      <w:r w:rsidRPr="00C965CC">
        <w:rPr>
          <w:szCs w:val="21"/>
        </w:rPr>
        <w:t>11</w:t>
      </w:r>
      <w:r w:rsidRPr="00C965CC">
        <w:rPr>
          <w:szCs w:val="21"/>
        </w:rPr>
        <w:t>、下列化学方程式中，书写正确的是（　　）</w:t>
      </w:r>
    </w:p>
    <w:p w:rsidR="00F05866" w:rsidRPr="00C965CC" w:rsidRDefault="00F05866" w:rsidP="00F05866">
      <w:pPr>
        <w:spacing w:line="360" w:lineRule="auto"/>
        <w:rPr>
          <w:szCs w:val="21"/>
        </w:rPr>
      </w:pPr>
      <w:r w:rsidRPr="00C965CC">
        <w:rPr>
          <w:szCs w:val="21"/>
        </w:rPr>
        <w:t>A</w:t>
      </w:r>
      <w:r w:rsidRPr="00C965CC">
        <w:rPr>
          <w:szCs w:val="21"/>
        </w:rPr>
        <w:t>．</w:t>
      </w:r>
      <w:r w:rsidRPr="00C965CC">
        <w:rPr>
          <w:szCs w:val="21"/>
        </w:rPr>
        <w:t>H</w:t>
      </w:r>
      <w:r w:rsidRPr="00C965CC">
        <w:rPr>
          <w:szCs w:val="21"/>
          <w:vertAlign w:val="subscript"/>
        </w:rPr>
        <w:t>2</w:t>
      </w:r>
      <w:r w:rsidRPr="00C965CC">
        <w:rPr>
          <w:szCs w:val="21"/>
        </w:rPr>
        <w:t>O</w:t>
      </w:r>
      <w:r>
        <w:rPr>
          <w:noProof/>
          <w:szCs w:val="21"/>
        </w:rPr>
        <w:drawing>
          <wp:inline distT="0" distB="0" distL="0" distR="0">
            <wp:extent cx="295275" cy="219075"/>
            <wp:effectExtent l="0" t="0" r="9525" b="9525"/>
            <wp:docPr id="120" name="图片 120"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97" descr="学科网 版权所有"/>
                    <pic:cNvPicPr>
                      <a:picLocks noRot="1" noChangeAspect="1" noMove="1" noResize="1" noChangeArrowheads="1"/>
                    </pic:cNvPicPr>
                  </pic:nvPicPr>
                  <pic:blipFill>
                    <a:blip r:embed="rId13">
                      <a:extLst>
                        <a:ext uri="{28A0092B-C50C-407E-A947-70E740481C1C}">
                          <a14:useLocalDpi xmlns:a14="http://schemas.microsoft.com/office/drawing/2010/main" val="0"/>
                        </a:ext>
                      </a:extLst>
                    </a:blip>
                    <a:srcRect r="1976" b="2602"/>
                    <a:stretch>
                      <a:fillRect/>
                    </a:stretch>
                  </pic:blipFill>
                  <pic:spPr bwMode="auto">
                    <a:xfrm>
                      <a:off x="0" y="0"/>
                      <a:ext cx="295275" cy="219075"/>
                    </a:xfrm>
                    <a:prstGeom prst="rect">
                      <a:avLst/>
                    </a:prstGeom>
                    <a:noFill/>
                    <a:ln>
                      <a:noFill/>
                    </a:ln>
                  </pic:spPr>
                </pic:pic>
              </a:graphicData>
            </a:graphic>
          </wp:inline>
        </w:drawing>
      </w:r>
      <w:r w:rsidRPr="00C965CC">
        <w:rPr>
          <w:szCs w:val="21"/>
        </w:rPr>
        <w:t>H</w:t>
      </w:r>
      <w:r w:rsidRPr="00C965CC">
        <w:rPr>
          <w:szCs w:val="21"/>
          <w:vertAlign w:val="subscript"/>
        </w:rPr>
        <w:t>2</w:t>
      </w:r>
      <w:r w:rsidRPr="00C965CC">
        <w:rPr>
          <w:szCs w:val="21"/>
        </w:rPr>
        <w:t>↑+O↑</w:t>
      </w:r>
      <w:r w:rsidRPr="00C965CC">
        <w:rPr>
          <w:szCs w:val="21"/>
        </w:rPr>
        <w:tab/>
        <w:t xml:space="preserve">    B</w:t>
      </w:r>
      <w:r w:rsidRPr="00C965CC">
        <w:rPr>
          <w:szCs w:val="21"/>
        </w:rPr>
        <w:t>．</w:t>
      </w:r>
      <w:r w:rsidRPr="00C965CC">
        <w:rPr>
          <w:szCs w:val="21"/>
        </w:rPr>
        <w:t>S+O</w:t>
      </w:r>
      <w:r w:rsidRPr="00C965CC">
        <w:rPr>
          <w:szCs w:val="21"/>
          <w:vertAlign w:val="subscript"/>
        </w:rPr>
        <w:t>2</w:t>
      </w:r>
      <w:r>
        <w:rPr>
          <w:noProof/>
          <w:szCs w:val="21"/>
        </w:rPr>
        <w:drawing>
          <wp:inline distT="0" distB="0" distL="0" distR="0">
            <wp:extent cx="333375" cy="247650"/>
            <wp:effectExtent l="0" t="0" r="9525" b="0"/>
            <wp:docPr id="119" name="图片 119"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98" descr="学科网 版权所有"/>
                    <pic:cNvPicPr>
                      <a:picLocks noRot="1" noChangeAspect="1" noMove="1" noResize="1" noChangeArrowheads="1"/>
                    </pic:cNvPicPr>
                  </pic:nvPicPr>
                  <pic:blipFill>
                    <a:blip r:embed="rId14">
                      <a:extLst>
                        <a:ext uri="{28A0092B-C50C-407E-A947-70E740481C1C}">
                          <a14:useLocalDpi xmlns:a14="http://schemas.microsoft.com/office/drawing/2010/main" val="0"/>
                        </a:ext>
                      </a:extLst>
                    </a:blip>
                    <a:srcRect r="1976" b="2602"/>
                    <a:stretch>
                      <a:fillRect/>
                    </a:stretch>
                  </pic:blipFill>
                  <pic:spPr bwMode="auto">
                    <a:xfrm>
                      <a:off x="0" y="0"/>
                      <a:ext cx="333375" cy="247650"/>
                    </a:xfrm>
                    <a:prstGeom prst="rect">
                      <a:avLst/>
                    </a:prstGeom>
                    <a:noFill/>
                    <a:ln>
                      <a:noFill/>
                    </a:ln>
                  </pic:spPr>
                </pic:pic>
              </a:graphicData>
            </a:graphic>
          </wp:inline>
        </w:drawing>
      </w:r>
      <w:r w:rsidRPr="00C965CC">
        <w:rPr>
          <w:szCs w:val="21"/>
        </w:rPr>
        <w:t xml:space="preserve"> SO</w:t>
      </w:r>
      <w:r w:rsidRPr="00C965CC">
        <w:rPr>
          <w:szCs w:val="21"/>
          <w:vertAlign w:val="subscript"/>
        </w:rPr>
        <w:t>2</w:t>
      </w:r>
      <w:r w:rsidRPr="00C965CC">
        <w:rPr>
          <w:szCs w:val="21"/>
        </w:rPr>
        <w:tab/>
      </w:r>
    </w:p>
    <w:p w:rsidR="00F05866" w:rsidRPr="00C965CC" w:rsidRDefault="00F05866" w:rsidP="00F05866">
      <w:pPr>
        <w:spacing w:line="360" w:lineRule="auto"/>
        <w:rPr>
          <w:szCs w:val="21"/>
        </w:rPr>
      </w:pPr>
      <w:r w:rsidRPr="00C965CC">
        <w:rPr>
          <w:szCs w:val="21"/>
        </w:rPr>
        <w:t>C</w:t>
      </w:r>
      <w:r w:rsidRPr="00C965CC">
        <w:rPr>
          <w:szCs w:val="21"/>
        </w:rPr>
        <w:t>．</w:t>
      </w:r>
      <w:r w:rsidRPr="00C965CC">
        <w:rPr>
          <w:szCs w:val="21"/>
        </w:rPr>
        <w:t>Fe+CuSO</w:t>
      </w:r>
      <w:r w:rsidRPr="00C965CC">
        <w:rPr>
          <w:szCs w:val="21"/>
          <w:vertAlign w:val="subscript"/>
        </w:rPr>
        <w:t>4</w:t>
      </w:r>
      <w:r w:rsidRPr="00C965CC">
        <w:rPr>
          <w:szCs w:val="21"/>
        </w:rPr>
        <w:t>═FeSO</w:t>
      </w:r>
      <w:r w:rsidRPr="00C965CC">
        <w:rPr>
          <w:szCs w:val="21"/>
          <w:vertAlign w:val="subscript"/>
        </w:rPr>
        <w:t>4</w:t>
      </w:r>
      <w:r w:rsidRPr="00C965CC">
        <w:rPr>
          <w:szCs w:val="21"/>
        </w:rPr>
        <w:t>+Cu↓</w:t>
      </w:r>
      <w:r w:rsidRPr="00C965CC">
        <w:rPr>
          <w:szCs w:val="21"/>
        </w:rPr>
        <w:tab/>
        <w:t>D</w:t>
      </w:r>
      <w:r w:rsidRPr="00C965CC">
        <w:rPr>
          <w:szCs w:val="21"/>
        </w:rPr>
        <w:t>．</w:t>
      </w:r>
      <w:r w:rsidRPr="00C965CC">
        <w:rPr>
          <w:szCs w:val="21"/>
        </w:rPr>
        <w:t>NH</w:t>
      </w:r>
      <w:r w:rsidRPr="00C965CC">
        <w:rPr>
          <w:szCs w:val="21"/>
          <w:vertAlign w:val="subscript"/>
        </w:rPr>
        <w:t>4</w:t>
      </w:r>
      <w:r w:rsidRPr="00C965CC">
        <w:rPr>
          <w:szCs w:val="21"/>
        </w:rPr>
        <w:t>HCO</w:t>
      </w:r>
      <w:r w:rsidRPr="00C965CC">
        <w:rPr>
          <w:szCs w:val="21"/>
          <w:vertAlign w:val="subscript"/>
        </w:rPr>
        <w:t>3</w:t>
      </w:r>
      <w:r>
        <w:rPr>
          <w:noProof/>
          <w:szCs w:val="21"/>
        </w:rPr>
        <w:drawing>
          <wp:inline distT="0" distB="0" distL="0" distR="0">
            <wp:extent cx="323850" cy="219075"/>
            <wp:effectExtent l="0" t="0" r="0" b="9525"/>
            <wp:docPr id="118" name="图片 118"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99" descr="学科网 版权所有"/>
                    <pic:cNvPicPr>
                      <a:picLocks noRot="1" noChangeAspect="1" noMove="1" noResize="1" noChangeArrowheads="1"/>
                    </pic:cNvPicPr>
                  </pic:nvPicPr>
                  <pic:blipFill>
                    <a:blip r:embed="rId15">
                      <a:extLst>
                        <a:ext uri="{28A0092B-C50C-407E-A947-70E740481C1C}">
                          <a14:useLocalDpi xmlns:a14="http://schemas.microsoft.com/office/drawing/2010/main" val="0"/>
                        </a:ext>
                      </a:extLst>
                    </a:blip>
                    <a:srcRect r="1976" b="2808"/>
                    <a:stretch>
                      <a:fillRect/>
                    </a:stretch>
                  </pic:blipFill>
                  <pic:spPr bwMode="auto">
                    <a:xfrm>
                      <a:off x="0" y="0"/>
                      <a:ext cx="323850" cy="219075"/>
                    </a:xfrm>
                    <a:prstGeom prst="rect">
                      <a:avLst/>
                    </a:prstGeom>
                    <a:noFill/>
                    <a:ln>
                      <a:noFill/>
                    </a:ln>
                  </pic:spPr>
                </pic:pic>
              </a:graphicData>
            </a:graphic>
          </wp:inline>
        </w:drawing>
      </w:r>
      <w:r w:rsidRPr="00C965CC">
        <w:rPr>
          <w:szCs w:val="21"/>
        </w:rPr>
        <w:t xml:space="preserve"> NH</w:t>
      </w:r>
      <w:r w:rsidRPr="00C965CC">
        <w:rPr>
          <w:szCs w:val="21"/>
          <w:vertAlign w:val="subscript"/>
        </w:rPr>
        <w:t>3</w:t>
      </w:r>
      <w:r w:rsidRPr="00C965CC">
        <w:rPr>
          <w:szCs w:val="21"/>
        </w:rPr>
        <w:t>↑+H</w:t>
      </w:r>
      <w:r w:rsidRPr="00C965CC">
        <w:rPr>
          <w:szCs w:val="21"/>
          <w:vertAlign w:val="subscript"/>
        </w:rPr>
        <w:t>2</w:t>
      </w:r>
      <w:r w:rsidRPr="00C965CC">
        <w:rPr>
          <w:szCs w:val="21"/>
        </w:rPr>
        <w:t>O+CO</w:t>
      </w:r>
      <w:r w:rsidRPr="00C965CC">
        <w:rPr>
          <w:szCs w:val="21"/>
          <w:vertAlign w:val="subscript"/>
        </w:rPr>
        <w:t>2</w:t>
      </w:r>
      <w:r w:rsidRPr="00C965CC">
        <w:rPr>
          <w:szCs w:val="21"/>
        </w:rPr>
        <w:t>↑</w:t>
      </w:r>
    </w:p>
    <w:p w:rsidR="00F05866" w:rsidRPr="00C965CC" w:rsidRDefault="00F05866" w:rsidP="00F05866">
      <w:pPr>
        <w:spacing w:line="360" w:lineRule="auto"/>
        <w:rPr>
          <w:szCs w:val="21"/>
        </w:rPr>
      </w:pPr>
      <w:r w:rsidRPr="00C965CC">
        <w:rPr>
          <w:szCs w:val="21"/>
        </w:rPr>
        <w:t>12</w:t>
      </w:r>
      <w:r w:rsidRPr="00C965CC">
        <w:rPr>
          <w:szCs w:val="21"/>
        </w:rPr>
        <w:t>、关于化学方程式</w:t>
      </w:r>
      <w:r w:rsidRPr="00C965CC">
        <w:rPr>
          <w:szCs w:val="21"/>
        </w:rPr>
        <w:t>4P+5O</w:t>
      </w:r>
      <w:r w:rsidRPr="00C965CC">
        <w:rPr>
          <w:szCs w:val="21"/>
          <w:vertAlign w:val="subscript"/>
        </w:rPr>
        <w:t>2</w:t>
      </w:r>
      <w:r>
        <w:rPr>
          <w:noProof/>
          <w:szCs w:val="21"/>
        </w:rPr>
        <w:drawing>
          <wp:inline distT="0" distB="0" distL="0" distR="0">
            <wp:extent cx="504825" cy="161925"/>
            <wp:effectExtent l="0" t="0" r="9525" b="9525"/>
            <wp:docPr id="117" name="图片 11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descr="学科网 版权所有"/>
                    <pic:cNvPicPr>
                      <a:picLocks noRot="1" noChangeAspect="1" noChangeArrowheads="1"/>
                    </pic:cNvPicPr>
                  </pic:nvPicPr>
                  <pic:blipFill>
                    <a:blip r:embed="rId16">
                      <a:extLst>
                        <a:ext uri="{28A0092B-C50C-407E-A947-70E740481C1C}">
                          <a14:useLocalDpi xmlns:a14="http://schemas.microsoft.com/office/drawing/2010/main" val="0"/>
                        </a:ext>
                      </a:extLst>
                    </a:blip>
                    <a:srcRect r="2100" b="2765"/>
                    <a:stretch>
                      <a:fillRect/>
                    </a:stretch>
                  </pic:blipFill>
                  <pic:spPr bwMode="auto">
                    <a:xfrm>
                      <a:off x="0" y="0"/>
                      <a:ext cx="504825" cy="161925"/>
                    </a:xfrm>
                    <a:prstGeom prst="rect">
                      <a:avLst/>
                    </a:prstGeom>
                    <a:noFill/>
                    <a:ln>
                      <a:noFill/>
                    </a:ln>
                    <a:effectLst/>
                  </pic:spPr>
                </pic:pic>
              </a:graphicData>
            </a:graphic>
          </wp:inline>
        </w:drawing>
      </w:r>
      <w:r w:rsidRPr="00C965CC">
        <w:rPr>
          <w:szCs w:val="21"/>
        </w:rPr>
        <w:t>2P</w:t>
      </w:r>
      <w:r w:rsidRPr="00C965CC">
        <w:rPr>
          <w:szCs w:val="21"/>
          <w:vertAlign w:val="subscript"/>
        </w:rPr>
        <w:t>2</w:t>
      </w:r>
      <w:r w:rsidRPr="00C965CC">
        <w:rPr>
          <w:szCs w:val="21"/>
        </w:rPr>
        <w:t>O</w:t>
      </w:r>
      <w:r w:rsidRPr="00C965CC">
        <w:rPr>
          <w:szCs w:val="21"/>
          <w:vertAlign w:val="subscript"/>
        </w:rPr>
        <w:t>5</w:t>
      </w:r>
      <w:r w:rsidRPr="00C965CC">
        <w:rPr>
          <w:szCs w:val="21"/>
        </w:rPr>
        <w:t>的理解，正确的是（　　）</w:t>
      </w:r>
    </w:p>
    <w:p w:rsidR="00F05866" w:rsidRPr="00C965CC" w:rsidRDefault="00F05866" w:rsidP="00F05866">
      <w:pPr>
        <w:spacing w:line="360" w:lineRule="auto"/>
        <w:rPr>
          <w:szCs w:val="21"/>
        </w:rPr>
      </w:pPr>
      <w:r w:rsidRPr="00C965CC">
        <w:rPr>
          <w:szCs w:val="21"/>
        </w:rPr>
        <w:t>A</w:t>
      </w:r>
      <w:r w:rsidRPr="00C965CC">
        <w:rPr>
          <w:szCs w:val="21"/>
        </w:rPr>
        <w:t>．反应前后分子总数保持不变</w:t>
      </w:r>
    </w:p>
    <w:p w:rsidR="00F05866" w:rsidRPr="00C965CC" w:rsidRDefault="00F05866" w:rsidP="00F05866">
      <w:pPr>
        <w:spacing w:line="360" w:lineRule="auto"/>
        <w:rPr>
          <w:szCs w:val="21"/>
        </w:rPr>
      </w:pPr>
      <w:r w:rsidRPr="00C965CC">
        <w:rPr>
          <w:szCs w:val="21"/>
        </w:rPr>
        <w:t>B</w:t>
      </w:r>
      <w:r w:rsidRPr="00C965CC">
        <w:rPr>
          <w:szCs w:val="21"/>
        </w:rPr>
        <w:t>．该反应的反应物是五氧化二磷</w:t>
      </w:r>
    </w:p>
    <w:p w:rsidR="00F05866" w:rsidRPr="00C965CC" w:rsidRDefault="00F05866" w:rsidP="00F05866">
      <w:pPr>
        <w:spacing w:line="360" w:lineRule="auto"/>
        <w:rPr>
          <w:szCs w:val="21"/>
        </w:rPr>
      </w:pPr>
      <w:r w:rsidRPr="00C965CC">
        <w:rPr>
          <w:szCs w:val="21"/>
        </w:rPr>
        <w:t>C</w:t>
      </w:r>
      <w:r w:rsidRPr="00C965CC">
        <w:rPr>
          <w:szCs w:val="21"/>
        </w:rPr>
        <w:t>．每四份质量的磷和五份质量的氧气完全反应</w:t>
      </w:r>
    </w:p>
    <w:p w:rsidR="00F05866" w:rsidRPr="00C965CC" w:rsidRDefault="00F05866" w:rsidP="00F05866">
      <w:pPr>
        <w:spacing w:line="360" w:lineRule="auto"/>
        <w:rPr>
          <w:szCs w:val="21"/>
        </w:rPr>
      </w:pPr>
      <w:r w:rsidRPr="00C965CC">
        <w:rPr>
          <w:szCs w:val="21"/>
        </w:rPr>
        <w:t>D</w:t>
      </w:r>
      <w:r w:rsidRPr="00C965CC">
        <w:rPr>
          <w:szCs w:val="21"/>
        </w:rPr>
        <w:t>．在点燃的条件下，磷和氧气反应生成五氧化二磷</w:t>
      </w:r>
    </w:p>
    <w:p w:rsidR="00F05866" w:rsidRPr="00C965CC" w:rsidRDefault="00F05866" w:rsidP="00F05866">
      <w:pPr>
        <w:spacing w:line="360" w:lineRule="auto"/>
        <w:textAlignment w:val="center"/>
        <w:rPr>
          <w:kern w:val="0"/>
          <w:szCs w:val="21"/>
        </w:rPr>
      </w:pPr>
      <w:r w:rsidRPr="00C965CC">
        <w:rPr>
          <w:kern w:val="0"/>
          <w:szCs w:val="21"/>
        </w:rPr>
        <w:lastRenderedPageBreak/>
        <w:t>13</w:t>
      </w:r>
      <w:r>
        <w:rPr>
          <w:rFonts w:hint="eastAsia"/>
          <w:kern w:val="0"/>
          <w:szCs w:val="21"/>
        </w:rPr>
        <w:t>、</w:t>
      </w:r>
      <w:r w:rsidRPr="00C965CC">
        <w:rPr>
          <w:kern w:val="0"/>
          <w:szCs w:val="21"/>
        </w:rPr>
        <w:t>如图是某反应的微观示意图。下列说法不正确的是（　　）</w:t>
      </w:r>
    </w:p>
    <w:p w:rsidR="00F05866" w:rsidRPr="00C965CC" w:rsidRDefault="00F05866" w:rsidP="00F05866">
      <w:pPr>
        <w:spacing w:line="360" w:lineRule="auto"/>
        <w:textAlignment w:val="center"/>
        <w:rPr>
          <w:kern w:val="0"/>
          <w:szCs w:val="21"/>
        </w:rPr>
      </w:pPr>
      <w:r>
        <w:rPr>
          <w:noProof/>
          <w:kern w:val="0"/>
          <w:szCs w:val="21"/>
        </w:rPr>
        <w:drawing>
          <wp:inline distT="0" distB="0" distL="0" distR="0">
            <wp:extent cx="4286250" cy="838200"/>
            <wp:effectExtent l="0" t="0" r="0" b="0"/>
            <wp:docPr id="116" name="图片 11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86250" cy="838200"/>
                    </a:xfrm>
                    <a:prstGeom prst="rect">
                      <a:avLst/>
                    </a:prstGeom>
                    <a:noFill/>
                    <a:ln>
                      <a:noFill/>
                    </a:ln>
                  </pic:spPr>
                </pic:pic>
              </a:graphicData>
            </a:graphic>
          </wp:inline>
        </w:drawing>
      </w:r>
    </w:p>
    <w:p w:rsidR="00F05866" w:rsidRPr="00C965CC" w:rsidRDefault="00F05866" w:rsidP="00F05866">
      <w:pPr>
        <w:spacing w:line="360" w:lineRule="auto"/>
        <w:textAlignment w:val="center"/>
        <w:rPr>
          <w:kern w:val="0"/>
          <w:szCs w:val="21"/>
        </w:rPr>
      </w:pPr>
      <w:r w:rsidRPr="00C965CC">
        <w:rPr>
          <w:kern w:val="0"/>
          <w:szCs w:val="21"/>
        </w:rPr>
        <w:t>A</w:t>
      </w:r>
      <w:r w:rsidRPr="00C965CC">
        <w:rPr>
          <w:kern w:val="0"/>
          <w:szCs w:val="21"/>
        </w:rPr>
        <w:t>．反应后硫元素化合价升高</w:t>
      </w:r>
      <w:r w:rsidRPr="00C965CC">
        <w:rPr>
          <w:kern w:val="0"/>
          <w:szCs w:val="21"/>
        </w:rPr>
        <w:tab/>
        <w:t>B</w:t>
      </w:r>
      <w:r w:rsidRPr="00C965CC">
        <w:rPr>
          <w:kern w:val="0"/>
          <w:szCs w:val="21"/>
        </w:rPr>
        <w:t>．生成物均为氧化物</w:t>
      </w:r>
      <w:r w:rsidRPr="00C965CC">
        <w:rPr>
          <w:kern w:val="0"/>
          <w:szCs w:val="21"/>
        </w:rPr>
        <w:tab/>
      </w:r>
    </w:p>
    <w:p w:rsidR="00F05866" w:rsidRPr="00C965CC" w:rsidRDefault="00F05866" w:rsidP="00F05866">
      <w:pPr>
        <w:spacing w:line="360" w:lineRule="auto"/>
        <w:textAlignment w:val="center"/>
        <w:rPr>
          <w:kern w:val="0"/>
          <w:szCs w:val="21"/>
        </w:rPr>
      </w:pPr>
      <w:r w:rsidRPr="00C965CC">
        <w:rPr>
          <w:kern w:val="0"/>
          <w:szCs w:val="21"/>
        </w:rPr>
        <w:t>C</w:t>
      </w:r>
      <w:r w:rsidRPr="00C965CC">
        <w:rPr>
          <w:kern w:val="0"/>
          <w:szCs w:val="21"/>
        </w:rPr>
        <w:t>．反应后分子总数减少</w:t>
      </w:r>
      <w:r w:rsidRPr="00C965CC">
        <w:rPr>
          <w:kern w:val="0"/>
          <w:szCs w:val="21"/>
        </w:rPr>
        <w:tab/>
        <w:t xml:space="preserve">    D</w:t>
      </w:r>
      <w:r w:rsidRPr="00C965CC">
        <w:rPr>
          <w:kern w:val="0"/>
          <w:szCs w:val="21"/>
        </w:rPr>
        <w:t>．参加反应的甲、乙分子个数比为</w:t>
      </w:r>
      <w:r w:rsidRPr="00C965CC">
        <w:rPr>
          <w:kern w:val="0"/>
          <w:szCs w:val="21"/>
        </w:rPr>
        <w:t>1</w:t>
      </w:r>
      <w:r w:rsidRPr="00C965CC">
        <w:rPr>
          <w:kern w:val="0"/>
          <w:szCs w:val="21"/>
        </w:rPr>
        <w:t>：</w:t>
      </w:r>
      <w:r w:rsidRPr="00C965CC">
        <w:rPr>
          <w:kern w:val="0"/>
          <w:szCs w:val="21"/>
        </w:rPr>
        <w:t>2</w:t>
      </w:r>
    </w:p>
    <w:p w:rsidR="00F05866" w:rsidRPr="00C965CC" w:rsidRDefault="00F05866" w:rsidP="00F05866">
      <w:pPr>
        <w:pStyle w:val="DefaultParagraph"/>
        <w:spacing w:line="360" w:lineRule="auto"/>
        <w:rPr>
          <w:rFonts w:ascii="Times New Roman" w:hAnsi="Times New Roman"/>
          <w:szCs w:val="21"/>
        </w:rPr>
      </w:pPr>
      <w:r w:rsidRPr="00C965CC">
        <w:rPr>
          <w:rFonts w:ascii="Times New Roman" w:hAnsi="Times New Roman"/>
          <w:b/>
          <w:szCs w:val="21"/>
        </w:rPr>
        <w:t>14</w:t>
      </w:r>
      <w:r w:rsidRPr="00C965CC">
        <w:rPr>
          <w:rFonts w:ascii="Times New Roman" w:hAnsi="Times New Roman"/>
          <w:b/>
          <w:szCs w:val="21"/>
        </w:rPr>
        <w:t>、</w:t>
      </w:r>
      <w:r w:rsidRPr="00C965CC">
        <w:rPr>
          <w:rFonts w:ascii="Times New Roman" w:hAnsi="Times New Roman"/>
          <w:szCs w:val="21"/>
        </w:rPr>
        <w:t>在一密闭容器中加入甲、乙、丙、丁四种物质，在运动条件下发生化学反应，测得反应前及</w:t>
      </w:r>
      <w:r w:rsidRPr="00C965CC">
        <w:rPr>
          <w:rFonts w:ascii="Times New Roman" w:hAnsi="Times New Roman"/>
          <w:szCs w:val="21"/>
        </w:rPr>
        <w:t>t</w:t>
      </w:r>
      <w:r w:rsidRPr="00C965CC">
        <w:rPr>
          <w:rFonts w:ascii="Times New Roman" w:hAnsi="Times New Roman"/>
          <w:szCs w:val="21"/>
          <w:vertAlign w:val="subscript"/>
        </w:rPr>
        <w:t>1</w:t>
      </w:r>
      <w:r w:rsidRPr="00C965CC">
        <w:rPr>
          <w:rFonts w:ascii="Times New Roman" w:hAnsi="Times New Roman"/>
          <w:szCs w:val="21"/>
        </w:rPr>
        <w:t>、</w:t>
      </w:r>
      <w:r w:rsidRPr="00C965CC">
        <w:rPr>
          <w:rFonts w:ascii="Times New Roman" w:hAnsi="Times New Roman"/>
          <w:szCs w:val="21"/>
        </w:rPr>
        <w:t>t</w:t>
      </w:r>
      <w:r w:rsidRPr="00C965CC">
        <w:rPr>
          <w:rFonts w:ascii="Times New Roman" w:hAnsi="Times New Roman"/>
          <w:szCs w:val="21"/>
          <w:vertAlign w:val="subscript"/>
        </w:rPr>
        <w:t>2</w:t>
      </w:r>
      <w:r w:rsidRPr="00C965CC">
        <w:rPr>
          <w:rFonts w:ascii="Times New Roman" w:hAnsi="Times New Roman"/>
          <w:szCs w:val="21"/>
        </w:rPr>
        <w:t>时各物质质量如图所示，下列说法中不正确的是（　　）</w:t>
      </w:r>
    </w:p>
    <w:p w:rsidR="00F05866" w:rsidRPr="00C965CC" w:rsidRDefault="00F05866" w:rsidP="00F05866">
      <w:pPr>
        <w:pStyle w:val="DefaultParagraph"/>
        <w:spacing w:line="360" w:lineRule="auto"/>
        <w:rPr>
          <w:rFonts w:ascii="Times New Roman" w:hAnsi="Times New Roman"/>
          <w:szCs w:val="21"/>
        </w:rPr>
      </w:pPr>
      <w:r>
        <w:rPr>
          <w:rFonts w:ascii="Times New Roman" w:hAnsi="Times New Roman"/>
          <w:noProof/>
          <w:szCs w:val="21"/>
        </w:rPr>
        <w:drawing>
          <wp:inline distT="0" distB="0" distL="0" distR="0">
            <wp:extent cx="1933575" cy="1914525"/>
            <wp:effectExtent l="0" t="0" r="9525" b="9525"/>
            <wp:docPr id="115" name="图片 11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descr="学科网 版权所有"/>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33575" cy="1914525"/>
                    </a:xfrm>
                    <a:prstGeom prst="rect">
                      <a:avLst/>
                    </a:prstGeom>
                    <a:noFill/>
                    <a:ln>
                      <a:noFill/>
                    </a:ln>
                  </pic:spPr>
                </pic:pic>
              </a:graphicData>
            </a:graphic>
          </wp:inline>
        </w:drawing>
      </w:r>
    </w:p>
    <w:p w:rsidR="00F05866" w:rsidRPr="00C965CC" w:rsidRDefault="00F05866" w:rsidP="00F05866">
      <w:pPr>
        <w:pStyle w:val="DefaultParagraph"/>
        <w:spacing w:line="360" w:lineRule="auto"/>
        <w:rPr>
          <w:rFonts w:ascii="Times New Roman" w:hAnsi="Times New Roman"/>
          <w:szCs w:val="21"/>
        </w:rPr>
      </w:pPr>
      <w:r w:rsidRPr="00C965CC">
        <w:rPr>
          <w:rFonts w:ascii="Times New Roman" w:hAnsi="Times New Roman"/>
          <w:szCs w:val="21"/>
        </w:rPr>
        <w:t>A</w:t>
      </w:r>
      <w:r w:rsidRPr="00C965CC">
        <w:rPr>
          <w:rFonts w:ascii="Times New Roman" w:hAnsi="Times New Roman"/>
          <w:szCs w:val="21"/>
        </w:rPr>
        <w:t>．该反应为化合反应</w:t>
      </w:r>
    </w:p>
    <w:p w:rsidR="00F05866" w:rsidRPr="00C965CC" w:rsidRDefault="00F05866" w:rsidP="00F05866">
      <w:pPr>
        <w:pStyle w:val="DefaultParagraph"/>
        <w:spacing w:line="360" w:lineRule="auto"/>
        <w:rPr>
          <w:rFonts w:ascii="Times New Roman" w:hAnsi="Times New Roman"/>
          <w:szCs w:val="21"/>
        </w:rPr>
      </w:pPr>
      <w:r w:rsidRPr="00C965CC">
        <w:rPr>
          <w:rFonts w:ascii="Times New Roman" w:hAnsi="Times New Roman"/>
          <w:szCs w:val="21"/>
        </w:rPr>
        <w:t>B</w:t>
      </w:r>
      <w:r w:rsidRPr="00C965CC">
        <w:rPr>
          <w:rFonts w:ascii="Times New Roman" w:hAnsi="Times New Roman"/>
          <w:szCs w:val="21"/>
        </w:rPr>
        <w:t>．丙可能为该反应的催化剂</w:t>
      </w:r>
    </w:p>
    <w:p w:rsidR="00F05866" w:rsidRPr="00C965CC" w:rsidRDefault="00F05866" w:rsidP="00F05866">
      <w:pPr>
        <w:pStyle w:val="DefaultParagraph"/>
        <w:spacing w:line="360" w:lineRule="auto"/>
        <w:rPr>
          <w:rFonts w:ascii="Times New Roman" w:hAnsi="Times New Roman"/>
          <w:szCs w:val="21"/>
        </w:rPr>
      </w:pPr>
      <w:r w:rsidRPr="00C965CC">
        <w:rPr>
          <w:rFonts w:ascii="Times New Roman" w:hAnsi="Times New Roman"/>
          <w:szCs w:val="21"/>
        </w:rPr>
        <w:t>C</w:t>
      </w:r>
      <w:r w:rsidRPr="00C965CC">
        <w:rPr>
          <w:rFonts w:ascii="Times New Roman" w:hAnsi="Times New Roman"/>
          <w:szCs w:val="21"/>
        </w:rPr>
        <w:t>．该反应中，乙、丁的质量变化之比为</w:t>
      </w:r>
      <w:r w:rsidRPr="00C965CC">
        <w:rPr>
          <w:rFonts w:ascii="Times New Roman" w:hAnsi="Times New Roman"/>
          <w:szCs w:val="21"/>
        </w:rPr>
        <w:t>7</w:t>
      </w:r>
      <w:r w:rsidRPr="00C965CC">
        <w:rPr>
          <w:rFonts w:ascii="Times New Roman" w:hAnsi="Times New Roman"/>
          <w:szCs w:val="21"/>
        </w:rPr>
        <w:t>：</w:t>
      </w:r>
      <w:r w:rsidRPr="00C965CC">
        <w:rPr>
          <w:rFonts w:ascii="Times New Roman" w:hAnsi="Times New Roman"/>
          <w:szCs w:val="21"/>
        </w:rPr>
        <w:t>5</w:t>
      </w:r>
    </w:p>
    <w:p w:rsidR="00F05866" w:rsidRPr="00C965CC" w:rsidRDefault="00F05866" w:rsidP="00F05866">
      <w:pPr>
        <w:pStyle w:val="DefaultParagraph"/>
        <w:spacing w:line="360" w:lineRule="auto"/>
        <w:rPr>
          <w:rFonts w:ascii="Times New Roman" w:hAnsi="Times New Roman"/>
          <w:szCs w:val="21"/>
        </w:rPr>
      </w:pPr>
      <w:r w:rsidRPr="00C965CC">
        <w:rPr>
          <w:rFonts w:ascii="Times New Roman" w:hAnsi="Times New Roman"/>
          <w:szCs w:val="21"/>
        </w:rPr>
        <w:t>D</w:t>
      </w:r>
      <w:r w:rsidRPr="00C965CC">
        <w:rPr>
          <w:rFonts w:ascii="Times New Roman" w:hAnsi="Times New Roman"/>
          <w:szCs w:val="21"/>
        </w:rPr>
        <w:t>．该反应中，甲、乙的质量变化之比为</w:t>
      </w:r>
      <w:r w:rsidRPr="00C965CC">
        <w:rPr>
          <w:rFonts w:ascii="Times New Roman" w:hAnsi="Times New Roman"/>
          <w:szCs w:val="21"/>
        </w:rPr>
        <w:t>1</w:t>
      </w:r>
      <w:r w:rsidRPr="00C965CC">
        <w:rPr>
          <w:rFonts w:ascii="Times New Roman" w:hAnsi="Times New Roman"/>
          <w:szCs w:val="21"/>
        </w:rPr>
        <w:t>：</w:t>
      </w:r>
      <w:r w:rsidRPr="00C965CC">
        <w:rPr>
          <w:rFonts w:ascii="Times New Roman" w:hAnsi="Times New Roman"/>
          <w:szCs w:val="21"/>
        </w:rPr>
        <w:t>4</w:t>
      </w:r>
    </w:p>
    <w:p w:rsidR="00F05866" w:rsidRPr="00C965CC" w:rsidRDefault="00F05866" w:rsidP="00F05866">
      <w:pPr>
        <w:spacing w:line="360" w:lineRule="auto"/>
        <w:rPr>
          <w:szCs w:val="21"/>
        </w:rPr>
      </w:pPr>
      <w:r w:rsidRPr="00C965CC">
        <w:rPr>
          <w:szCs w:val="21"/>
        </w:rPr>
        <w:t>15</w:t>
      </w:r>
      <w:r w:rsidRPr="00C965CC">
        <w:rPr>
          <w:szCs w:val="21"/>
        </w:rPr>
        <w:t>、在密闭容器中有甲、乙、丙、丁四种物质、在一定条件下反应，测得反应前及反应过程中的两个时刻各物质的质量分数如图所示。图中</w:t>
      </w:r>
      <w:r w:rsidRPr="00C965CC">
        <w:rPr>
          <w:szCs w:val="21"/>
        </w:rPr>
        <w:t>a</w:t>
      </w:r>
      <w:r w:rsidRPr="00C965CC">
        <w:rPr>
          <w:szCs w:val="21"/>
        </w:rPr>
        <w:t>、</w:t>
      </w:r>
      <w:r w:rsidRPr="00C965CC">
        <w:rPr>
          <w:szCs w:val="21"/>
        </w:rPr>
        <w:t>b</w:t>
      </w:r>
      <w:r w:rsidRPr="00C965CC">
        <w:rPr>
          <w:szCs w:val="21"/>
        </w:rPr>
        <w:t>、</w:t>
      </w:r>
      <w:r w:rsidRPr="00C965CC">
        <w:rPr>
          <w:szCs w:val="21"/>
        </w:rPr>
        <w:t>c</w:t>
      </w:r>
      <w:r w:rsidRPr="00C965CC">
        <w:rPr>
          <w:szCs w:val="21"/>
        </w:rPr>
        <w:t>、</w:t>
      </w:r>
      <w:r w:rsidRPr="00C965CC">
        <w:rPr>
          <w:szCs w:val="21"/>
        </w:rPr>
        <w:t>d</w:t>
      </w:r>
      <w:r w:rsidRPr="00C965CC">
        <w:rPr>
          <w:szCs w:val="21"/>
        </w:rPr>
        <w:t>分别表示相应物质的质量分数。下列数据正确的是（　　）</w:t>
      </w:r>
    </w:p>
    <w:p w:rsidR="00F05866" w:rsidRPr="00C965CC" w:rsidRDefault="00F05866" w:rsidP="00F05866">
      <w:pPr>
        <w:spacing w:line="360" w:lineRule="auto"/>
        <w:rPr>
          <w:szCs w:val="21"/>
        </w:rPr>
      </w:pPr>
      <w:r>
        <w:rPr>
          <w:noProof/>
          <w:szCs w:val="21"/>
        </w:rPr>
        <w:drawing>
          <wp:inline distT="0" distB="0" distL="0" distR="0">
            <wp:extent cx="5048250" cy="1085850"/>
            <wp:effectExtent l="0" t="0" r="0" b="0"/>
            <wp:docPr id="114" name="图片 11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学科网 版权所有"/>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0" cy="1085850"/>
                    </a:xfrm>
                    <a:prstGeom prst="rect">
                      <a:avLst/>
                    </a:prstGeom>
                    <a:noFill/>
                    <a:ln>
                      <a:noFill/>
                    </a:ln>
                  </pic:spPr>
                </pic:pic>
              </a:graphicData>
            </a:graphic>
          </wp:inline>
        </w:drawing>
      </w:r>
    </w:p>
    <w:p w:rsidR="00F05866" w:rsidRPr="00C965CC" w:rsidRDefault="00F05866" w:rsidP="00F05866">
      <w:pPr>
        <w:spacing w:line="360" w:lineRule="auto"/>
        <w:rPr>
          <w:szCs w:val="21"/>
        </w:rPr>
      </w:pPr>
      <w:r w:rsidRPr="00C965CC">
        <w:rPr>
          <w:szCs w:val="21"/>
        </w:rPr>
        <w:t>A</w:t>
      </w:r>
      <w:r w:rsidRPr="00C965CC">
        <w:rPr>
          <w:szCs w:val="21"/>
        </w:rPr>
        <w:t>．</w:t>
      </w:r>
      <w:r w:rsidRPr="00C965CC">
        <w:rPr>
          <w:szCs w:val="21"/>
        </w:rPr>
        <w:t>a=56%</w:t>
      </w:r>
      <w:r w:rsidRPr="00C965CC">
        <w:rPr>
          <w:szCs w:val="21"/>
        </w:rPr>
        <w:tab/>
        <w:t>B</w:t>
      </w:r>
      <w:r w:rsidRPr="00C965CC">
        <w:rPr>
          <w:szCs w:val="21"/>
        </w:rPr>
        <w:t>．</w:t>
      </w:r>
      <w:r w:rsidRPr="00C965CC">
        <w:rPr>
          <w:szCs w:val="21"/>
        </w:rPr>
        <w:t>b=6%     C</w:t>
      </w:r>
      <w:r w:rsidRPr="00C965CC">
        <w:rPr>
          <w:szCs w:val="21"/>
        </w:rPr>
        <w:t>．</w:t>
      </w:r>
      <w:r w:rsidRPr="00C965CC">
        <w:rPr>
          <w:szCs w:val="21"/>
        </w:rPr>
        <w:t>c=17%      D</w:t>
      </w:r>
      <w:r w:rsidRPr="00C965CC">
        <w:rPr>
          <w:szCs w:val="21"/>
        </w:rPr>
        <w:t>．</w:t>
      </w:r>
      <w:r w:rsidRPr="00C965CC">
        <w:rPr>
          <w:szCs w:val="21"/>
        </w:rPr>
        <w:t>d=8%</w:t>
      </w:r>
    </w:p>
    <w:p w:rsidR="00F05866" w:rsidRPr="00C965CC" w:rsidRDefault="00F05866" w:rsidP="00F05866">
      <w:pPr>
        <w:spacing w:line="360" w:lineRule="auto"/>
        <w:ind w:left="315" w:hangingChars="150" w:hanging="315"/>
        <w:rPr>
          <w:szCs w:val="21"/>
        </w:rPr>
      </w:pPr>
      <w:r w:rsidRPr="00C965CC">
        <w:rPr>
          <w:szCs w:val="21"/>
        </w:rPr>
        <w:t>16</w:t>
      </w:r>
      <w:r w:rsidRPr="00C965CC">
        <w:rPr>
          <w:szCs w:val="21"/>
        </w:rPr>
        <w:t>、在一定条件下，</w:t>
      </w:r>
      <w:r w:rsidRPr="00C965CC">
        <w:rPr>
          <w:szCs w:val="21"/>
        </w:rPr>
        <w:t>5gA</w:t>
      </w:r>
      <w:r w:rsidRPr="00C965CC">
        <w:rPr>
          <w:szCs w:val="21"/>
        </w:rPr>
        <w:t>物质和</w:t>
      </w:r>
      <w:r w:rsidRPr="00C965CC">
        <w:rPr>
          <w:szCs w:val="21"/>
        </w:rPr>
        <w:t>7gB</w:t>
      </w:r>
      <w:r w:rsidRPr="00C965CC">
        <w:rPr>
          <w:szCs w:val="21"/>
        </w:rPr>
        <w:t>物质恰好完全反应，只生成</w:t>
      </w:r>
      <w:r w:rsidRPr="00C965CC">
        <w:rPr>
          <w:szCs w:val="21"/>
        </w:rPr>
        <w:t>C</w:t>
      </w:r>
      <w:r w:rsidRPr="00C965CC">
        <w:rPr>
          <w:szCs w:val="21"/>
        </w:rPr>
        <w:t>、</w:t>
      </w:r>
      <w:r w:rsidRPr="00C965CC">
        <w:rPr>
          <w:szCs w:val="21"/>
        </w:rPr>
        <w:t>D</w:t>
      </w:r>
      <w:r w:rsidRPr="00C965CC">
        <w:rPr>
          <w:szCs w:val="21"/>
        </w:rPr>
        <w:t>两种物质。</w:t>
      </w:r>
    </w:p>
    <w:p w:rsidR="00F05866" w:rsidRPr="00C965CC" w:rsidRDefault="00F05866" w:rsidP="00F05866">
      <w:pPr>
        <w:spacing w:line="360" w:lineRule="auto"/>
        <w:ind w:left="315" w:hangingChars="150" w:hanging="315"/>
        <w:rPr>
          <w:szCs w:val="21"/>
        </w:rPr>
      </w:pPr>
      <w:r w:rsidRPr="00C965CC">
        <w:rPr>
          <w:szCs w:val="21"/>
        </w:rPr>
        <w:t>若生成</w:t>
      </w:r>
      <w:r w:rsidRPr="00C965CC">
        <w:rPr>
          <w:szCs w:val="21"/>
        </w:rPr>
        <w:t>6gC</w:t>
      </w:r>
      <w:r w:rsidRPr="00C965CC">
        <w:rPr>
          <w:szCs w:val="21"/>
        </w:rPr>
        <w:t>，则生成</w:t>
      </w:r>
      <w:r w:rsidRPr="00C965CC">
        <w:rPr>
          <w:szCs w:val="21"/>
        </w:rPr>
        <w:t>D</w:t>
      </w:r>
      <w:r w:rsidRPr="00C965CC">
        <w:rPr>
          <w:szCs w:val="21"/>
        </w:rPr>
        <w:t>的质量是（　　）</w:t>
      </w:r>
    </w:p>
    <w:p w:rsidR="00F05866" w:rsidRPr="00C965CC" w:rsidRDefault="00F05866" w:rsidP="00F05866">
      <w:pPr>
        <w:spacing w:line="360" w:lineRule="auto"/>
        <w:ind w:left="315" w:hangingChars="150" w:hanging="315"/>
        <w:rPr>
          <w:szCs w:val="21"/>
        </w:rPr>
      </w:pPr>
      <w:r w:rsidRPr="00C965CC">
        <w:rPr>
          <w:szCs w:val="21"/>
        </w:rPr>
        <w:t>A</w:t>
      </w:r>
      <w:r w:rsidRPr="00C965CC">
        <w:rPr>
          <w:szCs w:val="21"/>
        </w:rPr>
        <w:t>．</w:t>
      </w:r>
      <w:r w:rsidRPr="00C965CC">
        <w:rPr>
          <w:szCs w:val="21"/>
        </w:rPr>
        <w:t>5g</w:t>
      </w:r>
      <w:r w:rsidRPr="00C965CC">
        <w:rPr>
          <w:szCs w:val="21"/>
        </w:rPr>
        <w:tab/>
        <w:t xml:space="preserve">  B</w:t>
      </w:r>
      <w:r w:rsidRPr="00C965CC">
        <w:rPr>
          <w:szCs w:val="21"/>
        </w:rPr>
        <w:t>．</w:t>
      </w:r>
      <w:r w:rsidRPr="00C965CC">
        <w:rPr>
          <w:szCs w:val="21"/>
        </w:rPr>
        <w:t>6g</w:t>
      </w:r>
      <w:r w:rsidRPr="00C965CC">
        <w:rPr>
          <w:szCs w:val="21"/>
        </w:rPr>
        <w:tab/>
        <w:t xml:space="preserve">   C</w:t>
      </w:r>
      <w:r w:rsidRPr="00C965CC">
        <w:rPr>
          <w:szCs w:val="21"/>
        </w:rPr>
        <w:t>．</w:t>
      </w:r>
      <w:r w:rsidRPr="00C965CC">
        <w:rPr>
          <w:szCs w:val="21"/>
        </w:rPr>
        <w:t>7g</w:t>
      </w:r>
      <w:r w:rsidRPr="00C965CC">
        <w:rPr>
          <w:szCs w:val="21"/>
        </w:rPr>
        <w:tab/>
        <w:t xml:space="preserve">  D</w:t>
      </w:r>
      <w:r w:rsidRPr="00C965CC">
        <w:rPr>
          <w:szCs w:val="21"/>
        </w:rPr>
        <w:t>．</w:t>
      </w:r>
      <w:r w:rsidRPr="00C965CC">
        <w:rPr>
          <w:szCs w:val="21"/>
        </w:rPr>
        <w:t>4g</w:t>
      </w:r>
    </w:p>
    <w:p w:rsidR="00F05866" w:rsidRPr="00C965CC" w:rsidRDefault="00F05866" w:rsidP="00F05866">
      <w:pPr>
        <w:pStyle w:val="DefaultParagraph"/>
        <w:spacing w:line="360" w:lineRule="auto"/>
        <w:rPr>
          <w:rFonts w:ascii="Times New Roman" w:hAnsi="Times New Roman"/>
          <w:color w:val="000000"/>
          <w:szCs w:val="21"/>
        </w:rPr>
      </w:pPr>
      <w:r w:rsidRPr="00C965CC">
        <w:rPr>
          <w:rFonts w:ascii="Times New Roman" w:hAnsi="Times New Roman"/>
          <w:szCs w:val="21"/>
        </w:rPr>
        <w:lastRenderedPageBreak/>
        <w:t>17</w:t>
      </w:r>
      <w:r w:rsidRPr="00C965CC">
        <w:rPr>
          <w:rFonts w:ascii="Times New Roman" w:hAnsi="Times New Roman"/>
          <w:szCs w:val="21"/>
        </w:rPr>
        <w:t>、</w:t>
      </w:r>
      <w:r w:rsidRPr="00C965CC">
        <w:rPr>
          <w:rFonts w:ascii="Times New Roman" w:hAnsi="Times New Roman"/>
          <w:color w:val="000000"/>
          <w:szCs w:val="21"/>
        </w:rPr>
        <w:t>对于化学反应：</w:t>
      </w:r>
      <w:r w:rsidRPr="00C965CC">
        <w:rPr>
          <w:rFonts w:ascii="Times New Roman" w:hAnsi="Times New Roman"/>
          <w:color w:val="000000"/>
          <w:szCs w:val="21"/>
        </w:rPr>
        <w:t>4P+5O</w:t>
      </w:r>
      <w:r w:rsidRPr="00C965CC">
        <w:rPr>
          <w:rFonts w:ascii="Times New Roman" w:hAnsi="Times New Roman"/>
          <w:color w:val="000000"/>
          <w:szCs w:val="21"/>
          <w:vertAlign w:val="subscript"/>
        </w:rPr>
        <w:t>2</w:t>
      </w:r>
      <w:r>
        <w:rPr>
          <w:rFonts w:ascii="Times New Roman" w:hAnsi="Times New Roman"/>
          <w:noProof/>
          <w:color w:val="000000"/>
          <w:position w:val="-23"/>
          <w:szCs w:val="21"/>
        </w:rPr>
        <w:drawing>
          <wp:inline distT="0" distB="0" distL="0" distR="0">
            <wp:extent cx="476250" cy="381000"/>
            <wp:effectExtent l="0" t="0" r="0" b="0"/>
            <wp:docPr id="113" name="图片 11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 descr="学科网 版权所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sidRPr="00C965CC">
        <w:rPr>
          <w:rFonts w:ascii="Times New Roman" w:hAnsi="Times New Roman"/>
          <w:color w:val="000000"/>
          <w:szCs w:val="21"/>
        </w:rPr>
        <w:t>2P</w:t>
      </w:r>
      <w:r w:rsidRPr="00C965CC">
        <w:rPr>
          <w:rFonts w:ascii="Times New Roman" w:hAnsi="Times New Roman"/>
          <w:color w:val="000000"/>
          <w:szCs w:val="21"/>
          <w:vertAlign w:val="subscript"/>
        </w:rPr>
        <w:t>2</w:t>
      </w:r>
      <w:r w:rsidRPr="00C965CC">
        <w:rPr>
          <w:rFonts w:ascii="Times New Roman" w:hAnsi="Times New Roman"/>
          <w:color w:val="000000"/>
          <w:szCs w:val="21"/>
        </w:rPr>
        <w:t>O</w:t>
      </w:r>
      <w:r w:rsidRPr="00C965CC">
        <w:rPr>
          <w:rFonts w:ascii="Times New Roman" w:hAnsi="Times New Roman"/>
          <w:color w:val="000000"/>
          <w:szCs w:val="21"/>
          <w:vertAlign w:val="subscript"/>
        </w:rPr>
        <w:t>5</w:t>
      </w:r>
      <w:r w:rsidRPr="00C965CC">
        <w:rPr>
          <w:rFonts w:ascii="Times New Roman" w:hAnsi="Times New Roman"/>
          <w:color w:val="000000"/>
          <w:szCs w:val="21"/>
        </w:rPr>
        <w:t>，下列说法正确的是（　　）</w:t>
      </w:r>
    </w:p>
    <w:p w:rsidR="00F05866" w:rsidRPr="00C965CC" w:rsidRDefault="00F05866" w:rsidP="00F05866">
      <w:pPr>
        <w:pStyle w:val="DefaultParagraph"/>
        <w:spacing w:line="360" w:lineRule="auto"/>
        <w:rPr>
          <w:rFonts w:ascii="Times New Roman" w:hAnsi="Times New Roman"/>
          <w:color w:val="000000"/>
          <w:szCs w:val="21"/>
        </w:rPr>
      </w:pPr>
      <w:r w:rsidRPr="00C965CC">
        <w:rPr>
          <w:rFonts w:ascii="宋体" w:hAnsi="宋体" w:cs="宋体" w:hint="eastAsia"/>
          <w:color w:val="000000"/>
          <w:szCs w:val="21"/>
        </w:rPr>
        <w:t>①</w:t>
      </w:r>
      <w:r w:rsidRPr="00C965CC">
        <w:rPr>
          <w:rFonts w:ascii="Times New Roman" w:hAnsi="Times New Roman"/>
          <w:color w:val="000000"/>
          <w:szCs w:val="21"/>
        </w:rPr>
        <w:t>参加反应的物质是磷和氧气</w:t>
      </w:r>
      <w:r w:rsidRPr="00C965CC">
        <w:rPr>
          <w:rFonts w:ascii="宋体" w:hAnsi="宋体" w:cs="宋体" w:hint="eastAsia"/>
          <w:color w:val="000000"/>
          <w:szCs w:val="21"/>
        </w:rPr>
        <w:t>②</w:t>
      </w:r>
      <w:r w:rsidRPr="00C965CC">
        <w:rPr>
          <w:rFonts w:ascii="Times New Roman" w:hAnsi="Times New Roman"/>
          <w:color w:val="000000"/>
          <w:szCs w:val="21"/>
        </w:rPr>
        <w:t>反应前后分子总数不变</w:t>
      </w:r>
      <w:r w:rsidRPr="00C965CC">
        <w:rPr>
          <w:rFonts w:ascii="宋体" w:hAnsi="宋体" w:cs="宋体" w:hint="eastAsia"/>
          <w:color w:val="000000"/>
          <w:szCs w:val="21"/>
        </w:rPr>
        <w:t>③</w:t>
      </w:r>
      <w:r w:rsidRPr="00C965CC">
        <w:rPr>
          <w:rFonts w:ascii="Times New Roman" w:hAnsi="Times New Roman"/>
          <w:color w:val="000000"/>
          <w:szCs w:val="21"/>
        </w:rPr>
        <w:t>反应前后元素的种类不变</w:t>
      </w:r>
    </w:p>
    <w:p w:rsidR="00F05866" w:rsidRPr="00C965CC" w:rsidRDefault="00F05866" w:rsidP="00F05866">
      <w:pPr>
        <w:pStyle w:val="DefaultParagraph"/>
        <w:spacing w:line="360" w:lineRule="auto"/>
        <w:rPr>
          <w:rFonts w:ascii="Times New Roman" w:hAnsi="Times New Roman"/>
          <w:color w:val="000000"/>
          <w:szCs w:val="21"/>
        </w:rPr>
      </w:pPr>
      <w:r w:rsidRPr="00C965CC">
        <w:rPr>
          <w:rFonts w:ascii="宋体" w:hAnsi="宋体" w:cs="宋体" w:hint="eastAsia"/>
          <w:color w:val="000000"/>
          <w:szCs w:val="21"/>
        </w:rPr>
        <w:t>④</w:t>
      </w:r>
      <w:r w:rsidRPr="00C965CC">
        <w:rPr>
          <w:rFonts w:ascii="Times New Roman" w:hAnsi="Times New Roman"/>
          <w:color w:val="000000"/>
          <w:szCs w:val="21"/>
        </w:rPr>
        <w:t>反应前后原子的种类和数目不变</w:t>
      </w:r>
      <w:r w:rsidRPr="00C965CC">
        <w:rPr>
          <w:rFonts w:ascii="宋体" w:hAnsi="宋体" w:cs="宋体" w:hint="eastAsia"/>
          <w:color w:val="000000"/>
          <w:szCs w:val="21"/>
        </w:rPr>
        <w:t>⑤</w:t>
      </w:r>
      <w:r w:rsidRPr="00C965CC">
        <w:rPr>
          <w:rFonts w:ascii="Times New Roman" w:hAnsi="Times New Roman"/>
          <w:color w:val="000000"/>
          <w:szCs w:val="21"/>
        </w:rPr>
        <w:t>反应前后物质的总质量不变</w:t>
      </w:r>
      <w:r w:rsidRPr="00C965CC">
        <w:rPr>
          <w:rFonts w:ascii="宋体" w:hAnsi="宋体" w:cs="宋体" w:hint="eastAsia"/>
          <w:color w:val="000000"/>
          <w:szCs w:val="21"/>
        </w:rPr>
        <w:t>⑥</w:t>
      </w:r>
      <w:r w:rsidRPr="00C965CC">
        <w:rPr>
          <w:rFonts w:ascii="Times New Roman" w:hAnsi="Times New Roman"/>
          <w:color w:val="000000"/>
          <w:szCs w:val="21"/>
        </w:rPr>
        <w:t>反应前后元素的化合价不变</w:t>
      </w:r>
    </w:p>
    <w:p w:rsidR="00F05866" w:rsidRPr="00C965CC" w:rsidRDefault="00F05866" w:rsidP="00F05866">
      <w:pPr>
        <w:pStyle w:val="DefaultParagraph"/>
        <w:spacing w:line="360" w:lineRule="auto"/>
        <w:rPr>
          <w:rFonts w:ascii="Times New Roman" w:hAnsi="Times New Roman"/>
          <w:color w:val="000000"/>
          <w:szCs w:val="21"/>
        </w:rPr>
      </w:pPr>
      <w:r w:rsidRPr="00C965CC">
        <w:rPr>
          <w:rFonts w:ascii="Times New Roman" w:hAnsi="Times New Roman"/>
          <w:color w:val="000000"/>
          <w:szCs w:val="21"/>
        </w:rPr>
        <w:t>A</w:t>
      </w:r>
      <w:r w:rsidRPr="00C965CC">
        <w:rPr>
          <w:rFonts w:ascii="Times New Roman" w:hAnsi="Times New Roman"/>
          <w:color w:val="000000"/>
          <w:szCs w:val="21"/>
        </w:rPr>
        <w:t>．</w:t>
      </w:r>
      <w:r w:rsidRPr="00C965CC">
        <w:rPr>
          <w:rFonts w:ascii="宋体" w:hAnsi="宋体" w:cs="宋体" w:hint="eastAsia"/>
          <w:color w:val="000000"/>
          <w:szCs w:val="21"/>
        </w:rPr>
        <w:t>①②⑥</w:t>
      </w:r>
      <w:r w:rsidRPr="00C965CC">
        <w:rPr>
          <w:rFonts w:ascii="Times New Roman" w:hAnsi="Times New Roman"/>
          <w:color w:val="000000"/>
          <w:szCs w:val="21"/>
        </w:rPr>
        <w:t xml:space="preserve">    </w:t>
      </w:r>
      <w:r w:rsidRPr="00C965CC">
        <w:rPr>
          <w:rFonts w:ascii="Times New Roman" w:hAnsi="Times New Roman"/>
          <w:color w:val="000000"/>
          <w:szCs w:val="21"/>
        </w:rPr>
        <w:tab/>
        <w:t>B</w:t>
      </w:r>
      <w:r w:rsidRPr="00C965CC">
        <w:rPr>
          <w:rFonts w:ascii="Times New Roman" w:hAnsi="Times New Roman"/>
          <w:color w:val="000000"/>
          <w:szCs w:val="21"/>
        </w:rPr>
        <w:t>．</w:t>
      </w:r>
      <w:r w:rsidRPr="00C965CC">
        <w:rPr>
          <w:rFonts w:ascii="宋体" w:hAnsi="宋体" w:cs="宋体" w:hint="eastAsia"/>
          <w:color w:val="000000"/>
          <w:szCs w:val="21"/>
        </w:rPr>
        <w:t>②③④⑤</w:t>
      </w:r>
      <w:r w:rsidRPr="00C965CC">
        <w:rPr>
          <w:rFonts w:ascii="Times New Roman" w:hAnsi="Times New Roman"/>
          <w:color w:val="000000"/>
          <w:szCs w:val="21"/>
        </w:rPr>
        <w:t xml:space="preserve">      </w:t>
      </w:r>
      <w:r w:rsidRPr="00C965CC">
        <w:rPr>
          <w:rFonts w:ascii="Times New Roman" w:hAnsi="Times New Roman"/>
          <w:color w:val="000000"/>
          <w:szCs w:val="21"/>
        </w:rPr>
        <w:tab/>
        <w:t>C</w:t>
      </w:r>
      <w:r w:rsidRPr="00C965CC">
        <w:rPr>
          <w:rFonts w:ascii="Times New Roman" w:hAnsi="Times New Roman"/>
          <w:color w:val="000000"/>
          <w:szCs w:val="21"/>
        </w:rPr>
        <w:t>．</w:t>
      </w:r>
      <w:r w:rsidRPr="00C965CC">
        <w:rPr>
          <w:rFonts w:ascii="宋体" w:hAnsi="宋体" w:cs="宋体" w:hint="eastAsia"/>
          <w:color w:val="000000"/>
          <w:szCs w:val="21"/>
        </w:rPr>
        <w:t>①②③④⑤</w:t>
      </w:r>
      <w:r w:rsidRPr="00C965CC">
        <w:rPr>
          <w:rFonts w:ascii="Times New Roman" w:hAnsi="Times New Roman"/>
          <w:color w:val="000000"/>
          <w:szCs w:val="21"/>
        </w:rPr>
        <w:tab/>
        <w:t xml:space="preserve">   D</w:t>
      </w:r>
      <w:r w:rsidRPr="00C965CC">
        <w:rPr>
          <w:rFonts w:ascii="Times New Roman" w:hAnsi="Times New Roman"/>
          <w:color w:val="000000"/>
          <w:szCs w:val="21"/>
        </w:rPr>
        <w:t>．</w:t>
      </w:r>
      <w:r w:rsidRPr="00C965CC">
        <w:rPr>
          <w:rFonts w:ascii="宋体" w:hAnsi="宋体" w:cs="宋体" w:hint="eastAsia"/>
          <w:color w:val="000000"/>
          <w:szCs w:val="21"/>
        </w:rPr>
        <w:t>①③④⑤</w:t>
      </w:r>
    </w:p>
    <w:p w:rsidR="00F05866" w:rsidRPr="00C965CC" w:rsidRDefault="00F05866" w:rsidP="00F05866">
      <w:pPr>
        <w:spacing w:line="360" w:lineRule="auto"/>
        <w:rPr>
          <w:szCs w:val="21"/>
        </w:rPr>
      </w:pPr>
      <w:r w:rsidRPr="00C965CC">
        <w:rPr>
          <w:szCs w:val="21"/>
        </w:rPr>
        <w:t>18</w:t>
      </w:r>
      <w:r w:rsidRPr="00C965CC">
        <w:rPr>
          <w:szCs w:val="21"/>
        </w:rPr>
        <w:t>、某有机物在</w:t>
      </w:r>
      <w:r w:rsidRPr="00C965CC">
        <w:rPr>
          <w:szCs w:val="21"/>
        </w:rPr>
        <w:t>9.6g</w:t>
      </w:r>
      <w:r w:rsidRPr="00C965CC">
        <w:rPr>
          <w:szCs w:val="21"/>
        </w:rPr>
        <w:t>氧气中恰好完全燃烧，生成</w:t>
      </w:r>
      <w:r w:rsidRPr="00C965CC">
        <w:rPr>
          <w:szCs w:val="21"/>
        </w:rPr>
        <w:t>8.8gCO</w:t>
      </w:r>
      <w:r w:rsidRPr="00C965CC">
        <w:rPr>
          <w:szCs w:val="21"/>
          <w:vertAlign w:val="subscript"/>
        </w:rPr>
        <w:t>2</w:t>
      </w:r>
      <w:r w:rsidRPr="00C965CC">
        <w:rPr>
          <w:szCs w:val="21"/>
        </w:rPr>
        <w:t>和</w:t>
      </w:r>
      <w:r w:rsidRPr="00C965CC">
        <w:rPr>
          <w:szCs w:val="21"/>
        </w:rPr>
        <w:t>5.4gH</w:t>
      </w:r>
      <w:r w:rsidRPr="00C965CC">
        <w:rPr>
          <w:szCs w:val="21"/>
          <w:vertAlign w:val="subscript"/>
        </w:rPr>
        <w:t>2</w:t>
      </w:r>
      <w:r w:rsidRPr="00C965CC">
        <w:rPr>
          <w:szCs w:val="21"/>
        </w:rPr>
        <w:t>O</w:t>
      </w:r>
      <w:r w:rsidRPr="00C965CC">
        <w:rPr>
          <w:szCs w:val="21"/>
        </w:rPr>
        <w:t>，下列说法正确的是（　　）</w:t>
      </w:r>
    </w:p>
    <w:p w:rsidR="00F05866" w:rsidRPr="00C965CC" w:rsidRDefault="00F05866" w:rsidP="00F05866">
      <w:pPr>
        <w:spacing w:line="360" w:lineRule="auto"/>
        <w:rPr>
          <w:szCs w:val="21"/>
        </w:rPr>
      </w:pPr>
      <w:r w:rsidRPr="00C965CC">
        <w:rPr>
          <w:szCs w:val="21"/>
        </w:rPr>
        <w:t>A</w:t>
      </w:r>
      <w:r w:rsidRPr="00C965CC">
        <w:rPr>
          <w:szCs w:val="21"/>
        </w:rPr>
        <w:t>．该有机物只含碳、氢两种元素</w:t>
      </w:r>
      <w:r w:rsidRPr="00C965CC">
        <w:rPr>
          <w:szCs w:val="21"/>
        </w:rPr>
        <w:t xml:space="preserve">             B</w:t>
      </w:r>
      <w:r w:rsidRPr="00C965CC">
        <w:rPr>
          <w:szCs w:val="21"/>
        </w:rPr>
        <w:t>．该有机物一定含有碳、氢元素，可能含有氧元素</w:t>
      </w:r>
    </w:p>
    <w:p w:rsidR="00F05866" w:rsidRPr="00C965CC" w:rsidRDefault="00F05866" w:rsidP="00F05866">
      <w:pPr>
        <w:spacing w:line="360" w:lineRule="auto"/>
        <w:rPr>
          <w:szCs w:val="21"/>
        </w:rPr>
      </w:pPr>
      <w:r w:rsidRPr="00C965CC">
        <w:rPr>
          <w:szCs w:val="21"/>
        </w:rPr>
        <w:t>C</w:t>
      </w:r>
      <w:r w:rsidRPr="00C965CC">
        <w:rPr>
          <w:szCs w:val="21"/>
        </w:rPr>
        <w:t>．该有机物中一定含有碳、氢、氧三种元素</w:t>
      </w:r>
      <w:r w:rsidRPr="00C965CC">
        <w:rPr>
          <w:szCs w:val="21"/>
        </w:rPr>
        <w:t xml:space="preserve">   D</w:t>
      </w:r>
      <w:r w:rsidRPr="00C965CC">
        <w:rPr>
          <w:szCs w:val="21"/>
        </w:rPr>
        <w:t>．无法确定</w:t>
      </w:r>
    </w:p>
    <w:p w:rsidR="00F05866" w:rsidRPr="00C965CC" w:rsidRDefault="00F05866" w:rsidP="00F05866">
      <w:pPr>
        <w:spacing w:line="360" w:lineRule="auto"/>
        <w:textAlignment w:val="center"/>
        <w:rPr>
          <w:szCs w:val="21"/>
        </w:rPr>
      </w:pPr>
      <w:r w:rsidRPr="00C965CC">
        <w:rPr>
          <w:szCs w:val="21"/>
        </w:rPr>
        <w:t>19</w:t>
      </w:r>
      <w:r w:rsidRPr="00C965CC">
        <w:rPr>
          <w:szCs w:val="21"/>
        </w:rPr>
        <w:t>、在</w:t>
      </w:r>
      <w:r w:rsidRPr="00C965CC">
        <w:rPr>
          <w:szCs w:val="21"/>
        </w:rPr>
        <w:t>2A+B</w:t>
      </w:r>
      <w:r>
        <w:rPr>
          <w:noProof/>
          <w:szCs w:val="21"/>
        </w:rPr>
        <w:drawing>
          <wp:inline distT="0" distB="0" distL="0" distR="0">
            <wp:extent cx="276225" cy="95250"/>
            <wp:effectExtent l="0" t="0" r="9525" b="0"/>
            <wp:docPr id="112" name="图片 11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225" cy="95250"/>
                    </a:xfrm>
                    <a:prstGeom prst="rect">
                      <a:avLst/>
                    </a:prstGeom>
                    <a:noFill/>
                    <a:ln>
                      <a:noFill/>
                    </a:ln>
                  </pic:spPr>
                </pic:pic>
              </a:graphicData>
            </a:graphic>
          </wp:inline>
        </w:drawing>
      </w:r>
      <w:r w:rsidRPr="00C965CC">
        <w:rPr>
          <w:szCs w:val="21"/>
        </w:rPr>
        <w:t>2C</w:t>
      </w:r>
      <w:r w:rsidRPr="00C965CC">
        <w:rPr>
          <w:szCs w:val="21"/>
        </w:rPr>
        <w:t>反应中，已知</w:t>
      </w:r>
      <w:r w:rsidRPr="00C965CC">
        <w:rPr>
          <w:szCs w:val="21"/>
        </w:rPr>
        <w:t>A</w:t>
      </w:r>
      <w:r w:rsidRPr="00C965CC">
        <w:rPr>
          <w:szCs w:val="21"/>
        </w:rPr>
        <w:t>的相对分子质量为</w:t>
      </w:r>
      <w:r w:rsidRPr="00C965CC">
        <w:rPr>
          <w:szCs w:val="21"/>
        </w:rPr>
        <w:t>24</w:t>
      </w:r>
      <w:r w:rsidRPr="00C965CC">
        <w:rPr>
          <w:szCs w:val="21"/>
        </w:rPr>
        <w:t>，</w:t>
      </w:r>
      <w:r w:rsidRPr="00C965CC">
        <w:rPr>
          <w:szCs w:val="21"/>
        </w:rPr>
        <w:t>C</w:t>
      </w:r>
      <w:r w:rsidRPr="00C965CC">
        <w:rPr>
          <w:szCs w:val="21"/>
        </w:rPr>
        <w:t>的相对分子质量为</w:t>
      </w:r>
      <w:r w:rsidRPr="00C965CC">
        <w:rPr>
          <w:szCs w:val="21"/>
        </w:rPr>
        <w:t>40</w:t>
      </w:r>
      <w:r w:rsidRPr="00C965CC">
        <w:rPr>
          <w:szCs w:val="21"/>
        </w:rPr>
        <w:t>，则</w:t>
      </w:r>
      <w:r w:rsidRPr="00C965CC">
        <w:rPr>
          <w:szCs w:val="21"/>
        </w:rPr>
        <w:t>B</w:t>
      </w:r>
      <w:r w:rsidRPr="00C965CC">
        <w:rPr>
          <w:szCs w:val="21"/>
        </w:rPr>
        <w:t>的相对分子质量为（</w:t>
      </w:r>
      <w:r w:rsidRPr="00C965CC">
        <w:rPr>
          <w:szCs w:val="21"/>
        </w:rPr>
        <w:t xml:space="preserve">    </w:t>
      </w:r>
      <w:r w:rsidRPr="00C965CC">
        <w:rPr>
          <w:szCs w:val="21"/>
        </w:rPr>
        <w:t>）</w:t>
      </w:r>
    </w:p>
    <w:p w:rsidR="00F05866" w:rsidRPr="00C965CC" w:rsidRDefault="00F05866" w:rsidP="00F05866">
      <w:pPr>
        <w:spacing w:line="360" w:lineRule="auto"/>
        <w:textAlignment w:val="center"/>
        <w:rPr>
          <w:szCs w:val="21"/>
        </w:rPr>
      </w:pPr>
      <w:r w:rsidRPr="00C965CC">
        <w:rPr>
          <w:szCs w:val="21"/>
        </w:rPr>
        <w:t>A.16 g      B.32       C.16       D.32 g</w:t>
      </w:r>
    </w:p>
    <w:p w:rsidR="00F05866" w:rsidRPr="00C965CC" w:rsidRDefault="00F05866" w:rsidP="00F05866">
      <w:pPr>
        <w:spacing w:line="360" w:lineRule="auto"/>
        <w:textAlignment w:val="center"/>
        <w:rPr>
          <w:szCs w:val="21"/>
        </w:rPr>
      </w:pPr>
      <w:r w:rsidRPr="00C965CC">
        <w:rPr>
          <w:szCs w:val="21"/>
        </w:rPr>
        <w:t>20</w:t>
      </w:r>
      <w:r w:rsidRPr="00C965CC">
        <w:rPr>
          <w:szCs w:val="21"/>
        </w:rPr>
        <w:t>、用</w:t>
      </w:r>
      <w:r w:rsidRPr="00C965CC">
        <w:rPr>
          <w:szCs w:val="21"/>
        </w:rPr>
        <w:t>1000t</w:t>
      </w:r>
      <w:r w:rsidRPr="00C965CC">
        <w:rPr>
          <w:szCs w:val="21"/>
        </w:rPr>
        <w:t>含有氧化铁</w:t>
      </w:r>
      <w:r w:rsidRPr="00C965CC">
        <w:rPr>
          <w:szCs w:val="21"/>
        </w:rPr>
        <w:t>80%</w:t>
      </w:r>
      <w:r w:rsidRPr="00C965CC">
        <w:rPr>
          <w:szCs w:val="21"/>
        </w:rPr>
        <w:t>的赤铁矿石，理论上可以炼出含铁</w:t>
      </w:r>
      <w:r w:rsidRPr="00C965CC">
        <w:rPr>
          <w:szCs w:val="21"/>
        </w:rPr>
        <w:t>97%</w:t>
      </w:r>
      <w:r w:rsidRPr="00C965CC">
        <w:rPr>
          <w:szCs w:val="21"/>
        </w:rPr>
        <w:t>的生铁的质量约是（　　）</w:t>
      </w:r>
    </w:p>
    <w:p w:rsidR="00F05866" w:rsidRPr="00C965CC" w:rsidRDefault="00F05866" w:rsidP="00F05866">
      <w:pPr>
        <w:spacing w:line="360" w:lineRule="auto"/>
        <w:textAlignment w:val="center"/>
        <w:rPr>
          <w:szCs w:val="21"/>
        </w:rPr>
      </w:pPr>
      <w:r w:rsidRPr="00C965CC">
        <w:rPr>
          <w:szCs w:val="21"/>
        </w:rPr>
        <w:t>A</w:t>
      </w:r>
      <w:r w:rsidRPr="00C965CC">
        <w:rPr>
          <w:szCs w:val="21"/>
        </w:rPr>
        <w:t>．</w:t>
      </w:r>
      <w:r w:rsidRPr="00C965CC">
        <w:rPr>
          <w:szCs w:val="21"/>
        </w:rPr>
        <w:t xml:space="preserve">560t   </w:t>
      </w:r>
      <w:r w:rsidRPr="00C965CC">
        <w:rPr>
          <w:szCs w:val="21"/>
        </w:rPr>
        <w:tab/>
        <w:t>B</w:t>
      </w:r>
      <w:r w:rsidRPr="00C965CC">
        <w:rPr>
          <w:szCs w:val="21"/>
        </w:rPr>
        <w:t>．</w:t>
      </w:r>
      <w:r w:rsidRPr="00C965CC">
        <w:rPr>
          <w:szCs w:val="21"/>
        </w:rPr>
        <w:t>571t</w:t>
      </w:r>
      <w:r w:rsidRPr="00C965CC">
        <w:rPr>
          <w:szCs w:val="21"/>
        </w:rPr>
        <w:tab/>
        <w:t xml:space="preserve">   C</w:t>
      </w:r>
      <w:r w:rsidRPr="00C965CC">
        <w:rPr>
          <w:szCs w:val="21"/>
        </w:rPr>
        <w:t>．</w:t>
      </w:r>
      <w:r w:rsidRPr="00C965CC">
        <w:rPr>
          <w:szCs w:val="21"/>
        </w:rPr>
        <w:t xml:space="preserve">577t  </w:t>
      </w:r>
      <w:r w:rsidRPr="00C965CC">
        <w:rPr>
          <w:szCs w:val="21"/>
        </w:rPr>
        <w:tab/>
        <w:t>D</w:t>
      </w:r>
      <w:r w:rsidRPr="00C965CC">
        <w:rPr>
          <w:szCs w:val="21"/>
        </w:rPr>
        <w:t>．</w:t>
      </w:r>
      <w:r w:rsidRPr="00C965CC">
        <w:rPr>
          <w:szCs w:val="21"/>
        </w:rPr>
        <w:t>583t</w:t>
      </w:r>
    </w:p>
    <w:p w:rsidR="00F05866" w:rsidRPr="00C965CC" w:rsidRDefault="00F05866" w:rsidP="00F05866">
      <w:pPr>
        <w:spacing w:line="360" w:lineRule="auto"/>
        <w:textAlignment w:val="center"/>
        <w:rPr>
          <w:b/>
          <w:sz w:val="24"/>
        </w:rPr>
      </w:pPr>
      <w:r w:rsidRPr="00C965CC">
        <w:rPr>
          <w:b/>
          <w:sz w:val="24"/>
        </w:rPr>
        <w:t>二、填空题（每空</w:t>
      </w:r>
      <w:r w:rsidRPr="00C965CC">
        <w:rPr>
          <w:b/>
          <w:sz w:val="24"/>
        </w:rPr>
        <w:t>2</w:t>
      </w:r>
      <w:r w:rsidRPr="00C965CC">
        <w:rPr>
          <w:b/>
          <w:sz w:val="24"/>
        </w:rPr>
        <w:t>分，共</w:t>
      </w:r>
      <w:r w:rsidRPr="00C965CC">
        <w:rPr>
          <w:b/>
          <w:sz w:val="24"/>
        </w:rPr>
        <w:t>34</w:t>
      </w:r>
      <w:r w:rsidRPr="00C965CC">
        <w:rPr>
          <w:b/>
          <w:sz w:val="24"/>
        </w:rPr>
        <w:t>分）</w:t>
      </w:r>
    </w:p>
    <w:p w:rsidR="00F05866" w:rsidRPr="00C965CC" w:rsidRDefault="00F05866" w:rsidP="00F05866">
      <w:pPr>
        <w:spacing w:line="360" w:lineRule="auto"/>
        <w:textAlignment w:val="center"/>
        <w:rPr>
          <w:color w:val="000000"/>
          <w:kern w:val="0"/>
          <w:szCs w:val="21"/>
        </w:rPr>
      </w:pPr>
      <w:r w:rsidRPr="00C965CC">
        <w:rPr>
          <w:color w:val="000000"/>
          <w:kern w:val="0"/>
          <w:szCs w:val="21"/>
        </w:rPr>
        <w:t>21</w:t>
      </w:r>
      <w:r w:rsidRPr="00C965CC">
        <w:rPr>
          <w:color w:val="000000"/>
          <w:kern w:val="0"/>
          <w:szCs w:val="21"/>
        </w:rPr>
        <w:t>、在煤中掺适量石灰石，燃烧时能减少</w:t>
      </w:r>
      <w:r w:rsidRPr="00C965CC">
        <w:rPr>
          <w:color w:val="000000"/>
          <w:kern w:val="0"/>
          <w:szCs w:val="21"/>
        </w:rPr>
        <w:t>SO</w:t>
      </w:r>
      <w:r w:rsidRPr="00C965CC">
        <w:rPr>
          <w:color w:val="000000"/>
          <w:kern w:val="0"/>
          <w:szCs w:val="21"/>
          <w:vertAlign w:val="subscript"/>
        </w:rPr>
        <w:t>2</w:t>
      </w:r>
      <w:r w:rsidRPr="00C965CC">
        <w:rPr>
          <w:color w:val="000000"/>
          <w:kern w:val="0"/>
          <w:szCs w:val="21"/>
        </w:rPr>
        <w:t>的排放，其原因是：</w:t>
      </w:r>
    </w:p>
    <w:p w:rsidR="00F05866" w:rsidRPr="00C965CC" w:rsidRDefault="00F05866" w:rsidP="00F05866">
      <w:pPr>
        <w:spacing w:line="360" w:lineRule="auto"/>
        <w:textAlignment w:val="center"/>
        <w:rPr>
          <w:color w:val="000000"/>
          <w:kern w:val="0"/>
          <w:szCs w:val="21"/>
        </w:rPr>
      </w:pPr>
      <w:r w:rsidRPr="00C965CC">
        <w:rPr>
          <w:color w:val="000000"/>
          <w:kern w:val="0"/>
          <w:szCs w:val="21"/>
        </w:rPr>
        <w:t>（</w:t>
      </w:r>
      <w:r w:rsidRPr="00C965CC">
        <w:rPr>
          <w:color w:val="000000"/>
          <w:kern w:val="0"/>
          <w:szCs w:val="21"/>
        </w:rPr>
        <w:t>1</w:t>
      </w:r>
      <w:r w:rsidRPr="00C965CC">
        <w:rPr>
          <w:color w:val="000000"/>
          <w:kern w:val="0"/>
          <w:szCs w:val="21"/>
        </w:rPr>
        <w:t>）</w:t>
      </w:r>
      <w:r w:rsidRPr="00C965CC">
        <w:rPr>
          <w:color w:val="000000"/>
          <w:kern w:val="0"/>
          <w:szCs w:val="21"/>
        </w:rPr>
        <w:t>2CaCO</w:t>
      </w:r>
      <w:r w:rsidRPr="00C965CC">
        <w:rPr>
          <w:color w:val="000000"/>
          <w:kern w:val="0"/>
          <w:szCs w:val="21"/>
          <w:vertAlign w:val="subscript"/>
        </w:rPr>
        <w:t>3</w:t>
      </w:r>
      <w:r w:rsidRPr="00C965CC">
        <w:rPr>
          <w:color w:val="000000"/>
          <w:kern w:val="0"/>
          <w:szCs w:val="21"/>
        </w:rPr>
        <w:t>+O</w:t>
      </w:r>
      <w:r w:rsidRPr="00C965CC">
        <w:rPr>
          <w:color w:val="000000"/>
          <w:kern w:val="0"/>
          <w:szCs w:val="21"/>
          <w:vertAlign w:val="subscript"/>
        </w:rPr>
        <w:t>2</w:t>
      </w:r>
      <w:r w:rsidRPr="00C965CC">
        <w:rPr>
          <w:color w:val="000000"/>
          <w:kern w:val="0"/>
          <w:szCs w:val="21"/>
        </w:rPr>
        <w:t>+2SO</w:t>
      </w:r>
      <w:r w:rsidRPr="00C965CC">
        <w:rPr>
          <w:color w:val="000000"/>
          <w:kern w:val="0"/>
          <w:szCs w:val="21"/>
          <w:vertAlign w:val="subscript"/>
        </w:rPr>
        <w:t>2</w:t>
      </w:r>
      <w:r w:rsidRPr="00C965CC">
        <w:rPr>
          <w:color w:val="000000"/>
          <w:kern w:val="0"/>
          <w:szCs w:val="21"/>
        </w:rPr>
        <w:t>＝</w:t>
      </w:r>
      <w:r w:rsidRPr="00C965CC">
        <w:rPr>
          <w:color w:val="000000"/>
          <w:kern w:val="0"/>
          <w:szCs w:val="21"/>
        </w:rPr>
        <w:t>2CaSO</w:t>
      </w:r>
      <w:r w:rsidRPr="00C965CC">
        <w:rPr>
          <w:color w:val="000000"/>
          <w:kern w:val="0"/>
          <w:szCs w:val="21"/>
          <w:vertAlign w:val="subscript"/>
        </w:rPr>
        <w:t>4</w:t>
      </w:r>
      <w:r w:rsidRPr="00C965CC">
        <w:rPr>
          <w:color w:val="000000"/>
          <w:kern w:val="0"/>
          <w:szCs w:val="21"/>
        </w:rPr>
        <w:t>+2X</w:t>
      </w:r>
      <w:r w:rsidRPr="00C965CC">
        <w:rPr>
          <w:color w:val="000000"/>
          <w:kern w:val="0"/>
          <w:szCs w:val="21"/>
        </w:rPr>
        <w:t>，请你推断</w:t>
      </w:r>
      <w:r w:rsidRPr="00C965CC">
        <w:rPr>
          <w:color w:val="000000"/>
          <w:kern w:val="0"/>
          <w:szCs w:val="21"/>
        </w:rPr>
        <w:t>X</w:t>
      </w:r>
      <w:r w:rsidRPr="00C965CC">
        <w:rPr>
          <w:color w:val="000000"/>
          <w:kern w:val="0"/>
          <w:szCs w:val="21"/>
        </w:rPr>
        <w:t>的化学式为</w:t>
      </w:r>
      <w:r w:rsidRPr="00C965CC">
        <w:rPr>
          <w:color w:val="000000"/>
          <w:kern w:val="0"/>
          <w:szCs w:val="21"/>
          <w:u w:val="single"/>
        </w:rPr>
        <w:t xml:space="preserve">　</w:t>
      </w:r>
      <w:r w:rsidRPr="00C965CC">
        <w:rPr>
          <w:color w:val="000000"/>
          <w:kern w:val="0"/>
          <w:szCs w:val="21"/>
          <w:u w:val="single"/>
        </w:rPr>
        <w:t xml:space="preserve">     </w:t>
      </w:r>
      <w:r w:rsidRPr="00C965CC">
        <w:rPr>
          <w:color w:val="000000"/>
          <w:kern w:val="0"/>
          <w:szCs w:val="21"/>
          <w:u w:val="single"/>
        </w:rPr>
        <w:t xml:space="preserve">　</w:t>
      </w:r>
      <w:r w:rsidRPr="00C965CC">
        <w:rPr>
          <w:color w:val="000000"/>
          <w:kern w:val="0"/>
          <w:szCs w:val="21"/>
        </w:rPr>
        <w:t>；</w:t>
      </w:r>
    </w:p>
    <w:p w:rsidR="00F05866" w:rsidRPr="00C965CC" w:rsidRDefault="00F05866" w:rsidP="00F05866">
      <w:pPr>
        <w:spacing w:line="360" w:lineRule="auto"/>
        <w:textAlignment w:val="center"/>
        <w:rPr>
          <w:color w:val="000000"/>
          <w:kern w:val="0"/>
          <w:szCs w:val="21"/>
        </w:rPr>
      </w:pPr>
      <w:r w:rsidRPr="00C965CC">
        <w:rPr>
          <w:color w:val="000000"/>
          <w:kern w:val="0"/>
          <w:szCs w:val="21"/>
        </w:rPr>
        <w:t>（</w:t>
      </w:r>
      <w:r w:rsidRPr="00C965CC">
        <w:rPr>
          <w:color w:val="000000"/>
          <w:kern w:val="0"/>
          <w:szCs w:val="21"/>
        </w:rPr>
        <w:t>2</w:t>
      </w:r>
      <w:r w:rsidRPr="00C965CC">
        <w:rPr>
          <w:color w:val="000000"/>
          <w:kern w:val="0"/>
          <w:szCs w:val="21"/>
        </w:rPr>
        <w:t>）汽油完全燃烧的产物是水和二氧化碳，由此可推断汽油的组成元素中一定含有的元素是</w:t>
      </w:r>
      <w:r w:rsidRPr="00C965CC">
        <w:rPr>
          <w:color w:val="000000"/>
          <w:kern w:val="0"/>
          <w:szCs w:val="21"/>
          <w:u w:val="single"/>
        </w:rPr>
        <w:t xml:space="preserve">　</w:t>
      </w:r>
      <w:r w:rsidRPr="00C965CC">
        <w:rPr>
          <w:color w:val="000000"/>
          <w:kern w:val="0"/>
          <w:szCs w:val="21"/>
          <w:u w:val="single"/>
        </w:rPr>
        <w:t xml:space="preserve">       </w:t>
      </w:r>
      <w:r w:rsidRPr="00C965CC">
        <w:rPr>
          <w:color w:val="000000"/>
          <w:kern w:val="0"/>
          <w:szCs w:val="21"/>
          <w:u w:val="single"/>
        </w:rPr>
        <w:t xml:space="preserve">　</w:t>
      </w:r>
      <w:r w:rsidRPr="00C965CC">
        <w:rPr>
          <w:color w:val="000000"/>
          <w:kern w:val="0"/>
          <w:szCs w:val="21"/>
        </w:rPr>
        <w:t>．</w:t>
      </w:r>
    </w:p>
    <w:p w:rsidR="00F05866" w:rsidRPr="00C965CC" w:rsidRDefault="00F05866" w:rsidP="00F05866">
      <w:pPr>
        <w:spacing w:line="360" w:lineRule="auto"/>
        <w:textAlignment w:val="center"/>
        <w:rPr>
          <w:color w:val="000000"/>
          <w:kern w:val="0"/>
          <w:szCs w:val="21"/>
        </w:rPr>
      </w:pPr>
      <w:r w:rsidRPr="00C965CC">
        <w:rPr>
          <w:color w:val="000000"/>
          <w:kern w:val="0"/>
          <w:szCs w:val="21"/>
        </w:rPr>
        <w:t>22</w:t>
      </w:r>
      <w:r w:rsidRPr="00C965CC">
        <w:rPr>
          <w:color w:val="000000"/>
          <w:kern w:val="0"/>
          <w:szCs w:val="21"/>
        </w:rPr>
        <w:t>、硝酸可发生反应：</w:t>
      </w:r>
      <w:r w:rsidRPr="00C965CC">
        <w:rPr>
          <w:color w:val="000000"/>
          <w:kern w:val="0"/>
          <w:szCs w:val="21"/>
        </w:rPr>
        <w:t>4HNO</w:t>
      </w:r>
      <w:r w:rsidRPr="00C965CC">
        <w:rPr>
          <w:color w:val="000000"/>
          <w:kern w:val="0"/>
          <w:szCs w:val="21"/>
          <w:vertAlign w:val="subscript"/>
        </w:rPr>
        <w:t>3</w:t>
      </w:r>
      <w:r>
        <w:rPr>
          <w:noProof/>
        </w:rPr>
        <mc:AlternateContent>
          <mc:Choice Requires="wpg">
            <w:drawing>
              <wp:inline distT="0" distB="0" distL="0" distR="0">
                <wp:extent cx="478790" cy="400050"/>
                <wp:effectExtent l="10160" t="0" r="6350" b="3810"/>
                <wp:docPr id="127" name="组合 127"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 cy="400050"/>
                          <a:chOff x="2985" y="779"/>
                          <a:chExt cx="679" cy="597"/>
                        </a:xfrm>
                      </wpg:grpSpPr>
                      <wps:wsp>
                        <wps:cNvPr id="128" name="文本框 496"/>
                        <wps:cNvSpPr txBox="1">
                          <a:spLocks noChangeArrowheads="1"/>
                        </wps:cNvSpPr>
                        <wps:spPr bwMode="auto">
                          <a:xfrm>
                            <a:off x="2985" y="1125"/>
                            <a:ext cx="678"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866" w:rsidRDefault="00F05866" w:rsidP="00F05866">
                              <w:pPr>
                                <w:jc w:val="center"/>
                                <w:rPr>
                                  <w:spacing w:val="6"/>
                                  <w:sz w:val="18"/>
                                  <w:szCs w:val="18"/>
                                </w:rPr>
                              </w:pPr>
                            </w:p>
                          </w:txbxContent>
                        </wps:txbx>
                        <wps:bodyPr rot="0" vert="horz" wrap="square" lIns="0" tIns="0" rIns="0" bIns="0" anchor="t" anchorCtr="0" upright="1">
                          <a:noAutofit/>
                        </wps:bodyPr>
                      </wps:wsp>
                      <wps:wsp>
                        <wps:cNvPr id="129" name="文本框 497"/>
                        <wps:cNvSpPr txBox="1">
                          <a:spLocks noChangeArrowheads="1"/>
                        </wps:cNvSpPr>
                        <wps:spPr bwMode="auto">
                          <a:xfrm>
                            <a:off x="2986" y="1095"/>
                            <a:ext cx="678"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866" w:rsidRDefault="00F05866" w:rsidP="00F05866">
                              <w:pPr>
                                <w:jc w:val="center"/>
                                <w:rPr>
                                  <w:spacing w:val="6"/>
                                  <w:sz w:val="18"/>
                                  <w:szCs w:val="18"/>
                                </w:rPr>
                              </w:pPr>
                              <w:r>
                                <w:rPr>
                                  <w:rFonts w:hint="eastAsia"/>
                                  <w:spacing w:val="6"/>
                                  <w:sz w:val="18"/>
                                  <w:szCs w:val="18"/>
                                </w:rPr>
                                <w:t>或光照</w:t>
                              </w:r>
                            </w:p>
                          </w:txbxContent>
                        </wps:txbx>
                        <wps:bodyPr rot="0" vert="horz" wrap="square" lIns="0" tIns="0" rIns="0" bIns="0" anchor="t" anchorCtr="0" upright="1">
                          <a:noAutofit/>
                        </wps:bodyPr>
                      </wps:wsp>
                      <wps:wsp>
                        <wps:cNvPr id="130" name="文本框 498"/>
                        <wps:cNvSpPr txBox="1">
                          <a:spLocks noChangeArrowheads="1"/>
                        </wps:cNvSpPr>
                        <wps:spPr bwMode="auto">
                          <a:xfrm>
                            <a:off x="2994" y="779"/>
                            <a:ext cx="662"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866" w:rsidRDefault="00F05866" w:rsidP="00F05866">
                              <w:pPr>
                                <w:jc w:val="center"/>
                                <w:rPr>
                                  <w:spacing w:val="6"/>
                                  <w:sz w:val="18"/>
                                  <w:szCs w:val="18"/>
                                </w:rPr>
                              </w:pPr>
                            </w:p>
                          </w:txbxContent>
                        </wps:txbx>
                        <wps:bodyPr rot="0" vert="horz" wrap="square" lIns="0" tIns="0" rIns="0" bIns="0" anchor="t" anchorCtr="0" upright="1">
                          <a:noAutofit/>
                        </wps:bodyPr>
                      </wps:wsp>
                      <wpg:grpSp>
                        <wpg:cNvPr id="131" name="组合 499"/>
                        <wpg:cNvGrpSpPr>
                          <a:grpSpLocks/>
                        </wpg:cNvGrpSpPr>
                        <wpg:grpSpPr bwMode="auto">
                          <a:xfrm>
                            <a:off x="2989" y="1044"/>
                            <a:ext cx="671" cy="55"/>
                            <a:chOff x="1213" y="2805"/>
                            <a:chExt cx="878" cy="81"/>
                          </a:xfrm>
                        </wpg:grpSpPr>
                        <wps:wsp>
                          <wps:cNvPr id="132" name="直线 500"/>
                          <wps:cNvCnPr/>
                          <wps:spPr bwMode="auto">
                            <a:xfrm>
                              <a:off x="1213" y="2805"/>
                              <a:ext cx="8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直线 501"/>
                          <wps:cNvCnPr/>
                          <wps:spPr bwMode="auto">
                            <a:xfrm>
                              <a:off x="1213" y="2886"/>
                              <a:ext cx="8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4" name="文本框 502"/>
                        <wps:cNvSpPr txBox="1">
                          <a:spLocks noChangeArrowheads="1"/>
                        </wps:cNvSpPr>
                        <wps:spPr bwMode="auto">
                          <a:xfrm>
                            <a:off x="2994" y="809"/>
                            <a:ext cx="662"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866" w:rsidRDefault="00F05866" w:rsidP="00F05866">
                              <w:pPr>
                                <w:jc w:val="center"/>
                                <w:rPr>
                                  <w:spacing w:val="6"/>
                                  <w:sz w:val="18"/>
                                  <w:szCs w:val="18"/>
                                </w:rPr>
                              </w:pPr>
                              <w:r>
                                <w:rPr>
                                  <w:rFonts w:hint="eastAsia"/>
                                  <w:spacing w:val="6"/>
                                  <w:sz w:val="18"/>
                                  <w:szCs w:val="18"/>
                                </w:rPr>
                                <w:t>△</w:t>
                              </w:r>
                            </w:p>
                          </w:txbxContent>
                        </wps:txbx>
                        <wps:bodyPr rot="0" vert="horz" wrap="square" lIns="0" tIns="0" rIns="0" bIns="0" anchor="t" anchorCtr="0" upright="1">
                          <a:noAutofit/>
                        </wps:bodyPr>
                      </wps:wsp>
                    </wpg:wgp>
                  </a:graphicData>
                </a:graphic>
              </wp:inline>
            </w:drawing>
          </mc:Choice>
          <mc:Fallback>
            <w:pict>
              <v:group id="组合 127" o:spid="_x0000_s1026" alt="说明: 学科网 版权所有" style="width:37.7pt;height:31.5pt;mso-position-horizontal-relative:char;mso-position-vertical-relative:line" coordorigin="2985,779" coordsize="679,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">
                <v:shapetype id="_x0000_t202" coordsize="21600,21600" o:spt="202" path="m,l,21600r21600,l21600,xe">
                  <v:stroke joinstyle="miter"/>
                  <v:path gradientshapeok="t" o:connecttype="rect"/>
                </v:shapetype>
                <v:shape id="文本框 496" o:spid="_x0000_s1027" type="#_x0000_t202" style="position:absolute;left:2985;top:1125;width:678;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F05866" w:rsidRDefault="00F05866" w:rsidP="00F05866">
                        <w:pPr>
                          <w:jc w:val="center"/>
                          <w:rPr>
                            <w:spacing w:val="6"/>
                            <w:sz w:val="18"/>
                            <w:szCs w:val="18"/>
                          </w:rPr>
                        </w:pPr>
                      </w:p>
                    </w:txbxContent>
                  </v:textbox>
                </v:shape>
                <v:shape id="文本框 497" o:spid="_x0000_s1028" type="#_x0000_t202" style="position:absolute;left:2986;top:1095;width:678;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F05866" w:rsidRDefault="00F05866" w:rsidP="00F05866">
                        <w:pPr>
                          <w:jc w:val="center"/>
                          <w:rPr>
                            <w:spacing w:val="6"/>
                            <w:sz w:val="18"/>
                            <w:szCs w:val="18"/>
                          </w:rPr>
                        </w:pPr>
                        <w:r>
                          <w:rPr>
                            <w:rFonts w:hint="eastAsia"/>
                            <w:spacing w:val="6"/>
                            <w:sz w:val="18"/>
                            <w:szCs w:val="18"/>
                          </w:rPr>
                          <w:t>或光照</w:t>
                        </w:r>
                      </w:p>
                    </w:txbxContent>
                  </v:textbox>
                </v:shape>
                <v:shape id="文本框 498" o:spid="_x0000_s1029" type="#_x0000_t202" style="position:absolute;left:2994;top:779;width:662;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F05866" w:rsidRDefault="00F05866" w:rsidP="00F05866">
                        <w:pPr>
                          <w:jc w:val="center"/>
                          <w:rPr>
                            <w:spacing w:val="6"/>
                            <w:sz w:val="18"/>
                            <w:szCs w:val="18"/>
                          </w:rPr>
                        </w:pPr>
                      </w:p>
                    </w:txbxContent>
                  </v:textbox>
                </v:shape>
                <v:group id="组合 499" o:spid="_x0000_s1030" style="position:absolute;left:2989;top:1044;width:671;height:55" coordorigin="1213,2805" coordsize="87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line id="直线 500" o:spid="_x0000_s1031" style="position:absolute;visibility:visible;mso-wrap-style:square" from="1213,2805" to="2091,2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vxj8QAAADcAAAADwAAAGRycy9kb3ducmV2LnhtbERPTWvCQBC9C/0PyxS86UaFUFJXEUXQ&#10;HoraQnscs9MkbXY27K5J/PeuUPA2j/c582VvatGS85VlBZNxAoI4t7riQsHnx3b0AsIHZI21ZVJw&#10;JQ/LxdNgjpm2HR+pPYVCxBD2GSooQ2gyKX1ekkE/tg1x5H6sMxgidIXUDrsYbmo5TZJUGqw4NpTY&#10;0Lqk/O90MQreZ4e0Xe3fdv3XPj3nm+P5+7dzSg2f+9UriEB9eIj/3Tsd58+m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GPxAAAANwAAAAPAAAAAAAAAAAA&#10;AAAAAKECAABkcnMvZG93bnJldi54bWxQSwUGAAAAAAQABAD5AAAAkgMAAAAA&#10;"/>
                  <v:line id="直线 501" o:spid="_x0000_s1032" style="position:absolute;visibility:visible;mso-wrap-style:square" from="1213,2886" to="2091,2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v:group>
                <v:shape id="文本框 502" o:spid="_x0000_s1033" type="#_x0000_t202" style="position:absolute;left:2994;top:809;width:662;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F05866" w:rsidRDefault="00F05866" w:rsidP="00F05866">
                        <w:pPr>
                          <w:jc w:val="center"/>
                          <w:rPr>
                            <w:spacing w:val="6"/>
                            <w:sz w:val="18"/>
                            <w:szCs w:val="18"/>
                          </w:rPr>
                        </w:pPr>
                        <w:r>
                          <w:rPr>
                            <w:rFonts w:hint="eastAsia"/>
                            <w:spacing w:val="6"/>
                            <w:sz w:val="18"/>
                            <w:szCs w:val="18"/>
                          </w:rPr>
                          <w:t>△</w:t>
                        </w:r>
                      </w:p>
                    </w:txbxContent>
                  </v:textbox>
                </v:shape>
                <w10:anchorlock/>
              </v:group>
            </w:pict>
          </mc:Fallback>
        </mc:AlternateContent>
      </w:r>
      <w:r w:rsidRPr="00C965CC">
        <w:rPr>
          <w:color w:val="000000"/>
          <w:kern w:val="0"/>
          <w:szCs w:val="21"/>
        </w:rPr>
        <w:t>4NO</w:t>
      </w:r>
      <w:r w:rsidRPr="00C965CC">
        <w:rPr>
          <w:color w:val="000000"/>
          <w:kern w:val="0"/>
          <w:szCs w:val="21"/>
          <w:vertAlign w:val="subscript"/>
        </w:rPr>
        <w:t>2</w:t>
      </w:r>
      <w:r w:rsidRPr="00C965CC">
        <w:rPr>
          <w:color w:val="000000"/>
          <w:kern w:val="0"/>
          <w:szCs w:val="21"/>
        </w:rPr>
        <w:t>↑</w:t>
      </w:r>
      <w:r w:rsidRPr="00C965CC">
        <w:rPr>
          <w:color w:val="000000"/>
          <w:kern w:val="0"/>
          <w:szCs w:val="21"/>
        </w:rPr>
        <w:t>＋</w:t>
      </w:r>
      <w:r w:rsidRPr="00C965CC">
        <w:rPr>
          <w:color w:val="000000"/>
          <w:kern w:val="0"/>
          <w:szCs w:val="21"/>
        </w:rPr>
        <w:t>X</w:t>
      </w:r>
      <w:r w:rsidRPr="00C965CC">
        <w:rPr>
          <w:color w:val="000000"/>
          <w:kern w:val="0"/>
          <w:szCs w:val="21"/>
        </w:rPr>
        <w:t>＋</w:t>
      </w:r>
      <w:r w:rsidRPr="00C965CC">
        <w:rPr>
          <w:color w:val="000000"/>
          <w:kern w:val="0"/>
          <w:szCs w:val="21"/>
        </w:rPr>
        <w:t>2H</w:t>
      </w:r>
      <w:r w:rsidRPr="00C965CC">
        <w:rPr>
          <w:color w:val="000000"/>
          <w:kern w:val="0"/>
          <w:szCs w:val="21"/>
          <w:vertAlign w:val="subscript"/>
        </w:rPr>
        <w:t>2</w:t>
      </w:r>
      <w:r w:rsidRPr="00C965CC">
        <w:rPr>
          <w:color w:val="000000"/>
          <w:kern w:val="0"/>
          <w:szCs w:val="21"/>
        </w:rPr>
        <w:t>O</w:t>
      </w:r>
      <w:r w:rsidRPr="00C965CC">
        <w:rPr>
          <w:color w:val="000000"/>
          <w:kern w:val="0"/>
          <w:szCs w:val="21"/>
        </w:rPr>
        <w:t>。据此回答：</w:t>
      </w:r>
      <w:r w:rsidRPr="00C965CC">
        <w:rPr>
          <w:color w:val="000000"/>
          <w:kern w:val="0"/>
          <w:szCs w:val="21"/>
        </w:rPr>
        <w:t xml:space="preserve">  </w:t>
      </w:r>
    </w:p>
    <w:p w:rsidR="00F05866" w:rsidRPr="00C965CC" w:rsidRDefault="00F05866" w:rsidP="00F05866">
      <w:pPr>
        <w:spacing w:line="360" w:lineRule="auto"/>
        <w:textAlignment w:val="center"/>
        <w:rPr>
          <w:color w:val="000000"/>
          <w:kern w:val="0"/>
          <w:szCs w:val="21"/>
        </w:rPr>
      </w:pPr>
      <w:r w:rsidRPr="00C965CC">
        <w:rPr>
          <w:color w:val="000000"/>
          <w:kern w:val="0"/>
          <w:szCs w:val="21"/>
        </w:rPr>
        <w:t>（</w:t>
      </w:r>
      <w:r w:rsidRPr="00C965CC">
        <w:rPr>
          <w:color w:val="000000"/>
          <w:kern w:val="0"/>
          <w:szCs w:val="21"/>
        </w:rPr>
        <w:t>1</w:t>
      </w:r>
      <w:r w:rsidRPr="00C965CC">
        <w:rPr>
          <w:color w:val="000000"/>
          <w:kern w:val="0"/>
          <w:szCs w:val="21"/>
        </w:rPr>
        <w:t>）反应的基本类型属于</w:t>
      </w:r>
      <w:r w:rsidRPr="00C965CC">
        <w:rPr>
          <w:color w:val="000000"/>
          <w:kern w:val="0"/>
          <w:szCs w:val="21"/>
          <w:u w:val="single"/>
        </w:rPr>
        <w:t xml:space="preserve">           </w:t>
      </w:r>
      <w:r w:rsidRPr="00C965CC">
        <w:rPr>
          <w:color w:val="000000"/>
          <w:kern w:val="0"/>
          <w:szCs w:val="21"/>
        </w:rPr>
        <w:t>反应。</w:t>
      </w:r>
    </w:p>
    <w:p w:rsidR="00F05866" w:rsidRPr="00C965CC" w:rsidRDefault="00F05866" w:rsidP="00F05866">
      <w:pPr>
        <w:spacing w:line="360" w:lineRule="auto"/>
        <w:textAlignment w:val="center"/>
        <w:rPr>
          <w:color w:val="000000"/>
          <w:kern w:val="0"/>
          <w:szCs w:val="21"/>
        </w:rPr>
      </w:pPr>
      <w:r w:rsidRPr="00C965CC">
        <w:rPr>
          <w:color w:val="000000"/>
          <w:kern w:val="0"/>
          <w:szCs w:val="21"/>
        </w:rPr>
        <w:t>（</w:t>
      </w:r>
      <w:r w:rsidRPr="00C965CC">
        <w:rPr>
          <w:color w:val="000000"/>
          <w:kern w:val="0"/>
          <w:szCs w:val="21"/>
        </w:rPr>
        <w:t>2</w:t>
      </w:r>
      <w:r w:rsidRPr="00C965CC">
        <w:rPr>
          <w:color w:val="000000"/>
          <w:kern w:val="0"/>
          <w:szCs w:val="21"/>
        </w:rPr>
        <w:t>）</w:t>
      </w:r>
      <w:r w:rsidRPr="00C965CC">
        <w:rPr>
          <w:color w:val="000000"/>
          <w:kern w:val="0"/>
          <w:szCs w:val="21"/>
        </w:rPr>
        <w:t>X</w:t>
      </w:r>
      <w:r w:rsidRPr="00C965CC">
        <w:rPr>
          <w:color w:val="000000"/>
          <w:kern w:val="0"/>
          <w:szCs w:val="21"/>
        </w:rPr>
        <w:t>的化学式为</w:t>
      </w:r>
      <w:r w:rsidRPr="00C965CC">
        <w:rPr>
          <w:color w:val="000000"/>
          <w:kern w:val="0"/>
          <w:szCs w:val="21"/>
          <w:u w:val="single"/>
        </w:rPr>
        <w:t xml:space="preserve">                </w:t>
      </w:r>
      <w:r w:rsidRPr="00C965CC">
        <w:rPr>
          <w:color w:val="000000"/>
          <w:kern w:val="0"/>
          <w:szCs w:val="21"/>
        </w:rPr>
        <w:t>，推断的依据为</w:t>
      </w:r>
      <w:r w:rsidRPr="00C965CC">
        <w:rPr>
          <w:color w:val="000000"/>
          <w:kern w:val="0"/>
          <w:szCs w:val="21"/>
          <w:u w:val="single"/>
        </w:rPr>
        <w:t xml:space="preserve">                              </w:t>
      </w:r>
      <w:r w:rsidRPr="00C965CC">
        <w:rPr>
          <w:color w:val="000000"/>
          <w:kern w:val="0"/>
          <w:szCs w:val="21"/>
        </w:rPr>
        <w:t>。</w:t>
      </w:r>
    </w:p>
    <w:p w:rsidR="00F05866" w:rsidRPr="00C965CC" w:rsidRDefault="00F05866" w:rsidP="00F05866">
      <w:pPr>
        <w:spacing w:line="360" w:lineRule="auto"/>
        <w:textAlignment w:val="center"/>
        <w:rPr>
          <w:color w:val="000000"/>
          <w:kern w:val="0"/>
          <w:szCs w:val="21"/>
        </w:rPr>
      </w:pPr>
      <w:r w:rsidRPr="00C965CC">
        <w:rPr>
          <w:color w:val="000000"/>
          <w:kern w:val="0"/>
          <w:szCs w:val="21"/>
        </w:rPr>
        <w:t>23</w:t>
      </w:r>
      <w:r w:rsidRPr="00C965CC">
        <w:rPr>
          <w:color w:val="000000"/>
          <w:kern w:val="0"/>
          <w:szCs w:val="21"/>
        </w:rPr>
        <w:t>、根据下列反应事实写出相应的化学方程式。</w:t>
      </w:r>
    </w:p>
    <w:p w:rsidR="00F05866" w:rsidRPr="00C965CC" w:rsidRDefault="00F05866" w:rsidP="00F05866">
      <w:pPr>
        <w:spacing w:line="360" w:lineRule="auto"/>
        <w:textAlignment w:val="center"/>
        <w:rPr>
          <w:color w:val="000000"/>
          <w:kern w:val="0"/>
          <w:szCs w:val="21"/>
        </w:rPr>
      </w:pPr>
      <w:r w:rsidRPr="00C965CC">
        <w:rPr>
          <w:color w:val="000000"/>
          <w:kern w:val="0"/>
          <w:szCs w:val="21"/>
        </w:rPr>
        <w:t>（</w:t>
      </w:r>
      <w:r w:rsidRPr="00C965CC">
        <w:rPr>
          <w:color w:val="000000"/>
          <w:kern w:val="0"/>
          <w:szCs w:val="21"/>
        </w:rPr>
        <w:t>1</w:t>
      </w:r>
      <w:r w:rsidRPr="00C965CC">
        <w:rPr>
          <w:color w:val="000000"/>
          <w:kern w:val="0"/>
          <w:szCs w:val="21"/>
        </w:rPr>
        <w:t>）红磷在空气中燃烧：</w:t>
      </w:r>
      <w:r w:rsidRPr="00C965CC">
        <w:rPr>
          <w:color w:val="000000"/>
          <w:kern w:val="0"/>
          <w:szCs w:val="21"/>
          <w:u w:val="single"/>
        </w:rPr>
        <w:t xml:space="preserve">　</w:t>
      </w:r>
      <w:r w:rsidRPr="00C965CC">
        <w:rPr>
          <w:color w:val="000000"/>
          <w:kern w:val="0"/>
          <w:szCs w:val="21"/>
          <w:u w:val="single"/>
        </w:rPr>
        <w:t xml:space="preserve">                                   </w:t>
      </w:r>
      <w:r w:rsidRPr="00C965CC">
        <w:rPr>
          <w:color w:val="000000"/>
          <w:kern w:val="0"/>
          <w:szCs w:val="21"/>
          <w:u w:val="single"/>
        </w:rPr>
        <w:t xml:space="preserve">　</w:t>
      </w:r>
      <w:r w:rsidRPr="00C965CC">
        <w:rPr>
          <w:color w:val="000000"/>
          <w:kern w:val="0"/>
          <w:szCs w:val="21"/>
        </w:rPr>
        <w:t>。</w:t>
      </w:r>
    </w:p>
    <w:p w:rsidR="00F05866" w:rsidRPr="00C965CC" w:rsidRDefault="00F05866" w:rsidP="00F05866">
      <w:pPr>
        <w:pStyle w:val="Normal1"/>
        <w:spacing w:line="360" w:lineRule="auto"/>
        <w:jc w:val="left"/>
        <w:textAlignment w:val="center"/>
        <w:rPr>
          <w:szCs w:val="21"/>
        </w:rPr>
      </w:pPr>
      <w:r w:rsidRPr="00C965CC">
        <w:rPr>
          <w:szCs w:val="21"/>
        </w:rPr>
        <w:t>（</w:t>
      </w:r>
      <w:r w:rsidRPr="00C965CC">
        <w:rPr>
          <w:szCs w:val="21"/>
        </w:rPr>
        <w:t>2</w:t>
      </w:r>
      <w:r w:rsidRPr="00C965CC">
        <w:rPr>
          <w:szCs w:val="21"/>
        </w:rPr>
        <w:t>）碳在氧气中充分燃烧生成二氧化碳</w:t>
      </w:r>
      <w:r w:rsidRPr="00C965CC">
        <w:rPr>
          <w:szCs w:val="21"/>
        </w:rPr>
        <w:t>______</w:t>
      </w:r>
      <w:r w:rsidRPr="00C965CC">
        <w:rPr>
          <w:szCs w:val="21"/>
          <w:u w:val="single"/>
        </w:rPr>
        <w:t xml:space="preserve">                     </w:t>
      </w:r>
      <w:r w:rsidRPr="00C965CC">
        <w:rPr>
          <w:szCs w:val="21"/>
        </w:rPr>
        <w:t>__</w:t>
      </w:r>
      <w:r w:rsidRPr="00C965CC">
        <w:rPr>
          <w:szCs w:val="21"/>
        </w:rPr>
        <w:t>；</w:t>
      </w:r>
    </w:p>
    <w:p w:rsidR="00F05866" w:rsidRPr="00C965CC" w:rsidRDefault="00F05866" w:rsidP="00F05866">
      <w:pPr>
        <w:spacing w:line="360" w:lineRule="auto"/>
        <w:textAlignment w:val="center"/>
        <w:rPr>
          <w:color w:val="000000"/>
          <w:kern w:val="0"/>
          <w:szCs w:val="21"/>
        </w:rPr>
      </w:pPr>
      <w:r w:rsidRPr="00C965CC">
        <w:rPr>
          <w:color w:val="000000"/>
          <w:kern w:val="0"/>
          <w:szCs w:val="21"/>
        </w:rPr>
        <w:t>（</w:t>
      </w:r>
      <w:r w:rsidRPr="00C965CC">
        <w:rPr>
          <w:color w:val="000000"/>
          <w:kern w:val="0"/>
          <w:szCs w:val="21"/>
        </w:rPr>
        <w:t>3</w:t>
      </w:r>
      <w:r w:rsidRPr="00C965CC">
        <w:rPr>
          <w:color w:val="000000"/>
          <w:kern w:val="0"/>
          <w:szCs w:val="21"/>
        </w:rPr>
        <w:t>）二氧化碳通入澄清石灰水：</w:t>
      </w:r>
      <w:r w:rsidRPr="00C965CC">
        <w:rPr>
          <w:color w:val="000000"/>
          <w:kern w:val="0"/>
          <w:szCs w:val="21"/>
          <w:u w:val="single"/>
        </w:rPr>
        <w:t xml:space="preserve">　</w:t>
      </w:r>
      <w:r w:rsidRPr="00C965CC">
        <w:rPr>
          <w:color w:val="000000"/>
          <w:kern w:val="0"/>
          <w:szCs w:val="21"/>
          <w:u w:val="single"/>
        </w:rPr>
        <w:t xml:space="preserve">                               </w:t>
      </w:r>
      <w:r w:rsidRPr="00C965CC">
        <w:rPr>
          <w:color w:val="000000"/>
          <w:kern w:val="0"/>
          <w:szCs w:val="21"/>
          <w:u w:val="single"/>
        </w:rPr>
        <w:t xml:space="preserve">　</w:t>
      </w:r>
      <w:r w:rsidRPr="00C965CC">
        <w:rPr>
          <w:color w:val="000000"/>
          <w:kern w:val="0"/>
          <w:szCs w:val="21"/>
        </w:rPr>
        <w:t>。</w:t>
      </w:r>
    </w:p>
    <w:p w:rsidR="00F05866" w:rsidRPr="00C965CC" w:rsidRDefault="00F05866" w:rsidP="00F05866">
      <w:pPr>
        <w:spacing w:line="360" w:lineRule="auto"/>
        <w:textAlignment w:val="center"/>
        <w:rPr>
          <w:szCs w:val="21"/>
        </w:rPr>
      </w:pPr>
      <w:r w:rsidRPr="00C965CC">
        <w:rPr>
          <w:b/>
          <w:szCs w:val="21"/>
        </w:rPr>
        <w:t>24</w:t>
      </w:r>
      <w:r w:rsidRPr="00C965CC">
        <w:rPr>
          <w:b/>
          <w:szCs w:val="21"/>
        </w:rPr>
        <w:t>、</w:t>
      </w:r>
      <w:r w:rsidRPr="00C965CC">
        <w:rPr>
          <w:szCs w:val="21"/>
        </w:rPr>
        <w:t>干粉灭火器在我们身边随处可见，常见的一种</w:t>
      </w:r>
      <w:r w:rsidRPr="00C965CC">
        <w:rPr>
          <w:szCs w:val="21"/>
        </w:rPr>
        <w:t>ABC</w:t>
      </w:r>
      <w:r w:rsidRPr="00C965CC">
        <w:rPr>
          <w:szCs w:val="21"/>
        </w:rPr>
        <w:t>型灭火器内充装物的主要成分是磷酸二氢铵（</w:t>
      </w:r>
      <w:r w:rsidRPr="00C965CC">
        <w:rPr>
          <w:szCs w:val="21"/>
        </w:rPr>
        <w:t>NH</w:t>
      </w:r>
      <w:r w:rsidRPr="00C965CC">
        <w:rPr>
          <w:szCs w:val="21"/>
          <w:vertAlign w:val="subscript"/>
        </w:rPr>
        <w:t>4</w:t>
      </w:r>
      <w:r w:rsidRPr="00C965CC">
        <w:rPr>
          <w:szCs w:val="21"/>
        </w:rPr>
        <w:t>H</w:t>
      </w:r>
      <w:r w:rsidRPr="00C965CC">
        <w:rPr>
          <w:szCs w:val="21"/>
          <w:vertAlign w:val="subscript"/>
        </w:rPr>
        <w:t>2</w:t>
      </w:r>
      <w:r w:rsidRPr="00C965CC">
        <w:rPr>
          <w:szCs w:val="21"/>
        </w:rPr>
        <w:t>PO</w:t>
      </w:r>
      <w:r w:rsidRPr="00C965CC">
        <w:rPr>
          <w:szCs w:val="21"/>
          <w:vertAlign w:val="subscript"/>
        </w:rPr>
        <w:t>4</w:t>
      </w:r>
      <w:r w:rsidRPr="00C965CC">
        <w:rPr>
          <w:szCs w:val="21"/>
        </w:rPr>
        <w:t>），使用时，磷酸二氢铵受热分解，产生有剌激性气味的氨气（</w:t>
      </w:r>
      <w:r w:rsidRPr="00C965CC">
        <w:rPr>
          <w:szCs w:val="21"/>
        </w:rPr>
        <w:t>NH</w:t>
      </w:r>
      <w:r w:rsidRPr="00C965CC">
        <w:rPr>
          <w:szCs w:val="21"/>
          <w:vertAlign w:val="subscript"/>
        </w:rPr>
        <w:t>3</w:t>
      </w:r>
      <w:r w:rsidRPr="00C965CC">
        <w:rPr>
          <w:szCs w:val="21"/>
        </w:rPr>
        <w:t>），同时生成两种常见的氧化物，试写出磷酸二氢铵受热分解的化学方程式</w:t>
      </w:r>
      <w:r w:rsidRPr="00C965CC">
        <w:rPr>
          <w:szCs w:val="21"/>
        </w:rPr>
        <w:t>___</w:t>
      </w:r>
      <w:r w:rsidRPr="00C965CC">
        <w:rPr>
          <w:szCs w:val="21"/>
          <w:u w:val="single"/>
        </w:rPr>
        <w:t xml:space="preserve">                                  </w:t>
      </w:r>
      <w:r w:rsidRPr="00C965CC">
        <w:rPr>
          <w:szCs w:val="21"/>
        </w:rPr>
        <w:t>__</w:t>
      </w:r>
      <w:r w:rsidRPr="00C965CC">
        <w:rPr>
          <w:szCs w:val="21"/>
        </w:rPr>
        <w:t>。</w:t>
      </w:r>
    </w:p>
    <w:p w:rsidR="00F05866" w:rsidRPr="00C965CC" w:rsidRDefault="00F05866" w:rsidP="00F05866">
      <w:pPr>
        <w:spacing w:line="360" w:lineRule="auto"/>
        <w:textAlignment w:val="center"/>
        <w:rPr>
          <w:szCs w:val="21"/>
        </w:rPr>
      </w:pPr>
      <w:r w:rsidRPr="00C965CC">
        <w:rPr>
          <w:szCs w:val="21"/>
        </w:rPr>
        <w:lastRenderedPageBreak/>
        <w:t>25</w:t>
      </w:r>
      <w:r w:rsidRPr="00C965CC">
        <w:rPr>
          <w:szCs w:val="21"/>
        </w:rPr>
        <w:t>、在一密闭容器中，有甲、乙、丙、丁四种物质，在一定条件下反应，测得反应前后各物质质量如下表：</w:t>
      </w:r>
      <w:r w:rsidRPr="00C965CC">
        <w:rPr>
          <w:szCs w:val="21"/>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Layout w:type="fixed"/>
        <w:tblLook w:val="0000" w:firstRow="0" w:lastRow="0" w:firstColumn="0" w:lastColumn="0" w:noHBand="0" w:noVBand="0"/>
      </w:tblPr>
      <w:tblGrid>
        <w:gridCol w:w="3086"/>
        <w:gridCol w:w="1165"/>
        <w:gridCol w:w="660"/>
        <w:gridCol w:w="660"/>
        <w:gridCol w:w="675"/>
      </w:tblGrid>
      <w:tr w:rsidR="00F05866" w:rsidTr="00D23006">
        <w:trPr>
          <w:trHeight w:val="314"/>
          <w:tblCellSpacing w:w="15" w:type="dxa"/>
        </w:trPr>
        <w:tc>
          <w:tcPr>
            <w:tcW w:w="304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05866" w:rsidRPr="00C965CC" w:rsidRDefault="00F05866" w:rsidP="00D23006">
            <w:pPr>
              <w:spacing w:line="360" w:lineRule="auto"/>
              <w:textAlignment w:val="center"/>
              <w:rPr>
                <w:szCs w:val="21"/>
              </w:rPr>
            </w:pPr>
            <w:r w:rsidRPr="00C965CC">
              <w:rPr>
                <w:szCs w:val="21"/>
              </w:rPr>
              <w:t>物质</w:t>
            </w:r>
          </w:p>
        </w:tc>
        <w:tc>
          <w:tcPr>
            <w:tcW w:w="11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05866" w:rsidRPr="00C965CC" w:rsidRDefault="00F05866" w:rsidP="00D23006">
            <w:pPr>
              <w:spacing w:line="360" w:lineRule="auto"/>
              <w:textAlignment w:val="center"/>
              <w:rPr>
                <w:szCs w:val="21"/>
              </w:rPr>
            </w:pPr>
            <w:r w:rsidRPr="00C965CC">
              <w:rPr>
                <w:szCs w:val="21"/>
              </w:rPr>
              <w:t>甲</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05866" w:rsidRPr="00C965CC" w:rsidRDefault="00F05866" w:rsidP="00D23006">
            <w:pPr>
              <w:spacing w:line="360" w:lineRule="auto"/>
              <w:textAlignment w:val="center"/>
              <w:rPr>
                <w:szCs w:val="21"/>
              </w:rPr>
            </w:pPr>
            <w:r w:rsidRPr="00C965CC">
              <w:rPr>
                <w:szCs w:val="21"/>
              </w:rPr>
              <w:t>乙</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05866" w:rsidRPr="00C965CC" w:rsidRDefault="00F05866" w:rsidP="00D23006">
            <w:pPr>
              <w:spacing w:line="360" w:lineRule="auto"/>
              <w:textAlignment w:val="center"/>
              <w:rPr>
                <w:szCs w:val="21"/>
              </w:rPr>
            </w:pPr>
            <w:r w:rsidRPr="00C965CC">
              <w:rPr>
                <w:szCs w:val="21"/>
              </w:rPr>
              <w:t>丙</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05866" w:rsidRPr="00C965CC" w:rsidRDefault="00F05866" w:rsidP="00D23006">
            <w:pPr>
              <w:spacing w:line="360" w:lineRule="auto"/>
              <w:textAlignment w:val="center"/>
              <w:rPr>
                <w:szCs w:val="21"/>
              </w:rPr>
            </w:pPr>
            <w:r w:rsidRPr="00C965CC">
              <w:rPr>
                <w:szCs w:val="21"/>
              </w:rPr>
              <w:t>丁</w:t>
            </w:r>
          </w:p>
        </w:tc>
      </w:tr>
      <w:tr w:rsidR="00F05866" w:rsidTr="00D23006">
        <w:trPr>
          <w:trHeight w:val="314"/>
          <w:tblCellSpacing w:w="15" w:type="dxa"/>
        </w:trPr>
        <w:tc>
          <w:tcPr>
            <w:tcW w:w="304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05866" w:rsidRPr="00C965CC" w:rsidRDefault="00F05866" w:rsidP="00D23006">
            <w:pPr>
              <w:spacing w:line="360" w:lineRule="auto"/>
              <w:textAlignment w:val="center"/>
              <w:rPr>
                <w:szCs w:val="21"/>
              </w:rPr>
            </w:pPr>
            <w:r w:rsidRPr="00C965CC">
              <w:rPr>
                <w:szCs w:val="21"/>
              </w:rPr>
              <w:t>反应前质量</w:t>
            </w:r>
            <w:r w:rsidRPr="00C965CC">
              <w:rPr>
                <w:szCs w:val="21"/>
              </w:rPr>
              <w:t>/g</w:t>
            </w:r>
          </w:p>
        </w:tc>
        <w:tc>
          <w:tcPr>
            <w:tcW w:w="11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05866" w:rsidRPr="00C965CC" w:rsidRDefault="00F05866" w:rsidP="00D23006">
            <w:pPr>
              <w:spacing w:line="360" w:lineRule="auto"/>
              <w:textAlignment w:val="center"/>
              <w:rPr>
                <w:szCs w:val="21"/>
              </w:rPr>
            </w:pPr>
            <w:r w:rsidRPr="00C965CC">
              <w:rPr>
                <w:szCs w:val="21"/>
              </w:rPr>
              <w:t>3</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05866" w:rsidRPr="00C965CC" w:rsidRDefault="00F05866" w:rsidP="00D23006">
            <w:pPr>
              <w:spacing w:line="360" w:lineRule="auto"/>
              <w:textAlignment w:val="center"/>
              <w:rPr>
                <w:szCs w:val="21"/>
              </w:rPr>
            </w:pPr>
            <w:r w:rsidRPr="00C965CC">
              <w:rPr>
                <w:szCs w:val="21"/>
              </w:rPr>
              <w:t>5</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05866" w:rsidRPr="00C965CC" w:rsidRDefault="00F05866" w:rsidP="00D23006">
            <w:pPr>
              <w:spacing w:line="360" w:lineRule="auto"/>
              <w:textAlignment w:val="center"/>
              <w:rPr>
                <w:szCs w:val="21"/>
              </w:rPr>
            </w:pPr>
            <w:r w:rsidRPr="00C965CC">
              <w:rPr>
                <w:szCs w:val="21"/>
              </w:rPr>
              <w:t>20</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05866" w:rsidRPr="00C965CC" w:rsidRDefault="00F05866" w:rsidP="00D23006">
            <w:pPr>
              <w:spacing w:line="360" w:lineRule="auto"/>
              <w:textAlignment w:val="center"/>
              <w:rPr>
                <w:szCs w:val="21"/>
              </w:rPr>
            </w:pPr>
            <w:r w:rsidRPr="00C965CC">
              <w:rPr>
                <w:szCs w:val="21"/>
              </w:rPr>
              <w:t>4</w:t>
            </w:r>
          </w:p>
        </w:tc>
      </w:tr>
      <w:tr w:rsidR="00F05866" w:rsidTr="00D23006">
        <w:trPr>
          <w:trHeight w:val="314"/>
          <w:tblCellSpacing w:w="15" w:type="dxa"/>
        </w:trPr>
        <w:tc>
          <w:tcPr>
            <w:tcW w:w="304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05866" w:rsidRPr="00C965CC" w:rsidRDefault="00F05866" w:rsidP="00D23006">
            <w:pPr>
              <w:spacing w:line="360" w:lineRule="auto"/>
              <w:textAlignment w:val="center"/>
              <w:rPr>
                <w:szCs w:val="21"/>
              </w:rPr>
            </w:pPr>
            <w:r w:rsidRPr="00C965CC">
              <w:rPr>
                <w:szCs w:val="21"/>
              </w:rPr>
              <w:t>反应后质量</w:t>
            </w:r>
            <w:r w:rsidRPr="00C965CC">
              <w:rPr>
                <w:szCs w:val="21"/>
              </w:rPr>
              <w:t>/g</w:t>
            </w:r>
          </w:p>
        </w:tc>
        <w:tc>
          <w:tcPr>
            <w:tcW w:w="11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05866" w:rsidRPr="00C965CC" w:rsidRDefault="00F05866" w:rsidP="00D23006">
            <w:pPr>
              <w:spacing w:line="360" w:lineRule="auto"/>
              <w:textAlignment w:val="center"/>
              <w:rPr>
                <w:szCs w:val="21"/>
              </w:rPr>
            </w:pPr>
            <w:r w:rsidRPr="00C965CC">
              <w:rPr>
                <w:szCs w:val="21"/>
              </w:rPr>
              <w:t>待测</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05866" w:rsidRPr="00C965CC" w:rsidRDefault="00F05866" w:rsidP="00D23006">
            <w:pPr>
              <w:spacing w:line="360" w:lineRule="auto"/>
              <w:textAlignment w:val="center"/>
              <w:rPr>
                <w:szCs w:val="21"/>
              </w:rPr>
            </w:pPr>
            <w:r w:rsidRPr="00C965CC">
              <w:rPr>
                <w:szCs w:val="21"/>
              </w:rPr>
              <w:t>14</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05866" w:rsidRPr="00C965CC" w:rsidRDefault="00F05866" w:rsidP="00D23006">
            <w:pPr>
              <w:spacing w:line="360" w:lineRule="auto"/>
              <w:textAlignment w:val="center"/>
              <w:rPr>
                <w:szCs w:val="21"/>
              </w:rPr>
            </w:pPr>
            <w:r w:rsidRPr="00C965CC">
              <w:rPr>
                <w:szCs w:val="21"/>
              </w:rPr>
              <w:t>3</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05866" w:rsidRPr="00C965CC" w:rsidRDefault="00F05866" w:rsidP="00D23006">
            <w:pPr>
              <w:spacing w:line="360" w:lineRule="auto"/>
              <w:textAlignment w:val="center"/>
              <w:rPr>
                <w:szCs w:val="21"/>
              </w:rPr>
            </w:pPr>
            <w:r w:rsidRPr="00C965CC">
              <w:rPr>
                <w:szCs w:val="21"/>
              </w:rPr>
              <w:t>12</w:t>
            </w:r>
          </w:p>
        </w:tc>
      </w:tr>
    </w:tbl>
    <w:p w:rsidR="00F05866" w:rsidRPr="00C965CC" w:rsidRDefault="00F05866" w:rsidP="00F05866">
      <w:pPr>
        <w:spacing w:line="360" w:lineRule="auto"/>
        <w:textAlignment w:val="center"/>
        <w:rPr>
          <w:szCs w:val="21"/>
        </w:rPr>
      </w:pPr>
      <w:r w:rsidRPr="00C965CC">
        <w:rPr>
          <w:szCs w:val="21"/>
        </w:rPr>
        <w:t>请分析该表后，回答下列问题：</w:t>
      </w:r>
    </w:p>
    <w:p w:rsidR="00F05866" w:rsidRPr="00C965CC" w:rsidRDefault="00F05866" w:rsidP="00F05866">
      <w:pPr>
        <w:spacing w:line="360" w:lineRule="auto"/>
        <w:textAlignment w:val="center"/>
        <w:rPr>
          <w:szCs w:val="21"/>
        </w:rPr>
      </w:pPr>
      <w:r w:rsidRPr="00C965CC">
        <w:rPr>
          <w:szCs w:val="21"/>
        </w:rPr>
        <w:t>（</w:t>
      </w:r>
      <w:r w:rsidRPr="00C965CC">
        <w:rPr>
          <w:szCs w:val="21"/>
        </w:rPr>
        <w:t>1</w:t>
      </w:r>
      <w:r w:rsidRPr="00C965CC">
        <w:rPr>
          <w:szCs w:val="21"/>
        </w:rPr>
        <w:t>）反应后甲的质量为</w:t>
      </w:r>
      <w:r w:rsidRPr="00C965CC">
        <w:rPr>
          <w:szCs w:val="21"/>
          <w:u w:val="single"/>
        </w:rPr>
        <w:t xml:space="preserve">         </w:t>
      </w:r>
      <w:r w:rsidRPr="00C965CC">
        <w:rPr>
          <w:szCs w:val="21"/>
        </w:rPr>
        <w:t>g</w:t>
      </w:r>
      <w:r w:rsidRPr="00C965CC">
        <w:rPr>
          <w:szCs w:val="21"/>
        </w:rPr>
        <w:t>，反应中甲物质的作用可能是</w:t>
      </w:r>
      <w:r w:rsidRPr="00C965CC">
        <w:rPr>
          <w:szCs w:val="21"/>
          <w:u w:val="single"/>
        </w:rPr>
        <w:t xml:space="preserve">         </w:t>
      </w:r>
      <w:r w:rsidRPr="00C965CC">
        <w:rPr>
          <w:szCs w:val="21"/>
        </w:rPr>
        <w:t xml:space="preserve"> </w:t>
      </w:r>
      <w:r w:rsidRPr="00C965CC">
        <w:rPr>
          <w:szCs w:val="21"/>
        </w:rPr>
        <w:t>。</w:t>
      </w:r>
      <w:r w:rsidRPr="00C965CC">
        <w:rPr>
          <w:szCs w:val="21"/>
        </w:rPr>
        <w:br/>
      </w:r>
      <w:r w:rsidRPr="00C965CC">
        <w:rPr>
          <w:szCs w:val="21"/>
        </w:rPr>
        <w:t>（</w:t>
      </w:r>
      <w:r w:rsidRPr="00C965CC">
        <w:rPr>
          <w:szCs w:val="21"/>
        </w:rPr>
        <w:t>2</w:t>
      </w:r>
      <w:r w:rsidRPr="00C965CC">
        <w:rPr>
          <w:szCs w:val="21"/>
        </w:rPr>
        <w:t>）该反应中生成物的质量比为</w:t>
      </w:r>
      <w:r w:rsidRPr="00C965CC">
        <w:rPr>
          <w:szCs w:val="21"/>
          <w:u w:val="single"/>
        </w:rPr>
        <w:t xml:space="preserve">         </w:t>
      </w:r>
      <w:r w:rsidRPr="00C965CC">
        <w:rPr>
          <w:szCs w:val="21"/>
        </w:rPr>
        <w:t>。</w:t>
      </w:r>
      <w:r w:rsidRPr="00C965CC">
        <w:rPr>
          <w:szCs w:val="21"/>
        </w:rPr>
        <w:br/>
      </w:r>
      <w:r w:rsidRPr="00C965CC">
        <w:rPr>
          <w:szCs w:val="21"/>
        </w:rPr>
        <w:t>（</w:t>
      </w:r>
      <w:r w:rsidRPr="00C965CC">
        <w:rPr>
          <w:szCs w:val="21"/>
        </w:rPr>
        <w:t>3</w:t>
      </w:r>
      <w:r w:rsidRPr="00C965CC">
        <w:rPr>
          <w:szCs w:val="21"/>
        </w:rPr>
        <w:t>）写出符合该反应类型的一个化学方程式</w:t>
      </w:r>
      <w:r w:rsidRPr="00C965CC">
        <w:rPr>
          <w:szCs w:val="21"/>
          <w:u w:val="single"/>
        </w:rPr>
        <w:t xml:space="preserve">                       </w:t>
      </w:r>
      <w:r w:rsidRPr="00C965CC">
        <w:rPr>
          <w:szCs w:val="21"/>
        </w:rPr>
        <w:t>。</w:t>
      </w:r>
      <w:r w:rsidRPr="00C965CC">
        <w:rPr>
          <w:szCs w:val="21"/>
        </w:rPr>
        <w:br/>
        <w:t>26</w:t>
      </w:r>
      <w:r w:rsidRPr="00C965CC">
        <w:rPr>
          <w:szCs w:val="21"/>
        </w:rPr>
        <w:t>、某化学反应的微观示意图如图所示，其中相同的球代表同种原子。</w:t>
      </w:r>
    </w:p>
    <w:p w:rsidR="00F05866" w:rsidRPr="00C965CC" w:rsidRDefault="00F05866" w:rsidP="00F05866">
      <w:pPr>
        <w:spacing w:line="360" w:lineRule="auto"/>
        <w:textAlignment w:val="center"/>
        <w:rPr>
          <w:kern w:val="0"/>
          <w:szCs w:val="21"/>
        </w:rPr>
      </w:pPr>
      <w:r>
        <w:rPr>
          <w:noProof/>
          <w:kern w:val="0"/>
          <w:szCs w:val="21"/>
        </w:rPr>
        <w:drawing>
          <wp:inline distT="0" distB="0" distL="0" distR="0">
            <wp:extent cx="3105150" cy="1143000"/>
            <wp:effectExtent l="0" t="0" r="0" b="0"/>
            <wp:docPr id="111" name="图片 11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05150" cy="1143000"/>
                    </a:xfrm>
                    <a:prstGeom prst="rect">
                      <a:avLst/>
                    </a:prstGeom>
                    <a:noFill/>
                    <a:ln>
                      <a:noFill/>
                    </a:ln>
                  </pic:spPr>
                </pic:pic>
              </a:graphicData>
            </a:graphic>
          </wp:inline>
        </w:drawing>
      </w:r>
    </w:p>
    <w:p w:rsidR="00F05866" w:rsidRPr="00C965CC" w:rsidRDefault="00F05866" w:rsidP="00F05866">
      <w:pPr>
        <w:spacing w:line="360" w:lineRule="auto"/>
        <w:textAlignment w:val="center"/>
        <w:rPr>
          <w:kern w:val="0"/>
          <w:szCs w:val="21"/>
        </w:rPr>
      </w:pPr>
      <w:r w:rsidRPr="00C965CC">
        <w:rPr>
          <w:kern w:val="0"/>
          <w:szCs w:val="21"/>
        </w:rPr>
        <w:t>（</w:t>
      </w:r>
      <w:r w:rsidRPr="00C965CC">
        <w:rPr>
          <w:kern w:val="0"/>
          <w:szCs w:val="21"/>
        </w:rPr>
        <w:t>1</w:t>
      </w:r>
      <w:r w:rsidRPr="00C965CC">
        <w:rPr>
          <w:kern w:val="0"/>
          <w:szCs w:val="21"/>
        </w:rPr>
        <w:t>）该化学反应中，发生变化的是</w:t>
      </w:r>
      <w:r w:rsidRPr="00C965CC">
        <w:rPr>
          <w:kern w:val="0"/>
          <w:szCs w:val="21"/>
          <w:u w:val="single"/>
        </w:rPr>
        <w:t xml:space="preserve">　</w:t>
      </w:r>
      <w:r w:rsidRPr="00C965CC">
        <w:rPr>
          <w:kern w:val="0"/>
          <w:szCs w:val="21"/>
          <w:u w:val="single"/>
        </w:rPr>
        <w:t xml:space="preserve">  </w:t>
      </w:r>
      <w:r w:rsidRPr="00C965CC">
        <w:rPr>
          <w:kern w:val="0"/>
          <w:szCs w:val="21"/>
          <w:u w:val="single"/>
        </w:rPr>
        <w:t xml:space="preserve">　</w:t>
      </w:r>
      <w:r w:rsidRPr="00C965CC">
        <w:rPr>
          <w:kern w:val="0"/>
          <w:szCs w:val="21"/>
        </w:rPr>
        <w:t>（选填</w:t>
      </w:r>
      <w:r w:rsidRPr="00C965CC">
        <w:rPr>
          <w:kern w:val="0"/>
          <w:szCs w:val="21"/>
        </w:rPr>
        <w:t>“</w:t>
      </w:r>
      <w:r w:rsidRPr="00C965CC">
        <w:rPr>
          <w:kern w:val="0"/>
          <w:szCs w:val="21"/>
        </w:rPr>
        <w:t>分子</w:t>
      </w:r>
      <w:r w:rsidRPr="00C965CC">
        <w:rPr>
          <w:kern w:val="0"/>
          <w:szCs w:val="21"/>
        </w:rPr>
        <w:t>”</w:t>
      </w:r>
      <w:r w:rsidRPr="00C965CC">
        <w:rPr>
          <w:kern w:val="0"/>
          <w:szCs w:val="21"/>
        </w:rPr>
        <w:t>或</w:t>
      </w:r>
      <w:r w:rsidRPr="00C965CC">
        <w:rPr>
          <w:kern w:val="0"/>
          <w:szCs w:val="21"/>
        </w:rPr>
        <w:t>“</w:t>
      </w:r>
      <w:r w:rsidRPr="00C965CC">
        <w:rPr>
          <w:kern w:val="0"/>
          <w:szCs w:val="21"/>
        </w:rPr>
        <w:t>原子</w:t>
      </w:r>
      <w:r w:rsidRPr="00C965CC">
        <w:rPr>
          <w:kern w:val="0"/>
          <w:szCs w:val="21"/>
        </w:rPr>
        <w:t>”</w:t>
      </w:r>
      <w:r w:rsidRPr="00C965CC">
        <w:rPr>
          <w:kern w:val="0"/>
          <w:szCs w:val="21"/>
        </w:rPr>
        <w:t>），参加反应的两种分子的个数比为</w:t>
      </w:r>
      <w:r w:rsidRPr="00C965CC">
        <w:rPr>
          <w:kern w:val="0"/>
          <w:szCs w:val="21"/>
          <w:u w:val="single"/>
        </w:rPr>
        <w:t xml:space="preserve">　</w:t>
      </w:r>
      <w:r w:rsidRPr="00C965CC">
        <w:rPr>
          <w:kern w:val="0"/>
          <w:szCs w:val="21"/>
          <w:u w:val="single"/>
        </w:rPr>
        <w:t xml:space="preserve">  </w:t>
      </w:r>
      <w:r w:rsidRPr="00C965CC">
        <w:rPr>
          <w:kern w:val="0"/>
          <w:szCs w:val="21"/>
          <w:u w:val="single"/>
        </w:rPr>
        <w:t xml:space="preserve">　</w:t>
      </w:r>
      <w:r w:rsidRPr="00C965CC">
        <w:rPr>
          <w:kern w:val="0"/>
          <w:szCs w:val="21"/>
        </w:rPr>
        <w:t>。</w:t>
      </w:r>
    </w:p>
    <w:p w:rsidR="00F05866" w:rsidRPr="00C965CC" w:rsidRDefault="00F05866" w:rsidP="00F05866">
      <w:pPr>
        <w:spacing w:line="360" w:lineRule="auto"/>
        <w:textAlignment w:val="center"/>
        <w:rPr>
          <w:kern w:val="0"/>
          <w:szCs w:val="21"/>
        </w:rPr>
      </w:pPr>
      <w:r w:rsidRPr="00C965CC">
        <w:rPr>
          <w:kern w:val="0"/>
          <w:szCs w:val="21"/>
        </w:rPr>
        <w:t>（</w:t>
      </w:r>
      <w:r w:rsidRPr="00C965CC">
        <w:rPr>
          <w:kern w:val="0"/>
          <w:szCs w:val="21"/>
        </w:rPr>
        <w:t>2</w:t>
      </w:r>
      <w:r w:rsidRPr="00C965CC">
        <w:rPr>
          <w:kern w:val="0"/>
          <w:szCs w:val="21"/>
        </w:rPr>
        <w:t>）该反应的生成物是</w:t>
      </w:r>
      <w:r w:rsidRPr="00C965CC">
        <w:rPr>
          <w:kern w:val="0"/>
          <w:szCs w:val="21"/>
          <w:u w:val="single"/>
        </w:rPr>
        <w:t xml:space="preserve">　</w:t>
      </w:r>
      <w:r w:rsidRPr="00C965CC">
        <w:rPr>
          <w:kern w:val="0"/>
          <w:szCs w:val="21"/>
          <w:u w:val="single"/>
        </w:rPr>
        <w:t xml:space="preserve"> </w:t>
      </w:r>
      <w:r w:rsidRPr="00C965CC">
        <w:rPr>
          <w:kern w:val="0"/>
          <w:szCs w:val="21"/>
          <w:u w:val="single"/>
        </w:rPr>
        <w:t xml:space="preserve">　</w:t>
      </w:r>
      <w:r w:rsidRPr="00C965CC">
        <w:rPr>
          <w:kern w:val="0"/>
          <w:szCs w:val="21"/>
        </w:rPr>
        <w:t>（选择序号填空）。</w:t>
      </w:r>
    </w:p>
    <w:p w:rsidR="00F05866" w:rsidRPr="00C965CC" w:rsidRDefault="00F05866" w:rsidP="00F05866">
      <w:pPr>
        <w:spacing w:line="360" w:lineRule="auto"/>
        <w:textAlignment w:val="center"/>
        <w:rPr>
          <w:kern w:val="0"/>
          <w:szCs w:val="21"/>
        </w:rPr>
      </w:pPr>
      <w:r w:rsidRPr="00C965CC">
        <w:rPr>
          <w:kern w:val="0"/>
          <w:szCs w:val="21"/>
        </w:rPr>
        <w:t>A</w:t>
      </w:r>
      <w:r w:rsidRPr="00C965CC">
        <w:rPr>
          <w:kern w:val="0"/>
          <w:szCs w:val="21"/>
        </w:rPr>
        <w:t>．化合物</w:t>
      </w:r>
      <w:r w:rsidRPr="00C965CC">
        <w:rPr>
          <w:kern w:val="0"/>
          <w:szCs w:val="21"/>
        </w:rPr>
        <w:t xml:space="preserve"> B</w:t>
      </w:r>
      <w:r w:rsidRPr="00C965CC">
        <w:rPr>
          <w:kern w:val="0"/>
          <w:szCs w:val="21"/>
        </w:rPr>
        <w:t>．单质</w:t>
      </w:r>
      <w:r w:rsidRPr="00C965CC">
        <w:rPr>
          <w:kern w:val="0"/>
          <w:szCs w:val="21"/>
        </w:rPr>
        <w:t xml:space="preserve"> C</w:t>
      </w:r>
      <w:r w:rsidRPr="00C965CC">
        <w:rPr>
          <w:kern w:val="0"/>
          <w:szCs w:val="21"/>
        </w:rPr>
        <w:t>．混合物</w:t>
      </w:r>
    </w:p>
    <w:p w:rsidR="00F05866" w:rsidRPr="00C965CC" w:rsidRDefault="00F05866" w:rsidP="00F05866">
      <w:pPr>
        <w:spacing w:line="360" w:lineRule="auto"/>
        <w:textAlignment w:val="center"/>
        <w:rPr>
          <w:kern w:val="0"/>
          <w:szCs w:val="21"/>
          <w:u w:val="single"/>
        </w:rPr>
      </w:pPr>
      <w:r w:rsidRPr="00C965CC">
        <w:rPr>
          <w:kern w:val="0"/>
          <w:szCs w:val="21"/>
        </w:rPr>
        <w:t>（</w:t>
      </w:r>
      <w:r w:rsidRPr="00C965CC">
        <w:rPr>
          <w:kern w:val="0"/>
          <w:szCs w:val="21"/>
        </w:rPr>
        <w:t>3</w:t>
      </w:r>
      <w:r w:rsidRPr="00C965CC">
        <w:rPr>
          <w:kern w:val="0"/>
          <w:szCs w:val="21"/>
        </w:rPr>
        <w:t>）该反应的微观示意图说明，化学反应遵守质量守恒定律的原因是</w:t>
      </w:r>
      <w:r w:rsidRPr="00C965CC">
        <w:rPr>
          <w:kern w:val="0"/>
          <w:szCs w:val="21"/>
          <w:u w:val="single"/>
        </w:rPr>
        <w:t xml:space="preserve">　</w:t>
      </w:r>
      <w:r w:rsidRPr="00C965CC">
        <w:rPr>
          <w:kern w:val="0"/>
          <w:szCs w:val="21"/>
          <w:u w:val="single"/>
        </w:rPr>
        <w:t xml:space="preserve">                          </w:t>
      </w:r>
    </w:p>
    <w:p w:rsidR="00F05866" w:rsidRPr="00C965CC" w:rsidRDefault="00F05866" w:rsidP="00F05866">
      <w:pPr>
        <w:spacing w:line="360" w:lineRule="auto"/>
        <w:textAlignment w:val="center"/>
        <w:rPr>
          <w:kern w:val="0"/>
          <w:szCs w:val="21"/>
        </w:rPr>
      </w:pPr>
      <w:r w:rsidRPr="00C965CC">
        <w:rPr>
          <w:kern w:val="0"/>
          <w:szCs w:val="21"/>
          <w:u w:val="single"/>
        </w:rPr>
        <w:t xml:space="preserve">                            </w:t>
      </w:r>
      <w:r w:rsidRPr="00C965CC">
        <w:rPr>
          <w:kern w:val="0"/>
          <w:szCs w:val="21"/>
          <w:u w:val="single"/>
        </w:rPr>
        <w:t xml:space="preserve">　</w:t>
      </w:r>
      <w:r w:rsidRPr="00C965CC">
        <w:rPr>
          <w:kern w:val="0"/>
          <w:szCs w:val="21"/>
        </w:rPr>
        <w:t>。</w:t>
      </w:r>
    </w:p>
    <w:p w:rsidR="00F05866" w:rsidRPr="00C965CC" w:rsidRDefault="00F05866" w:rsidP="00F05866">
      <w:pPr>
        <w:pStyle w:val="Normal1"/>
        <w:spacing w:line="360" w:lineRule="auto"/>
        <w:textAlignment w:val="center"/>
        <w:rPr>
          <w:b/>
          <w:sz w:val="24"/>
          <w:szCs w:val="24"/>
        </w:rPr>
      </w:pPr>
      <w:r w:rsidRPr="00C965CC">
        <w:rPr>
          <w:b/>
          <w:sz w:val="24"/>
          <w:szCs w:val="24"/>
        </w:rPr>
        <w:t>三、实验探究（每空</w:t>
      </w:r>
      <w:r w:rsidRPr="00C965CC">
        <w:rPr>
          <w:b/>
          <w:sz w:val="24"/>
          <w:szCs w:val="24"/>
        </w:rPr>
        <w:t>2</w:t>
      </w:r>
      <w:r w:rsidRPr="00C965CC">
        <w:rPr>
          <w:b/>
          <w:sz w:val="24"/>
          <w:szCs w:val="24"/>
        </w:rPr>
        <w:t>分，共</w:t>
      </w:r>
      <w:r w:rsidRPr="00C965CC">
        <w:rPr>
          <w:b/>
          <w:sz w:val="24"/>
          <w:szCs w:val="24"/>
        </w:rPr>
        <w:t>16</w:t>
      </w:r>
      <w:r w:rsidRPr="00C965CC">
        <w:rPr>
          <w:b/>
          <w:sz w:val="24"/>
          <w:szCs w:val="24"/>
        </w:rPr>
        <w:t>分）</w:t>
      </w:r>
    </w:p>
    <w:p w:rsidR="00F05866" w:rsidRPr="00C965CC" w:rsidRDefault="00F05866" w:rsidP="00F05866">
      <w:pPr>
        <w:spacing w:line="360" w:lineRule="auto"/>
        <w:textAlignment w:val="center"/>
        <w:rPr>
          <w:szCs w:val="21"/>
        </w:rPr>
      </w:pPr>
      <w:r w:rsidRPr="00C965CC">
        <w:rPr>
          <w:szCs w:val="21"/>
        </w:rPr>
        <w:t>27</w:t>
      </w:r>
      <w:r w:rsidRPr="00C965CC">
        <w:rPr>
          <w:szCs w:val="21"/>
        </w:rPr>
        <w:t>、根据如图所小的实验回答问题。</w:t>
      </w:r>
    </w:p>
    <w:p w:rsidR="00F05866" w:rsidRPr="00C965CC" w:rsidRDefault="00F05866" w:rsidP="00F05866">
      <w:pPr>
        <w:spacing w:line="360" w:lineRule="auto"/>
        <w:textAlignment w:val="center"/>
        <w:rPr>
          <w:szCs w:val="21"/>
        </w:rPr>
      </w:pPr>
      <w:r w:rsidRPr="00C965CC">
        <w:rPr>
          <w:szCs w:val="21"/>
        </w:rPr>
        <w:t>乙为通过红磷燃烧前后质量的测定验证质量守恒定律的实验。用红热的玻璃管引燃红磷，实验现象是：红磷燃烧，产生</w:t>
      </w:r>
      <w:r w:rsidRPr="00C965CC">
        <w:rPr>
          <w:szCs w:val="21"/>
          <w:u w:val="single"/>
        </w:rPr>
        <w:t xml:space="preserve">　</w:t>
      </w:r>
      <w:r w:rsidRPr="00C965CC">
        <w:rPr>
          <w:szCs w:val="21"/>
          <w:u w:val="single"/>
        </w:rPr>
        <w:t xml:space="preserve">   </w:t>
      </w:r>
      <w:r w:rsidRPr="00C965CC">
        <w:rPr>
          <w:szCs w:val="21"/>
          <w:u w:val="single"/>
        </w:rPr>
        <w:t xml:space="preserve">　</w:t>
      </w:r>
      <w:r w:rsidRPr="00C965CC">
        <w:rPr>
          <w:szCs w:val="21"/>
        </w:rPr>
        <w:t>，放出大量热。实验中气球的作用除了使装置密闭之外，还可以防止</w:t>
      </w:r>
      <w:r w:rsidRPr="00C965CC">
        <w:rPr>
          <w:szCs w:val="21"/>
          <w:u w:val="single"/>
        </w:rPr>
        <w:t xml:space="preserve">　</w:t>
      </w:r>
      <w:r w:rsidRPr="00C965CC">
        <w:rPr>
          <w:szCs w:val="21"/>
          <w:u w:val="single"/>
        </w:rPr>
        <w:t xml:space="preserve">   </w:t>
      </w:r>
      <w:r w:rsidRPr="00C965CC">
        <w:rPr>
          <w:szCs w:val="21"/>
          <w:u w:val="single"/>
        </w:rPr>
        <w:t xml:space="preserve">　</w:t>
      </w:r>
      <w:r w:rsidRPr="00C965CC">
        <w:rPr>
          <w:szCs w:val="21"/>
        </w:rPr>
        <w:t>；实验时若取用红磷的量不足，对实验的结果</w:t>
      </w:r>
      <w:r w:rsidRPr="00C965CC">
        <w:rPr>
          <w:szCs w:val="21"/>
          <w:u w:val="single"/>
        </w:rPr>
        <w:t xml:space="preserve">　</w:t>
      </w:r>
      <w:r w:rsidRPr="00C965CC">
        <w:rPr>
          <w:szCs w:val="21"/>
          <w:u w:val="single"/>
        </w:rPr>
        <w:t xml:space="preserve">   </w:t>
      </w:r>
      <w:r w:rsidRPr="00C965CC">
        <w:rPr>
          <w:szCs w:val="21"/>
          <w:u w:val="single"/>
        </w:rPr>
        <w:t xml:space="preserve">　</w:t>
      </w:r>
      <w:r w:rsidRPr="00C965CC">
        <w:rPr>
          <w:szCs w:val="21"/>
        </w:rPr>
        <w:t>（选填</w:t>
      </w:r>
      <w:r w:rsidRPr="00C965CC">
        <w:rPr>
          <w:szCs w:val="21"/>
        </w:rPr>
        <w:t>“</w:t>
      </w:r>
      <w:r w:rsidRPr="00C965CC">
        <w:rPr>
          <w:szCs w:val="21"/>
        </w:rPr>
        <w:t>有</w:t>
      </w:r>
      <w:r w:rsidRPr="00C965CC">
        <w:rPr>
          <w:szCs w:val="21"/>
        </w:rPr>
        <w:t>”</w:t>
      </w:r>
      <w:r w:rsidRPr="00C965CC">
        <w:rPr>
          <w:szCs w:val="21"/>
        </w:rPr>
        <w:t>或</w:t>
      </w:r>
      <w:r w:rsidRPr="00C965CC">
        <w:rPr>
          <w:szCs w:val="21"/>
        </w:rPr>
        <w:t>“</w:t>
      </w:r>
      <w:r w:rsidRPr="00C965CC">
        <w:rPr>
          <w:szCs w:val="21"/>
        </w:rPr>
        <w:t>没有</w:t>
      </w:r>
      <w:r w:rsidRPr="00C965CC">
        <w:rPr>
          <w:szCs w:val="21"/>
        </w:rPr>
        <w:t>”</w:t>
      </w:r>
      <w:r w:rsidRPr="00C965CC">
        <w:rPr>
          <w:szCs w:val="21"/>
        </w:rPr>
        <w:t>）影响。</w:t>
      </w:r>
    </w:p>
    <w:p w:rsidR="00F05866" w:rsidRPr="00C965CC" w:rsidRDefault="00F05866" w:rsidP="00F05866">
      <w:pPr>
        <w:spacing w:line="360" w:lineRule="auto"/>
        <w:textAlignment w:val="center"/>
        <w:rPr>
          <w:szCs w:val="21"/>
        </w:rPr>
      </w:pPr>
      <w:r>
        <w:rPr>
          <w:noProof/>
          <w:szCs w:val="21"/>
        </w:rPr>
        <w:drawing>
          <wp:inline distT="0" distB="0" distL="0" distR="0">
            <wp:extent cx="2019300" cy="1057275"/>
            <wp:effectExtent l="0" t="0" r="0" b="9525"/>
            <wp:docPr id="110" name="图片 11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l="27644"/>
                    <a:stretch>
                      <a:fillRect/>
                    </a:stretch>
                  </pic:blipFill>
                  <pic:spPr bwMode="auto">
                    <a:xfrm>
                      <a:off x="0" y="0"/>
                      <a:ext cx="2019300" cy="1057275"/>
                    </a:xfrm>
                    <a:prstGeom prst="rect">
                      <a:avLst/>
                    </a:prstGeom>
                    <a:noFill/>
                    <a:ln>
                      <a:noFill/>
                    </a:ln>
                  </pic:spPr>
                </pic:pic>
              </a:graphicData>
            </a:graphic>
          </wp:inline>
        </w:drawing>
      </w:r>
    </w:p>
    <w:p w:rsidR="00F05866" w:rsidRPr="00C965CC" w:rsidRDefault="00F05866" w:rsidP="00F05866">
      <w:pPr>
        <w:spacing w:line="360" w:lineRule="auto"/>
        <w:textAlignment w:val="center"/>
        <w:rPr>
          <w:szCs w:val="21"/>
        </w:rPr>
      </w:pPr>
      <w:r w:rsidRPr="00C965CC">
        <w:rPr>
          <w:szCs w:val="21"/>
        </w:rPr>
        <w:lastRenderedPageBreak/>
        <w:t>28</w:t>
      </w:r>
      <w:r w:rsidRPr="00C965CC">
        <w:rPr>
          <w:szCs w:val="21"/>
        </w:rPr>
        <w:t>、为了探究化学反应前后物质的总质量是否发生改变，甲同学和乙同学分别设计了下面两个实验，请根据图示回答问题：</w:t>
      </w:r>
    </w:p>
    <w:p w:rsidR="00F05866" w:rsidRPr="00C965CC" w:rsidRDefault="00F05866" w:rsidP="00F05866">
      <w:pPr>
        <w:spacing w:line="360" w:lineRule="auto"/>
        <w:textAlignment w:val="center"/>
        <w:rPr>
          <w:szCs w:val="21"/>
        </w:rPr>
      </w:pPr>
      <w:r>
        <w:rPr>
          <w:noProof/>
          <w:szCs w:val="21"/>
        </w:rPr>
        <w:drawing>
          <wp:inline distT="0" distB="0" distL="0" distR="0">
            <wp:extent cx="3857625" cy="1171575"/>
            <wp:effectExtent l="0" t="0" r="9525" b="9525"/>
            <wp:docPr id="109" name="图片 10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r="371" b="1219"/>
                    <a:stretch>
                      <a:fillRect/>
                    </a:stretch>
                  </pic:blipFill>
                  <pic:spPr bwMode="auto">
                    <a:xfrm>
                      <a:off x="0" y="0"/>
                      <a:ext cx="3857625" cy="1171575"/>
                    </a:xfrm>
                    <a:prstGeom prst="rect">
                      <a:avLst/>
                    </a:prstGeom>
                    <a:noFill/>
                    <a:ln>
                      <a:noFill/>
                    </a:ln>
                  </pic:spPr>
                </pic:pic>
              </a:graphicData>
            </a:graphic>
          </wp:inline>
        </w:drawing>
      </w:r>
    </w:p>
    <w:p w:rsidR="00F05866" w:rsidRPr="00C965CC" w:rsidRDefault="00F05866" w:rsidP="00F05866">
      <w:pPr>
        <w:spacing w:line="360" w:lineRule="auto"/>
        <w:textAlignment w:val="center"/>
        <w:rPr>
          <w:szCs w:val="21"/>
        </w:rPr>
      </w:pPr>
      <w:r w:rsidRPr="00C965CC">
        <w:rPr>
          <w:szCs w:val="21"/>
        </w:rPr>
        <w:t>（</w:t>
      </w:r>
      <w:r w:rsidRPr="00C965CC">
        <w:rPr>
          <w:szCs w:val="21"/>
        </w:rPr>
        <w:t>1</w:t>
      </w:r>
      <w:r w:rsidRPr="00C965CC">
        <w:rPr>
          <w:szCs w:val="21"/>
        </w:rPr>
        <w:t>）甲同学设计的实验如图</w:t>
      </w:r>
      <w:r w:rsidRPr="00C965CC">
        <w:rPr>
          <w:szCs w:val="21"/>
        </w:rPr>
        <w:t xml:space="preserve"> A </w:t>
      </w:r>
      <w:r w:rsidRPr="00C965CC">
        <w:rPr>
          <w:szCs w:val="21"/>
        </w:rPr>
        <w:t>所示，反应前，托盘天平的指针指向刻度盘的中间；两种物质反应后，托盘天平的指针</w:t>
      </w:r>
      <w:r w:rsidRPr="00C965CC">
        <w:rPr>
          <w:szCs w:val="21"/>
          <w:u w:val="single"/>
        </w:rPr>
        <w:t xml:space="preserve">　　</w:t>
      </w:r>
      <w:r w:rsidRPr="00C965CC">
        <w:rPr>
          <w:szCs w:val="21"/>
        </w:rPr>
        <w:t>（选填</w:t>
      </w:r>
      <w:r w:rsidRPr="00C965CC">
        <w:rPr>
          <w:szCs w:val="21"/>
        </w:rPr>
        <w:t>“</w:t>
      </w:r>
      <w:r w:rsidRPr="00C965CC">
        <w:rPr>
          <w:szCs w:val="21"/>
        </w:rPr>
        <w:t>向左</w:t>
      </w:r>
      <w:r w:rsidRPr="00C965CC">
        <w:rPr>
          <w:szCs w:val="21"/>
        </w:rPr>
        <w:t>”</w:t>
      </w:r>
      <w:r w:rsidRPr="00C965CC">
        <w:rPr>
          <w:szCs w:val="21"/>
        </w:rPr>
        <w:t>、</w:t>
      </w:r>
      <w:r w:rsidRPr="00C965CC">
        <w:rPr>
          <w:szCs w:val="21"/>
        </w:rPr>
        <w:t>“</w:t>
      </w:r>
      <w:r w:rsidRPr="00C965CC">
        <w:rPr>
          <w:szCs w:val="21"/>
        </w:rPr>
        <w:t>向右</w:t>
      </w:r>
      <w:r w:rsidRPr="00C965CC">
        <w:rPr>
          <w:szCs w:val="21"/>
        </w:rPr>
        <w:t>”</w:t>
      </w:r>
      <w:r w:rsidRPr="00C965CC">
        <w:rPr>
          <w:szCs w:val="21"/>
        </w:rPr>
        <w:t>或</w:t>
      </w:r>
      <w:r w:rsidRPr="00C965CC">
        <w:rPr>
          <w:szCs w:val="21"/>
        </w:rPr>
        <w:t>“</w:t>
      </w:r>
      <w:r w:rsidRPr="00C965CC">
        <w:rPr>
          <w:szCs w:val="21"/>
        </w:rPr>
        <w:t>不</w:t>
      </w:r>
      <w:r w:rsidRPr="00C965CC">
        <w:rPr>
          <w:szCs w:val="21"/>
        </w:rPr>
        <w:t>”</w:t>
      </w:r>
      <w:r w:rsidRPr="00C965CC">
        <w:rPr>
          <w:szCs w:val="21"/>
        </w:rPr>
        <w:t>）偏转，原因是</w:t>
      </w:r>
      <w:r w:rsidRPr="00C965CC">
        <w:rPr>
          <w:szCs w:val="21"/>
          <w:u w:val="single"/>
        </w:rPr>
        <w:t xml:space="preserve">　</w:t>
      </w:r>
      <w:r w:rsidRPr="00C965CC">
        <w:rPr>
          <w:szCs w:val="21"/>
          <w:u w:val="single"/>
        </w:rPr>
        <w:t xml:space="preserve">                           </w:t>
      </w:r>
      <w:r w:rsidRPr="00C965CC">
        <w:rPr>
          <w:szCs w:val="21"/>
          <w:u w:val="single"/>
        </w:rPr>
        <w:t xml:space="preserve">　</w:t>
      </w:r>
      <w:r w:rsidRPr="00C965CC">
        <w:rPr>
          <w:szCs w:val="21"/>
        </w:rPr>
        <w:t>。</w:t>
      </w:r>
    </w:p>
    <w:p w:rsidR="00F05866" w:rsidRPr="00C965CC" w:rsidRDefault="00F05866" w:rsidP="00F05866">
      <w:pPr>
        <w:spacing w:line="360" w:lineRule="auto"/>
        <w:textAlignment w:val="center"/>
        <w:rPr>
          <w:szCs w:val="21"/>
        </w:rPr>
      </w:pPr>
      <w:r w:rsidRPr="00C965CC">
        <w:rPr>
          <w:szCs w:val="21"/>
        </w:rPr>
        <w:t>（</w:t>
      </w:r>
      <w:r w:rsidRPr="00C965CC">
        <w:rPr>
          <w:szCs w:val="21"/>
        </w:rPr>
        <w:t>2</w:t>
      </w:r>
      <w:r w:rsidRPr="00C965CC">
        <w:rPr>
          <w:szCs w:val="21"/>
        </w:rPr>
        <w:t>）乙同学设计的实验如图</w:t>
      </w:r>
      <w:r w:rsidRPr="00C965CC">
        <w:rPr>
          <w:szCs w:val="21"/>
        </w:rPr>
        <w:t>B</w:t>
      </w:r>
      <w:r w:rsidRPr="00C965CC">
        <w:rPr>
          <w:szCs w:val="21"/>
        </w:rPr>
        <w:t>所示，通过实验得出结论：化学反应前后物质的总质量</w:t>
      </w:r>
      <w:r w:rsidRPr="00C965CC">
        <w:rPr>
          <w:szCs w:val="21"/>
          <w:u w:val="single"/>
        </w:rPr>
        <w:t xml:space="preserve">　</w:t>
      </w:r>
      <w:r w:rsidRPr="00C965CC">
        <w:rPr>
          <w:szCs w:val="21"/>
          <w:u w:val="single"/>
        </w:rPr>
        <w:t xml:space="preserve">   </w:t>
      </w:r>
      <w:r w:rsidRPr="00C965CC">
        <w:rPr>
          <w:szCs w:val="21"/>
          <w:u w:val="single"/>
        </w:rPr>
        <w:t xml:space="preserve">　</w:t>
      </w:r>
      <w:r w:rsidRPr="00C965CC">
        <w:rPr>
          <w:szCs w:val="21"/>
        </w:rPr>
        <w:t>。</w:t>
      </w:r>
    </w:p>
    <w:p w:rsidR="00F05866" w:rsidRPr="00C965CC" w:rsidRDefault="00F05866" w:rsidP="00F05866">
      <w:pPr>
        <w:spacing w:line="360" w:lineRule="auto"/>
        <w:textAlignment w:val="center"/>
        <w:rPr>
          <w:szCs w:val="21"/>
        </w:rPr>
      </w:pPr>
      <w:r w:rsidRPr="00C965CC">
        <w:rPr>
          <w:szCs w:val="21"/>
        </w:rPr>
        <w:t>（</w:t>
      </w:r>
      <w:r w:rsidRPr="00C965CC">
        <w:rPr>
          <w:szCs w:val="21"/>
        </w:rPr>
        <w:t>3</w:t>
      </w:r>
      <w:r w:rsidRPr="00C965CC">
        <w:rPr>
          <w:szCs w:val="21"/>
        </w:rPr>
        <w:t>）两位同学通过交流反思得到启示：在探究化学反应前后物质的总质量是否发生改变时，对于有气体参加或有气体生成的反应一定要在</w:t>
      </w:r>
      <w:r w:rsidRPr="00C965CC">
        <w:rPr>
          <w:szCs w:val="21"/>
          <w:u w:val="single"/>
        </w:rPr>
        <w:t xml:space="preserve">　</w:t>
      </w:r>
      <w:r w:rsidRPr="00C965CC">
        <w:rPr>
          <w:szCs w:val="21"/>
          <w:u w:val="single"/>
        </w:rPr>
        <w:t xml:space="preserve">    </w:t>
      </w:r>
      <w:r w:rsidRPr="00C965CC">
        <w:rPr>
          <w:szCs w:val="21"/>
          <w:u w:val="single"/>
        </w:rPr>
        <w:t xml:space="preserve">　</w:t>
      </w:r>
      <w:r w:rsidRPr="00C965CC">
        <w:rPr>
          <w:szCs w:val="21"/>
        </w:rPr>
        <w:t>装置中进行。</w:t>
      </w:r>
    </w:p>
    <w:p w:rsidR="00F05866" w:rsidRPr="00C965CC" w:rsidRDefault="00F05866" w:rsidP="00F05866">
      <w:pPr>
        <w:spacing w:line="360" w:lineRule="auto"/>
        <w:textAlignment w:val="center"/>
        <w:rPr>
          <w:szCs w:val="21"/>
        </w:rPr>
      </w:pPr>
      <w:r w:rsidRPr="00C965CC">
        <w:rPr>
          <w:szCs w:val="21"/>
        </w:rPr>
        <w:t>（</w:t>
      </w:r>
      <w:r w:rsidRPr="00C965CC">
        <w:rPr>
          <w:szCs w:val="21"/>
        </w:rPr>
        <w:t>4</w:t>
      </w:r>
      <w:r w:rsidRPr="00C965CC">
        <w:rPr>
          <w:szCs w:val="21"/>
        </w:rPr>
        <w:t>）从微观角度分析，在化学反应前后一定不变的是</w:t>
      </w:r>
      <w:r w:rsidRPr="00C965CC">
        <w:rPr>
          <w:szCs w:val="21"/>
          <w:u w:val="single"/>
        </w:rPr>
        <w:t xml:space="preserve">　</w:t>
      </w:r>
      <w:r w:rsidRPr="00C965CC">
        <w:rPr>
          <w:szCs w:val="21"/>
          <w:u w:val="single"/>
        </w:rPr>
        <w:t xml:space="preserve">    </w:t>
      </w:r>
      <w:r w:rsidRPr="00C965CC">
        <w:rPr>
          <w:szCs w:val="21"/>
          <w:u w:val="single"/>
        </w:rPr>
        <w:t xml:space="preserve">　</w:t>
      </w:r>
      <w:r w:rsidRPr="00C965CC">
        <w:rPr>
          <w:szCs w:val="21"/>
        </w:rPr>
        <w:t>（选填序号）。</w:t>
      </w:r>
    </w:p>
    <w:p w:rsidR="00F05866" w:rsidRPr="00C965CC" w:rsidRDefault="00F05866" w:rsidP="00F05866">
      <w:pPr>
        <w:spacing w:line="360" w:lineRule="auto"/>
        <w:textAlignment w:val="center"/>
        <w:rPr>
          <w:szCs w:val="21"/>
        </w:rPr>
      </w:pPr>
      <w:r w:rsidRPr="00C965CC">
        <w:rPr>
          <w:rFonts w:ascii="宋体" w:hAnsi="宋体" w:cs="宋体" w:hint="eastAsia"/>
          <w:szCs w:val="21"/>
        </w:rPr>
        <w:t>①</w:t>
      </w:r>
      <w:r w:rsidRPr="00C965CC">
        <w:rPr>
          <w:szCs w:val="21"/>
        </w:rPr>
        <w:t>原子种类</w:t>
      </w:r>
      <w:r w:rsidRPr="00C965CC">
        <w:rPr>
          <w:szCs w:val="21"/>
        </w:rPr>
        <w:t xml:space="preserve"> </w:t>
      </w:r>
      <w:r w:rsidRPr="00C965CC">
        <w:rPr>
          <w:rFonts w:ascii="宋体" w:hAnsi="宋体" w:cs="宋体" w:hint="eastAsia"/>
          <w:szCs w:val="21"/>
        </w:rPr>
        <w:t>②</w:t>
      </w:r>
      <w:r w:rsidRPr="00C965CC">
        <w:rPr>
          <w:szCs w:val="21"/>
        </w:rPr>
        <w:t>分子种类</w:t>
      </w:r>
      <w:r w:rsidRPr="00C965CC">
        <w:rPr>
          <w:szCs w:val="21"/>
        </w:rPr>
        <w:t xml:space="preserve"> </w:t>
      </w:r>
      <w:r w:rsidRPr="00C965CC">
        <w:rPr>
          <w:rFonts w:ascii="宋体" w:hAnsi="宋体" w:cs="宋体" w:hint="eastAsia"/>
          <w:szCs w:val="21"/>
        </w:rPr>
        <w:t>③</w:t>
      </w:r>
      <w:r w:rsidRPr="00C965CC">
        <w:rPr>
          <w:szCs w:val="21"/>
        </w:rPr>
        <w:t>原子数目</w:t>
      </w:r>
      <w:r w:rsidRPr="00C965CC">
        <w:rPr>
          <w:szCs w:val="21"/>
        </w:rPr>
        <w:t xml:space="preserve"> </w:t>
      </w:r>
      <w:r w:rsidRPr="00C965CC">
        <w:rPr>
          <w:rFonts w:ascii="宋体" w:hAnsi="宋体" w:cs="宋体" w:hint="eastAsia"/>
          <w:szCs w:val="21"/>
        </w:rPr>
        <w:t>④</w:t>
      </w:r>
      <w:r w:rsidRPr="00C965CC">
        <w:rPr>
          <w:szCs w:val="21"/>
        </w:rPr>
        <w:t>分子质量</w:t>
      </w:r>
      <w:r w:rsidRPr="00C965CC">
        <w:rPr>
          <w:szCs w:val="21"/>
        </w:rPr>
        <w:t xml:space="preserve"> </w:t>
      </w:r>
      <w:r w:rsidRPr="00C965CC">
        <w:rPr>
          <w:rFonts w:ascii="宋体" w:hAnsi="宋体" w:cs="宋体" w:hint="eastAsia"/>
          <w:szCs w:val="21"/>
        </w:rPr>
        <w:t>⑤</w:t>
      </w:r>
      <w:r w:rsidRPr="00C965CC">
        <w:rPr>
          <w:szCs w:val="21"/>
        </w:rPr>
        <w:t>分子数目</w:t>
      </w:r>
      <w:r w:rsidRPr="00C965CC">
        <w:rPr>
          <w:szCs w:val="21"/>
        </w:rPr>
        <w:t xml:space="preserve"> </w:t>
      </w:r>
      <w:r w:rsidRPr="00C965CC">
        <w:rPr>
          <w:rFonts w:ascii="宋体" w:hAnsi="宋体" w:cs="宋体" w:hint="eastAsia"/>
          <w:szCs w:val="21"/>
        </w:rPr>
        <w:t>⑥</w:t>
      </w:r>
      <w:r w:rsidRPr="00C965CC">
        <w:rPr>
          <w:szCs w:val="21"/>
        </w:rPr>
        <w:t>原子质量</w:t>
      </w:r>
    </w:p>
    <w:p w:rsidR="00F05866" w:rsidRPr="00C965CC" w:rsidRDefault="00F05866" w:rsidP="00F05866">
      <w:pPr>
        <w:tabs>
          <w:tab w:val="left" w:pos="3960"/>
        </w:tabs>
        <w:spacing w:line="360" w:lineRule="auto"/>
        <w:rPr>
          <w:b/>
          <w:szCs w:val="21"/>
        </w:rPr>
      </w:pPr>
      <w:r w:rsidRPr="00C965CC">
        <w:rPr>
          <w:b/>
          <w:szCs w:val="21"/>
        </w:rPr>
        <w:t>四、分析与计算（</w:t>
      </w:r>
      <w:r w:rsidRPr="00C965CC">
        <w:rPr>
          <w:b/>
          <w:szCs w:val="21"/>
        </w:rPr>
        <w:t>1</w:t>
      </w:r>
      <w:r w:rsidRPr="00C965CC">
        <w:rPr>
          <w:b/>
          <w:szCs w:val="21"/>
        </w:rPr>
        <w:t>小题，共</w:t>
      </w:r>
      <w:r w:rsidRPr="00C965CC">
        <w:rPr>
          <w:b/>
          <w:szCs w:val="21"/>
        </w:rPr>
        <w:t>10</w:t>
      </w:r>
      <w:r w:rsidRPr="00C965CC">
        <w:rPr>
          <w:b/>
          <w:szCs w:val="21"/>
        </w:rPr>
        <w:t>分）</w:t>
      </w:r>
    </w:p>
    <w:p w:rsidR="00F05866" w:rsidRPr="00C965CC" w:rsidRDefault="00F05866" w:rsidP="00F05866">
      <w:pPr>
        <w:spacing w:line="360" w:lineRule="auto"/>
        <w:jc w:val="left"/>
        <w:rPr>
          <w:szCs w:val="21"/>
        </w:rPr>
      </w:pPr>
      <w:r w:rsidRPr="00C965CC">
        <w:rPr>
          <w:szCs w:val="21"/>
        </w:rPr>
        <w:t>29</w:t>
      </w:r>
      <w:r w:rsidRPr="00C965CC">
        <w:rPr>
          <w:szCs w:val="21"/>
        </w:rPr>
        <w:t>、实验室用</w:t>
      </w:r>
      <w:r w:rsidRPr="00C965CC">
        <w:rPr>
          <w:szCs w:val="21"/>
        </w:rPr>
        <w:t>68g</w:t>
      </w:r>
      <w:r w:rsidRPr="00C965CC">
        <w:rPr>
          <w:szCs w:val="21"/>
        </w:rPr>
        <w:t>过氧化氢溶液和</w:t>
      </w:r>
      <w:r w:rsidRPr="00C965CC">
        <w:rPr>
          <w:szCs w:val="21"/>
        </w:rPr>
        <w:t>2g</w:t>
      </w:r>
      <w:r w:rsidRPr="00C965CC">
        <w:rPr>
          <w:szCs w:val="21"/>
        </w:rPr>
        <w:t>二氧化锰制取氧气</w:t>
      </w:r>
      <w:r w:rsidRPr="00C965CC">
        <w:rPr>
          <w:szCs w:val="21"/>
        </w:rPr>
        <w:t>,</w:t>
      </w:r>
      <w:r w:rsidRPr="00C965CC">
        <w:rPr>
          <w:szCs w:val="21"/>
        </w:rPr>
        <w:t>实验的相关数据如图。</w:t>
      </w:r>
      <w:r w:rsidRPr="00C965CC">
        <w:rPr>
          <w:szCs w:val="21"/>
        </w:rPr>
        <w:br/>
      </w:r>
      <w:r>
        <w:rPr>
          <w:noProof/>
          <w:szCs w:val="21"/>
        </w:rPr>
        <w:drawing>
          <wp:inline distT="0" distB="0" distL="0" distR="0">
            <wp:extent cx="1704975" cy="1381125"/>
            <wp:effectExtent l="0" t="0" r="0" b="0"/>
            <wp:docPr id="108" name="图片 10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学科网 版权所有"/>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04975" cy="1381125"/>
                    </a:xfrm>
                    <a:prstGeom prst="rect">
                      <a:avLst/>
                    </a:prstGeom>
                    <a:noFill/>
                    <a:ln>
                      <a:noFill/>
                    </a:ln>
                  </pic:spPr>
                </pic:pic>
              </a:graphicData>
            </a:graphic>
          </wp:inline>
        </w:drawing>
      </w:r>
      <w:r w:rsidRPr="00C965CC">
        <w:rPr>
          <w:szCs w:val="21"/>
        </w:rPr>
        <w:br/>
      </w:r>
      <w:r w:rsidRPr="00C965CC">
        <w:rPr>
          <w:szCs w:val="21"/>
        </w:rPr>
        <w:t>请回答</w:t>
      </w:r>
      <w:r w:rsidRPr="00C965CC">
        <w:rPr>
          <w:szCs w:val="21"/>
        </w:rPr>
        <w:t>:</w:t>
      </w:r>
      <w:r w:rsidRPr="00C965CC">
        <w:rPr>
          <w:szCs w:val="21"/>
        </w:rPr>
        <w:t>（</w:t>
      </w:r>
      <w:r w:rsidRPr="00C965CC">
        <w:rPr>
          <w:szCs w:val="21"/>
        </w:rPr>
        <w:t>1</w:t>
      </w:r>
      <w:r w:rsidRPr="00C965CC">
        <w:rPr>
          <w:szCs w:val="21"/>
        </w:rPr>
        <w:t>）二氧化锰作为催化剂在化学反应前后本身的</w:t>
      </w:r>
      <w:r w:rsidRPr="00C965CC">
        <w:rPr>
          <w:szCs w:val="21"/>
        </w:rPr>
        <w:t>________</w:t>
      </w:r>
      <w:r w:rsidRPr="00C965CC">
        <w:rPr>
          <w:szCs w:val="21"/>
        </w:rPr>
        <w:t>都没有发生变化；</w:t>
      </w:r>
      <w:r w:rsidRPr="00C965CC">
        <w:rPr>
          <w:szCs w:val="21"/>
        </w:rPr>
        <w:t xml:space="preserve">    </w:t>
      </w:r>
    </w:p>
    <w:p w:rsidR="00F05866" w:rsidRPr="00C965CC" w:rsidRDefault="00F05866" w:rsidP="00F05866">
      <w:pPr>
        <w:spacing w:line="360" w:lineRule="auto"/>
        <w:jc w:val="left"/>
        <w:rPr>
          <w:szCs w:val="21"/>
        </w:rPr>
      </w:pPr>
      <w:r w:rsidRPr="00C965CC">
        <w:rPr>
          <w:szCs w:val="21"/>
        </w:rPr>
        <w:t>（</w:t>
      </w:r>
      <w:r w:rsidRPr="00C965CC">
        <w:rPr>
          <w:szCs w:val="21"/>
        </w:rPr>
        <w:t>2</w:t>
      </w:r>
      <w:r w:rsidRPr="00C965CC">
        <w:rPr>
          <w:szCs w:val="21"/>
        </w:rPr>
        <w:t>）反应生成氧气的质量为</w:t>
      </w:r>
      <w:r w:rsidRPr="00C965CC">
        <w:rPr>
          <w:szCs w:val="21"/>
        </w:rPr>
        <w:t>________g</w:t>
      </w:r>
      <w:r w:rsidRPr="00C965CC">
        <w:rPr>
          <w:szCs w:val="21"/>
        </w:rPr>
        <w:t>。</w:t>
      </w:r>
      <w:r w:rsidRPr="00C965CC">
        <w:rPr>
          <w:szCs w:val="21"/>
        </w:rPr>
        <w:t xml:space="preserve">    </w:t>
      </w:r>
    </w:p>
    <w:p w:rsidR="00F05866" w:rsidRPr="00C965CC" w:rsidRDefault="00F05866" w:rsidP="00F05866">
      <w:pPr>
        <w:spacing w:line="360" w:lineRule="auto"/>
        <w:jc w:val="left"/>
        <w:rPr>
          <w:szCs w:val="21"/>
        </w:rPr>
      </w:pPr>
      <w:r w:rsidRPr="00C965CC">
        <w:rPr>
          <w:szCs w:val="21"/>
        </w:rPr>
        <w:t>（</w:t>
      </w:r>
      <w:r w:rsidRPr="00C965CC">
        <w:rPr>
          <w:szCs w:val="21"/>
        </w:rPr>
        <w:t>3</w:t>
      </w:r>
      <w:r w:rsidRPr="00C965CC">
        <w:rPr>
          <w:szCs w:val="21"/>
        </w:rPr>
        <w:t>）参加反应过氧化氢溶液的质量分数是</w:t>
      </w:r>
      <w:r w:rsidRPr="00C965CC">
        <w:rPr>
          <w:szCs w:val="21"/>
        </w:rPr>
        <w:t xml:space="preserve">________?    </w:t>
      </w:r>
    </w:p>
    <w:p w:rsidR="007B0CD9" w:rsidRPr="00F05866" w:rsidRDefault="007B0CD9" w:rsidP="00F05866"/>
    <w:sectPr w:rsidR="007B0CD9" w:rsidRPr="00F05866" w:rsidSect="00D52730">
      <w:headerReference w:type="default" r:id="rId26"/>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730" w:rsidRDefault="00817730">
      <w:r>
        <w:separator/>
      </w:r>
    </w:p>
  </w:endnote>
  <w:endnote w:type="continuationSeparator" w:id="0">
    <w:p w:rsidR="00817730" w:rsidRDefault="0081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730" w:rsidRDefault="00817730">
      <w:r>
        <w:separator/>
      </w:r>
    </w:p>
  </w:footnote>
  <w:footnote w:type="continuationSeparator" w:id="0">
    <w:p w:rsidR="00817730" w:rsidRDefault="00817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D9" w:rsidRDefault="00E64BFE" w:rsidP="00E64BFE">
    <w:pPr>
      <w:pStyle w:val="a6"/>
    </w:pPr>
    <w:r w:rsidRPr="00E64BFE">
      <w:rPr>
        <w:rFonts w:hint="eastAsia"/>
      </w:rPr>
      <w:t>2021</w:t>
    </w:r>
    <w:r w:rsidR="004A0C00">
      <w:rPr>
        <w:rFonts w:hint="eastAsia"/>
      </w:rPr>
      <w:t>中考复习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B8E84"/>
    <w:multiLevelType w:val="singleLevel"/>
    <w:tmpl w:val="5B8B8E84"/>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D7"/>
    <w:rsid w:val="0001540B"/>
    <w:rsid w:val="00035D01"/>
    <w:rsid w:val="00054C50"/>
    <w:rsid w:val="00056E4A"/>
    <w:rsid w:val="00096997"/>
    <w:rsid w:val="00096B73"/>
    <w:rsid w:val="000A0D6B"/>
    <w:rsid w:val="000A588F"/>
    <w:rsid w:val="000F44B7"/>
    <w:rsid w:val="000F694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F08EA"/>
    <w:rsid w:val="002F6F3C"/>
    <w:rsid w:val="00302205"/>
    <w:rsid w:val="00340CC6"/>
    <w:rsid w:val="00373D3F"/>
    <w:rsid w:val="003A6037"/>
    <w:rsid w:val="003F140A"/>
    <w:rsid w:val="003F7681"/>
    <w:rsid w:val="00402965"/>
    <w:rsid w:val="00411EEE"/>
    <w:rsid w:val="00413FE6"/>
    <w:rsid w:val="0042735F"/>
    <w:rsid w:val="00451CD9"/>
    <w:rsid w:val="00475B18"/>
    <w:rsid w:val="004808CE"/>
    <w:rsid w:val="00494A0F"/>
    <w:rsid w:val="004A0C00"/>
    <w:rsid w:val="004A76E4"/>
    <w:rsid w:val="004C64CC"/>
    <w:rsid w:val="004D414A"/>
    <w:rsid w:val="004E71A4"/>
    <w:rsid w:val="004F320E"/>
    <w:rsid w:val="00513A5F"/>
    <w:rsid w:val="00534931"/>
    <w:rsid w:val="00535877"/>
    <w:rsid w:val="005608DA"/>
    <w:rsid w:val="00594B48"/>
    <w:rsid w:val="005A64C4"/>
    <w:rsid w:val="005B0322"/>
    <w:rsid w:val="005D3685"/>
    <w:rsid w:val="005E472A"/>
    <w:rsid w:val="00636F14"/>
    <w:rsid w:val="006419DD"/>
    <w:rsid w:val="006956A2"/>
    <w:rsid w:val="006A2389"/>
    <w:rsid w:val="006B5733"/>
    <w:rsid w:val="006E1BE6"/>
    <w:rsid w:val="00711076"/>
    <w:rsid w:val="007134BA"/>
    <w:rsid w:val="00713642"/>
    <w:rsid w:val="00715318"/>
    <w:rsid w:val="0072068A"/>
    <w:rsid w:val="007262F8"/>
    <w:rsid w:val="00737A75"/>
    <w:rsid w:val="00750D6B"/>
    <w:rsid w:val="007A43E3"/>
    <w:rsid w:val="007B0CD9"/>
    <w:rsid w:val="007B5B97"/>
    <w:rsid w:val="007D35F1"/>
    <w:rsid w:val="008035D7"/>
    <w:rsid w:val="0081069C"/>
    <w:rsid w:val="00817730"/>
    <w:rsid w:val="00861151"/>
    <w:rsid w:val="00874FD0"/>
    <w:rsid w:val="00882F7D"/>
    <w:rsid w:val="0089272F"/>
    <w:rsid w:val="008B1336"/>
    <w:rsid w:val="008B5304"/>
    <w:rsid w:val="008C15CE"/>
    <w:rsid w:val="008D3F8B"/>
    <w:rsid w:val="008E68A8"/>
    <w:rsid w:val="009707F0"/>
    <w:rsid w:val="00983E36"/>
    <w:rsid w:val="009868CC"/>
    <w:rsid w:val="00993699"/>
    <w:rsid w:val="009C50AE"/>
    <w:rsid w:val="00A243E0"/>
    <w:rsid w:val="00A51A5D"/>
    <w:rsid w:val="00A75D2D"/>
    <w:rsid w:val="00AD7DFE"/>
    <w:rsid w:val="00AE579D"/>
    <w:rsid w:val="00B06E1B"/>
    <w:rsid w:val="00B15C3C"/>
    <w:rsid w:val="00B1724B"/>
    <w:rsid w:val="00B24863"/>
    <w:rsid w:val="00B30094"/>
    <w:rsid w:val="00B57E32"/>
    <w:rsid w:val="00B762E5"/>
    <w:rsid w:val="00B877C2"/>
    <w:rsid w:val="00BC3B74"/>
    <w:rsid w:val="00BD6FD5"/>
    <w:rsid w:val="00BF0C2E"/>
    <w:rsid w:val="00C024F8"/>
    <w:rsid w:val="00C57ED6"/>
    <w:rsid w:val="00C64457"/>
    <w:rsid w:val="00C67C9B"/>
    <w:rsid w:val="00C7026A"/>
    <w:rsid w:val="00C76B6B"/>
    <w:rsid w:val="00C874ED"/>
    <w:rsid w:val="00CA65AE"/>
    <w:rsid w:val="00CB31B2"/>
    <w:rsid w:val="00D32E91"/>
    <w:rsid w:val="00D35438"/>
    <w:rsid w:val="00D47E0A"/>
    <w:rsid w:val="00D52730"/>
    <w:rsid w:val="00D60059"/>
    <w:rsid w:val="00D96F86"/>
    <w:rsid w:val="00DA1C89"/>
    <w:rsid w:val="00DA3A7D"/>
    <w:rsid w:val="00DB4155"/>
    <w:rsid w:val="00DB5697"/>
    <w:rsid w:val="00DB5D8E"/>
    <w:rsid w:val="00DE0661"/>
    <w:rsid w:val="00DF1B77"/>
    <w:rsid w:val="00E16F1C"/>
    <w:rsid w:val="00E24F38"/>
    <w:rsid w:val="00E25BDF"/>
    <w:rsid w:val="00E26827"/>
    <w:rsid w:val="00E4053E"/>
    <w:rsid w:val="00E406B9"/>
    <w:rsid w:val="00E506AB"/>
    <w:rsid w:val="00E539B3"/>
    <w:rsid w:val="00E626ED"/>
    <w:rsid w:val="00E64BFE"/>
    <w:rsid w:val="00E72FDC"/>
    <w:rsid w:val="00E855F9"/>
    <w:rsid w:val="00E870A3"/>
    <w:rsid w:val="00EA4E95"/>
    <w:rsid w:val="00EA68CF"/>
    <w:rsid w:val="00EC68A6"/>
    <w:rsid w:val="00F001DB"/>
    <w:rsid w:val="00F05866"/>
    <w:rsid w:val="00F05E6D"/>
    <w:rsid w:val="00F0733F"/>
    <w:rsid w:val="00F11859"/>
    <w:rsid w:val="00F167E2"/>
    <w:rsid w:val="00F2273C"/>
    <w:rsid w:val="00F5716A"/>
    <w:rsid w:val="00F747E5"/>
    <w:rsid w:val="00FA76A6"/>
    <w:rsid w:val="00FC2834"/>
    <w:rsid w:val="00FE2691"/>
    <w:rsid w:val="0E130FF9"/>
    <w:rsid w:val="1C960479"/>
    <w:rsid w:val="27443997"/>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3620</Characters>
  <Application>Microsoft Office Word</Application>
  <DocSecurity>0</DocSecurity>
  <Lines>30</Lines>
  <Paragraphs>8</Paragraphs>
  <ScaleCrop>false</ScaleCrop>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2021-04-06T03:06:00Z</dcterms:created>
  <dcterms:modified xsi:type="dcterms:W3CDTF">2021-04-06T03:21:00Z</dcterms:modified>
</cp:coreProperties>
</file>