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BB1" w:rsidRDefault="00B10BB1" w:rsidP="00B10BB1">
      <w:pPr>
        <w:spacing w:line="360" w:lineRule="auto"/>
        <w:jc w:val="center"/>
        <w:textAlignment w:val="center"/>
        <w:rPr>
          <w:rFonts w:ascii="宋体" w:hAnsi="宋体" w:hint="eastAsia"/>
          <w:b/>
          <w:color w:val="FF0000"/>
          <w:sz w:val="32"/>
        </w:rPr>
      </w:pPr>
      <w:r w:rsidRPr="00B10BB1">
        <w:rPr>
          <w:rFonts w:ascii="Times New Roman" w:eastAsia="Times New Roman" w:hAnsi="Times New Roman" w:cs="Times New Roman"/>
          <w:b/>
          <w:color w:val="FF0000"/>
          <w:sz w:val="32"/>
        </w:rPr>
        <w:t>2021</w:t>
      </w:r>
      <w:r w:rsidRPr="00B10BB1">
        <w:rPr>
          <w:rFonts w:ascii="宋体" w:hAnsi="宋体"/>
          <w:b/>
          <w:color w:val="FF0000"/>
          <w:sz w:val="32"/>
        </w:rPr>
        <w:t>年</w:t>
      </w:r>
      <w:r w:rsidRPr="00B10BB1">
        <w:rPr>
          <w:rFonts w:ascii="宋体" w:hAnsi="宋体" w:hint="eastAsia"/>
          <w:b/>
          <w:color w:val="FF0000"/>
          <w:sz w:val="32"/>
        </w:rPr>
        <w:t>湖北省恩施州</w:t>
      </w:r>
      <w:r w:rsidRPr="00B10BB1">
        <w:rPr>
          <w:rFonts w:ascii="宋体" w:hAnsi="宋体"/>
          <w:b/>
          <w:color w:val="FF0000"/>
          <w:sz w:val="32"/>
        </w:rPr>
        <w:t>初中毕业学业水平考试化学试题</w:t>
      </w:r>
    </w:p>
    <w:p w:rsidR="00553CB6" w:rsidRDefault="00553CB6" w:rsidP="00553CB6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b/>
          <w:sz w:val="24"/>
        </w:rPr>
      </w:pPr>
      <w:bookmarkStart w:id="0" w:name="_GoBack"/>
      <w:bookmarkEnd w:id="0"/>
      <w:r>
        <w:rPr>
          <w:rFonts w:ascii="宋体" w:hAnsi="宋体"/>
          <w:b/>
          <w:sz w:val="24"/>
        </w:rPr>
        <w:t>可能用到的相对原子质量和物理参数：</w:t>
      </w:r>
      <w:r>
        <w:rPr>
          <w:rFonts w:ascii="Times New Roman" w:eastAsia="Times New Roman" w:hAnsi="Times New Roman" w:cs="Times New Roman"/>
          <w:b/>
          <w:sz w:val="24"/>
        </w:rPr>
        <w:t>H-1    O-16    C-12    N-14    S-32</w:t>
      </w:r>
      <w:r>
        <w:t xml:space="preserve">    </w:t>
      </w:r>
      <w:r>
        <w:rPr>
          <w:rFonts w:ascii="Times New Roman" w:eastAsia="Times New Roman" w:hAnsi="Times New Roman" w:cs="Times New Roman"/>
          <w:b/>
          <w:sz w:val="24"/>
        </w:rPr>
        <w:t xml:space="preserve">    Zn-65    Cu-64</w:t>
      </w:r>
    </w:p>
    <w:p w:rsidR="00553CB6" w:rsidRDefault="00553CB6" w:rsidP="00553CB6">
      <w:pPr>
        <w:spacing w:line="360" w:lineRule="auto"/>
        <w:jc w:val="center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第</w:t>
      </w:r>
      <w:r>
        <w:rPr>
          <w:rFonts w:ascii="Times New Roman" w:eastAsia="Times New Roman" w:hAnsi="Times New Roman" w:cs="Times New Roman"/>
          <w:b/>
          <w:sz w:val="24"/>
        </w:rPr>
        <w:t>1</w:t>
      </w:r>
      <w:r>
        <w:rPr>
          <w:rFonts w:ascii="宋体" w:hAnsi="宋体"/>
          <w:b/>
          <w:sz w:val="24"/>
        </w:rPr>
        <w:t>卷选择题（</w:t>
      </w:r>
      <w:r>
        <w:rPr>
          <w:rFonts w:ascii="Times New Roman" w:eastAsia="Times New Roman" w:hAnsi="Times New Roman" w:cs="Times New Roman"/>
          <w:b/>
          <w:sz w:val="24"/>
        </w:rPr>
        <w:t>20</w:t>
      </w:r>
      <w:r>
        <w:rPr>
          <w:rFonts w:ascii="宋体" w:hAnsi="宋体"/>
          <w:b/>
          <w:sz w:val="24"/>
        </w:rPr>
        <w:t>个小题，每题</w:t>
      </w:r>
      <w:r>
        <w:rPr>
          <w:rFonts w:ascii="Times New Roman" w:eastAsia="Times New Roman" w:hAnsi="Times New Roman" w:cs="Times New Roman"/>
          <w:b/>
          <w:sz w:val="24"/>
        </w:rPr>
        <w:t>2</w:t>
      </w:r>
      <w:r>
        <w:rPr>
          <w:rFonts w:ascii="宋体" w:hAnsi="宋体"/>
          <w:b/>
          <w:sz w:val="24"/>
        </w:rPr>
        <w:t>分，共</w:t>
      </w:r>
      <w:r>
        <w:rPr>
          <w:rFonts w:ascii="Times New Roman" w:eastAsia="Times New Roman" w:hAnsi="Times New Roman" w:cs="Times New Roman"/>
          <w:b/>
          <w:sz w:val="24"/>
        </w:rPr>
        <w:t>40</w:t>
      </w:r>
      <w:r>
        <w:rPr>
          <w:rFonts w:ascii="宋体" w:hAnsi="宋体"/>
          <w:b/>
          <w:sz w:val="24"/>
        </w:rPr>
        <w:t>分）</w:t>
      </w:r>
    </w:p>
    <w:p w:rsidR="00553CB6" w:rsidRDefault="00553CB6" w:rsidP="00553CB6">
      <w:pPr>
        <w:spacing w:line="360" w:lineRule="auto"/>
        <w:jc w:val="left"/>
        <w:textAlignment w:val="center"/>
        <w:rPr>
          <w:rFonts w:ascii="宋体" w:hAnsi="宋体"/>
        </w:rPr>
      </w:pPr>
      <w:r>
        <w:t xml:space="preserve">1. </w:t>
      </w:r>
      <w:r>
        <w:rPr>
          <w:rFonts w:ascii="宋体" w:hAnsi="宋体"/>
        </w:rPr>
        <w:t>下列对古诗词中蕴含的化学知识理解错误的是</w:t>
      </w:r>
    </w:p>
    <w:p w:rsidR="00553CB6" w:rsidRDefault="00553CB6" w:rsidP="00553CB6">
      <w:pPr>
        <w:spacing w:line="360" w:lineRule="auto"/>
        <w:jc w:val="left"/>
        <w:textAlignment w:val="center"/>
        <w:rPr>
          <w:rFonts w:ascii="宋体" w:hAnsi="宋体"/>
        </w:rPr>
      </w:pPr>
      <w:r w:rsidRPr="00BE1BCD">
        <w:rPr>
          <w:rFonts w:hint="eastAsia"/>
        </w:rPr>
        <w:t xml:space="preserve">A. </w:t>
      </w:r>
      <w:r>
        <w:rPr>
          <w:rFonts w:ascii="宋体" w:hAnsi="宋体"/>
        </w:rPr>
        <w:t>“春蚕到死丝方尽”中的蚕丝属于合成材料</w:t>
      </w:r>
    </w:p>
    <w:p w:rsidR="00553CB6" w:rsidRDefault="00553CB6" w:rsidP="00553CB6">
      <w:pPr>
        <w:spacing w:line="360" w:lineRule="auto"/>
        <w:jc w:val="left"/>
        <w:textAlignment w:val="center"/>
        <w:rPr>
          <w:rFonts w:ascii="宋体" w:hAnsi="宋体"/>
        </w:rPr>
      </w:pPr>
      <w:r w:rsidRPr="00BE1BCD">
        <w:rPr>
          <w:rFonts w:hint="eastAsia"/>
        </w:rPr>
        <w:t xml:space="preserve">B. </w:t>
      </w:r>
      <w:r>
        <w:rPr>
          <w:rFonts w:ascii="宋体" w:hAnsi="宋体"/>
        </w:rPr>
        <w:t>“梅花香自苦寒来”说明分子在不断地运动</w:t>
      </w:r>
    </w:p>
    <w:p w:rsidR="00553CB6" w:rsidRDefault="00553CB6" w:rsidP="00553CB6">
      <w:pPr>
        <w:spacing w:line="360" w:lineRule="auto"/>
        <w:jc w:val="left"/>
        <w:textAlignment w:val="center"/>
        <w:rPr>
          <w:rFonts w:ascii="宋体" w:hAnsi="宋体"/>
        </w:rPr>
      </w:pPr>
      <w:r w:rsidRPr="00BE1BCD">
        <w:rPr>
          <w:rFonts w:hint="eastAsia"/>
        </w:rPr>
        <w:t xml:space="preserve">C. </w:t>
      </w:r>
      <w:r>
        <w:rPr>
          <w:rFonts w:ascii="宋体" w:hAnsi="宋体"/>
        </w:rPr>
        <w:t>“添得醋来风韵美”中的食醋是一种常用的调味品</w:t>
      </w:r>
    </w:p>
    <w:p w:rsidR="00553CB6" w:rsidRDefault="00553CB6" w:rsidP="00553CB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BE1BCD">
        <w:rPr>
          <w:rFonts w:hint="eastAsia"/>
        </w:rPr>
        <w:t xml:space="preserve">D. </w:t>
      </w:r>
      <w:r>
        <w:rPr>
          <w:rFonts w:ascii="宋体" w:hAnsi="宋体"/>
        </w:rPr>
        <w:t>“烈火焚烧若等闲”是指煅烧石灰石，发生了化学变化</w:t>
      </w:r>
    </w:p>
    <w:p w:rsidR="00553CB6" w:rsidRDefault="00553CB6" w:rsidP="00553CB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/>
          <w:color w:val="000000"/>
        </w:rPr>
        <w:t>图中实验操作正确的是</w:t>
      </w:r>
    </w:p>
    <w:p w:rsidR="00553CB6" w:rsidRDefault="00553CB6" w:rsidP="00553CB6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A. 移走蒸发皿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713105" cy="1135380"/>
            <wp:effectExtent l="0" t="0" r="0" b="7620"/>
            <wp:docPr id="712" name="图片 71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ab/>
        <w:t>B. 熄灭酒精灯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1007745" cy="1312545"/>
            <wp:effectExtent l="0" t="0" r="1905" b="1905"/>
            <wp:docPr id="711" name="图片 7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745" cy="1312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3CB6" w:rsidRDefault="00553CB6" w:rsidP="00553CB6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C. 浓硫酸的稀释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1160145" cy="1047115"/>
            <wp:effectExtent l="0" t="0" r="1905" b="635"/>
            <wp:docPr id="710" name="图片 71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145" cy="1047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ab/>
        <w:t>D. 粉末状药品的取用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1238885" cy="693420"/>
            <wp:effectExtent l="0" t="0" r="0" b="0"/>
            <wp:docPr id="709" name="图片 7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885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3CB6" w:rsidRDefault="00553CB6" w:rsidP="00553CB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/>
          <w:color w:val="000000"/>
        </w:rPr>
        <w:t>水是生命之源。下列有关水的说法正确的是</w:t>
      </w:r>
    </w:p>
    <w:p w:rsidR="00553CB6" w:rsidRDefault="00553CB6" w:rsidP="00553CB6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A. 水变燃油可以实现</w:t>
      </w:r>
      <w:r>
        <w:rPr>
          <w:rFonts w:ascii="宋体" w:hAnsi="宋体"/>
          <w:color w:val="000000"/>
        </w:rPr>
        <w:tab/>
        <w:t>B. 冰水共存物属于混合物</w:t>
      </w:r>
    </w:p>
    <w:p w:rsidR="00553CB6" w:rsidRDefault="00553CB6" w:rsidP="00553CB6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C. 电解水的实验中，电源正极产生氢气</w:t>
      </w:r>
      <w:r>
        <w:rPr>
          <w:rFonts w:ascii="宋体" w:hAnsi="宋体"/>
          <w:color w:val="000000"/>
        </w:rPr>
        <w:tab/>
        <w:t>D. 生活中常用煮沸的方法降低水的硬度</w:t>
      </w:r>
    </w:p>
    <w:p w:rsidR="00553CB6" w:rsidRDefault="00553CB6" w:rsidP="00553CB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4. </w:t>
      </w:r>
      <w:r>
        <w:rPr>
          <w:rFonts w:ascii="Times New Roman" w:eastAsia="Times New Roman" w:hAnsi="Times New Roman" w:cs="Times New Roman"/>
          <w:color w:val="000000"/>
        </w:rPr>
        <w:t>CCTV-2</w:t>
      </w:r>
      <w:r>
        <w:rPr>
          <w:rFonts w:ascii="宋体" w:hAnsi="宋体"/>
          <w:color w:val="000000"/>
        </w:rPr>
        <w:t>有一档节目《是真的吗？》。下列哪个选项是真的</w:t>
      </w:r>
    </w:p>
    <w:p w:rsidR="00553CB6" w:rsidRDefault="00553CB6" w:rsidP="00553CB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A. 催化剂在化学反应中只能加快化学反应速率</w:t>
      </w:r>
    </w:p>
    <w:p w:rsidR="00553CB6" w:rsidRDefault="00553CB6" w:rsidP="00553CB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B. 所有原子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132715" cy="177165"/>
            <wp:effectExtent l="0" t="0" r="635" b="0"/>
            <wp:docPr id="708" name="图片 7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原子核内都有质子和中子</w:t>
      </w:r>
    </w:p>
    <w:p w:rsidR="00553CB6" w:rsidRDefault="00553CB6" w:rsidP="00553CB6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宋体" w:hAnsi="宋体"/>
          <w:color w:val="000000"/>
        </w:rPr>
        <w:t xml:space="preserve">C.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aL</w:t>
      </w:r>
      <w:proofErr w:type="spellEnd"/>
      <w:r>
        <w:rPr>
          <w:rFonts w:ascii="宋体" w:hAnsi="宋体"/>
          <w:color w:val="000000"/>
        </w:rPr>
        <w:t>水和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bL</w:t>
      </w:r>
      <w:proofErr w:type="spellEnd"/>
      <w:r>
        <w:rPr>
          <w:rFonts w:ascii="宋体" w:hAnsi="宋体"/>
          <w:color w:val="000000"/>
        </w:rPr>
        <w:t>酒精混合后体积小于（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a+b</w:t>
      </w:r>
      <w:proofErr w:type="spellEnd"/>
      <w:r>
        <w:rPr>
          <w:rFonts w:ascii="宋体" w:hAnsi="宋体"/>
          <w:color w:val="000000"/>
        </w:rPr>
        <w:t>）</w:t>
      </w:r>
      <w:r>
        <w:rPr>
          <w:rFonts w:ascii="Times New Roman" w:eastAsia="Times New Roman" w:hAnsi="Times New Roman" w:cs="Times New Roman"/>
          <w:color w:val="000000"/>
        </w:rPr>
        <w:t>L</w:t>
      </w:r>
    </w:p>
    <w:p w:rsidR="00553CB6" w:rsidRDefault="00553CB6" w:rsidP="00553CB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D. 二氧化碳能使被石蕊溶液染成紫色的干燥小花变红</w:t>
      </w:r>
    </w:p>
    <w:p w:rsidR="00553CB6" w:rsidRDefault="00553CB6" w:rsidP="00553CB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/>
          <w:color w:val="000000"/>
        </w:rPr>
        <w:t>近日，中国开发出了一种新型量子通信芯片。制备芯片的主要材料是硅，它在元素周期表中的部分信息及原子结构示意图如图所示。下列表述错误的是</w:t>
      </w:r>
    </w:p>
    <w:p w:rsidR="00553CB6" w:rsidRDefault="00553CB6" w:rsidP="00553CB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lastRenderedPageBreak/>
        <w:drawing>
          <wp:inline distT="0" distB="0" distL="0" distR="0">
            <wp:extent cx="2192655" cy="973455"/>
            <wp:effectExtent l="0" t="0" r="0" b="0"/>
            <wp:docPr id="707" name="图片 7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2655" cy="97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3CB6" w:rsidRDefault="00553CB6" w:rsidP="00553CB6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宋体" w:hAnsi="宋体"/>
          <w:color w:val="000000"/>
        </w:rPr>
        <w:t>A</w:t>
      </w:r>
      <w:r>
        <w:rPr>
          <w:rFonts w:ascii="宋体" w:hAnsi="宋体"/>
          <w:noProof/>
          <w:color w:val="000000"/>
          <w:position w:val="-22"/>
        </w:rPr>
        <w:drawing>
          <wp:inline distT="0" distB="0" distL="0" distR="0">
            <wp:extent cx="29210" cy="88265"/>
            <wp:effectExtent l="0" t="0" r="8890" b="6985"/>
            <wp:docPr id="706" name="图片 7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" cy="88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 xml:space="preserve"> 图中</w:t>
      </w:r>
      <w:r>
        <w:rPr>
          <w:rFonts w:ascii="Times New Roman" w:eastAsia="Times New Roman" w:hAnsi="Times New Roman" w:cs="Times New Roman"/>
          <w:color w:val="000000"/>
        </w:rPr>
        <w:t>a=14</w:t>
      </w:r>
    </w:p>
    <w:p w:rsidR="00553CB6" w:rsidRDefault="00553CB6" w:rsidP="00553CB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B. 硅元素在地壳中含量最多</w:t>
      </w:r>
    </w:p>
    <w:p w:rsidR="00553CB6" w:rsidRDefault="00553CB6" w:rsidP="00553CB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C</w:t>
      </w:r>
      <w:r>
        <w:rPr>
          <w:rFonts w:ascii="宋体" w:hAnsi="宋体"/>
          <w:noProof/>
          <w:color w:val="000000"/>
          <w:position w:val="-22"/>
        </w:rPr>
        <w:drawing>
          <wp:inline distT="0" distB="0" distL="0" distR="0">
            <wp:extent cx="29210" cy="88265"/>
            <wp:effectExtent l="0" t="0" r="8890" b="6985"/>
            <wp:docPr id="705" name="图片 7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" cy="88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 xml:space="preserve"> 硅元素位于元素周期表第三周期</w:t>
      </w:r>
    </w:p>
    <w:p w:rsidR="00553CB6" w:rsidRDefault="00553CB6" w:rsidP="00553CB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D. 制硅反应原理：</w:t>
      </w:r>
      <w:r>
        <w:object w:dxaOrig="2475" w:dyaOrig="7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学科网(www.zxxk.com)--教育资源门户，提供试卷、教案、课件、论文、素材以及各类教学资源下载，还有大量而丰富的教学相关资讯！" style="width:124pt;height:38.5pt" o:ole="">
            <v:imagedata r:id="rId15" o:title="eqIdc1eb48afe1c44c0fa5bb2c9bdc1abc92"/>
          </v:shape>
          <o:OLEObject Type="Embed" ProgID="Equation.DSMT4" ShapeID="_x0000_i1025" DrawAspect="Content" ObjectID="_1687518929" r:id="rId16"/>
        </w:object>
      </w:r>
      <w:r>
        <w:rPr>
          <w:rFonts w:ascii="宋体" w:hAnsi="宋体"/>
          <w:color w:val="000000"/>
        </w:rPr>
        <w:t>，属于置换反应</w:t>
      </w:r>
    </w:p>
    <w:p w:rsidR="00553CB6" w:rsidRDefault="00553CB6" w:rsidP="00553CB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/>
          <w:color w:val="000000"/>
        </w:rPr>
        <w:t>下列替换可以达到相同效果的是</w:t>
      </w:r>
    </w:p>
    <w:p w:rsidR="00553CB6" w:rsidRDefault="00553CB6" w:rsidP="00553CB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A. 测定空气中氧气的含量时，用木炭替换红磷</w:t>
      </w:r>
    </w:p>
    <w:p w:rsidR="00553CB6" w:rsidRDefault="00553CB6" w:rsidP="00553CB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B. 烹调食物时，用工业用盐如亚硝酸钠替换食盐</w:t>
      </w:r>
    </w:p>
    <w:p w:rsidR="00553CB6" w:rsidRDefault="00553CB6" w:rsidP="00553CB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C. 扑灭图书着火时，用干粉灭火器替换二氧化碳灭火器</w:t>
      </w:r>
    </w:p>
    <w:p w:rsidR="00553CB6" w:rsidRDefault="00553CB6" w:rsidP="00553CB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D. 细铁丝在充满氧气的集气瓶中燃烧时，用细沙替换瓶底少量的水</w:t>
      </w:r>
    </w:p>
    <w:p w:rsidR="00553CB6" w:rsidRDefault="00553CB6" w:rsidP="00553CB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/>
          <w:color w:val="000000"/>
        </w:rPr>
        <w:t>下列各选项数据前者等于后者的是</w:t>
      </w:r>
    </w:p>
    <w:tbl>
      <w:tblPr>
        <w:tblW w:w="8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855"/>
        <w:gridCol w:w="1770"/>
        <w:gridCol w:w="2820"/>
        <w:gridCol w:w="3480"/>
      </w:tblGrid>
      <w:tr w:rsidR="00553CB6" w:rsidTr="00640955">
        <w:trPr>
          <w:trHeight w:val="300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53CB6" w:rsidRDefault="00553CB6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选项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53CB6" w:rsidRDefault="00553CB6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数据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53CB6" w:rsidRDefault="00553CB6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前者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53CB6" w:rsidRDefault="00553CB6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后者</w:t>
            </w:r>
          </w:p>
        </w:tc>
      </w:tr>
      <w:tr w:rsidR="00553CB6" w:rsidTr="00640955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53CB6" w:rsidRDefault="00553CB6" w:rsidP="00640955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53CB6" w:rsidRDefault="00553CB6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核外电子数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53CB6" w:rsidRDefault="00553CB6" w:rsidP="00640955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2-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53CB6" w:rsidRDefault="00553CB6" w:rsidP="00640955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</w:t>
            </w:r>
          </w:p>
        </w:tc>
      </w:tr>
      <w:tr w:rsidR="00553CB6" w:rsidTr="00640955">
        <w:trPr>
          <w:trHeight w:val="300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53CB6" w:rsidRDefault="00553CB6" w:rsidP="00640955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53CB6" w:rsidRDefault="00553CB6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氮气的溶解度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53CB6" w:rsidRDefault="00553CB6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>
              <w:rPr>
                <w:rFonts w:ascii="宋体" w:hAnsi="宋体"/>
                <w:color w:val="000000"/>
              </w:rPr>
              <w:t>℃、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101KPa</w:t>
            </w:r>
            <w:r>
              <w:rPr>
                <w:rFonts w:ascii="宋体" w:hAnsi="宋体"/>
                <w:color w:val="000000"/>
              </w:rPr>
              <w:t>下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53CB6" w:rsidRDefault="00553CB6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  <w:r>
              <w:rPr>
                <w:rFonts w:ascii="宋体" w:hAnsi="宋体"/>
                <w:color w:val="000000"/>
              </w:rPr>
              <w:t>℃、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101KPa</w:t>
            </w:r>
            <w:r>
              <w:rPr>
                <w:rFonts w:ascii="宋体" w:hAnsi="宋体"/>
                <w:color w:val="000000"/>
              </w:rPr>
              <w:t>下</w:t>
            </w:r>
          </w:p>
        </w:tc>
      </w:tr>
      <w:tr w:rsidR="00553CB6" w:rsidTr="00640955">
        <w:trPr>
          <w:trHeight w:val="300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53CB6" w:rsidRDefault="00553CB6" w:rsidP="00640955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53CB6" w:rsidRDefault="00553CB6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酒精度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53CB6" w:rsidRDefault="00553CB6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同一瓶茅台酒上半部分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53CB6" w:rsidRDefault="00553CB6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同一瓶茅台酒下半部分</w:t>
            </w:r>
          </w:p>
        </w:tc>
      </w:tr>
      <w:tr w:rsidR="00553CB6" w:rsidTr="00640955">
        <w:trPr>
          <w:trHeight w:val="300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53CB6" w:rsidRDefault="00553CB6" w:rsidP="00640955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53CB6" w:rsidRDefault="00553CB6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熔点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53CB6" w:rsidRDefault="00553CB6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武德合金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53CB6" w:rsidRDefault="00553CB6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铅（铅为武德合金成分之一）</w:t>
            </w:r>
          </w:p>
        </w:tc>
      </w:tr>
    </w:tbl>
    <w:p w:rsidR="00553CB6" w:rsidRDefault="00553CB6" w:rsidP="00553CB6">
      <w:pPr>
        <w:spacing w:line="360" w:lineRule="auto"/>
        <w:jc w:val="left"/>
        <w:textAlignment w:val="center"/>
        <w:rPr>
          <w:color w:val="000000"/>
        </w:rPr>
      </w:pPr>
    </w:p>
    <w:p w:rsidR="00553CB6" w:rsidRDefault="00553CB6" w:rsidP="00553CB6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ab/>
        <w:t xml:space="preserve">B. 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ab/>
        <w:t xml:space="preserve">C. 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ab/>
        <w:t xml:space="preserve">D. </w:t>
      </w:r>
      <w:r>
        <w:rPr>
          <w:rFonts w:ascii="Times New Roman" w:eastAsia="Times New Roman" w:hAnsi="Times New Roman" w:cs="Times New Roman"/>
          <w:color w:val="000000"/>
        </w:rPr>
        <w:t>D</w:t>
      </w:r>
    </w:p>
    <w:p w:rsidR="00553CB6" w:rsidRDefault="00553CB6" w:rsidP="00553CB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/>
          <w:color w:val="000000"/>
        </w:rPr>
        <w:t>恩施玉露是中国传统名茶，富含锌、硒，有增强食欲和防癌等功效。茶叶中主要成分是茶氨酸（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7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14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）。茶树适宜在</w:t>
      </w:r>
      <w:r>
        <w:rPr>
          <w:rFonts w:ascii="Times New Roman" w:eastAsia="Times New Roman" w:hAnsi="Times New Roman" w:cs="Times New Roman"/>
          <w:color w:val="000000"/>
        </w:rPr>
        <w:t>pH</w:t>
      </w:r>
      <w:r>
        <w:rPr>
          <w:rFonts w:ascii="宋体" w:hAnsi="宋体"/>
          <w:color w:val="000000"/>
        </w:rPr>
        <w:t>为</w:t>
      </w:r>
      <w:r>
        <w:rPr>
          <w:rFonts w:ascii="Times New Roman" w:eastAsia="Times New Roman" w:hAnsi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的土壤中生长。下列说法错误的是</w:t>
      </w:r>
    </w:p>
    <w:p w:rsidR="00553CB6" w:rsidRDefault="00553CB6" w:rsidP="00553CB6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A. </w:t>
      </w:r>
      <w:r>
        <w:rPr>
          <w:rFonts w:ascii="宋体" w:hAnsi="宋体"/>
          <w:color w:val="000000"/>
        </w:rPr>
        <w:t>茶氨酸的相对分子质量是</w:t>
      </w:r>
      <w:r>
        <w:rPr>
          <w:rFonts w:ascii="Times New Roman" w:eastAsia="Times New Roman" w:hAnsi="Times New Roman" w:cs="Times New Roman"/>
          <w:color w:val="000000"/>
        </w:rPr>
        <w:t>174g</w:t>
      </w:r>
      <w:r>
        <w:rPr>
          <w:rFonts w:ascii="Times New Roman" w:eastAsia="Times New Roman" w:hAnsi="Times New Roman" w:cs="Times New Roman"/>
          <w:color w:val="000000"/>
        </w:rPr>
        <w:tab/>
        <w:t xml:space="preserve">B. </w:t>
      </w:r>
      <w:r>
        <w:rPr>
          <w:rFonts w:ascii="宋体" w:hAnsi="宋体"/>
          <w:color w:val="000000"/>
        </w:rPr>
        <w:t>茶树不宜在碱性土壤中生长</w:t>
      </w:r>
    </w:p>
    <w:p w:rsidR="00553CB6" w:rsidRDefault="00553CB6" w:rsidP="00553CB6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C. </w:t>
      </w:r>
      <w:r>
        <w:rPr>
          <w:rFonts w:ascii="宋体" w:hAnsi="宋体"/>
          <w:color w:val="000000"/>
        </w:rPr>
        <w:t>茶氨酸由碳、氢、氧、氮四种元素组成</w:t>
      </w:r>
      <w:r>
        <w:rPr>
          <w:rFonts w:ascii="Times New Roman" w:eastAsia="Times New Roman" w:hAnsi="Times New Roman" w:cs="Times New Roman"/>
          <w:color w:val="000000"/>
        </w:rPr>
        <w:tab/>
        <w:t xml:space="preserve">D. </w:t>
      </w:r>
      <w:r>
        <w:rPr>
          <w:rFonts w:ascii="宋体" w:hAnsi="宋体"/>
          <w:color w:val="000000"/>
        </w:rPr>
        <w:t>茶叶中的锌、硒属于微量元素</w:t>
      </w:r>
    </w:p>
    <w:p w:rsidR="00553CB6" w:rsidRDefault="00553CB6" w:rsidP="00553CB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/>
          <w:color w:val="000000"/>
        </w:rPr>
        <w:t>甲、乙两种物质的溶解度曲线如图所示。下列说法错误的是</w:t>
      </w:r>
    </w:p>
    <w:p w:rsidR="00553CB6" w:rsidRDefault="00553CB6" w:rsidP="00553CB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lastRenderedPageBreak/>
        <w:drawing>
          <wp:inline distT="0" distB="0" distL="0" distR="0">
            <wp:extent cx="1696085" cy="1666875"/>
            <wp:effectExtent l="0" t="0" r="0" b="9525"/>
            <wp:docPr id="687" name="图片 68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608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3CB6" w:rsidRDefault="00553CB6" w:rsidP="00553CB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>
        <w:rPr>
          <w:rFonts w:ascii="宋体" w:hAnsi="宋体"/>
          <w:color w:val="000000"/>
        </w:rPr>
        <w:t>℃时，甲、乙的溶解度相等</w:t>
      </w:r>
    </w:p>
    <w:p w:rsidR="00553CB6" w:rsidRDefault="00553CB6" w:rsidP="00553CB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 xml:space="preserve">B. 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>
        <w:rPr>
          <w:rFonts w:ascii="宋体" w:hAnsi="宋体"/>
          <w:color w:val="000000"/>
        </w:rPr>
        <w:t>℃时，甲、乙的饱和溶液中溶质质量相等</w:t>
      </w:r>
    </w:p>
    <w:p w:rsidR="00553CB6" w:rsidRDefault="00553CB6" w:rsidP="00553CB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C. 当甲中混有少量乙时，可采用降温结晶的方法提纯</w:t>
      </w:r>
    </w:p>
    <w:p w:rsidR="00553CB6" w:rsidRDefault="00553CB6" w:rsidP="00553CB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 xml:space="preserve">D. 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℃时，在</w:t>
      </w:r>
      <w:r>
        <w:rPr>
          <w:rFonts w:ascii="Times New Roman" w:eastAsia="Times New Roman" w:hAnsi="Times New Roman" w:cs="Times New Roman"/>
          <w:color w:val="000000"/>
        </w:rPr>
        <w:t>100g</w:t>
      </w:r>
      <w:r>
        <w:rPr>
          <w:rFonts w:ascii="宋体" w:hAnsi="宋体"/>
          <w:color w:val="000000"/>
        </w:rPr>
        <w:t>水中加入</w:t>
      </w:r>
      <w:r>
        <w:rPr>
          <w:rFonts w:ascii="Times New Roman" w:eastAsia="Times New Roman" w:hAnsi="Times New Roman" w:cs="Times New Roman"/>
          <w:color w:val="000000"/>
        </w:rPr>
        <w:t>25g</w:t>
      </w:r>
      <w:r>
        <w:rPr>
          <w:rFonts w:ascii="宋体" w:hAnsi="宋体"/>
          <w:color w:val="000000"/>
        </w:rPr>
        <w:t>甲，形成甲的不饱和溶液</w:t>
      </w:r>
    </w:p>
    <w:p w:rsidR="00553CB6" w:rsidRDefault="00553CB6" w:rsidP="00553CB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/>
          <w:color w:val="000000"/>
        </w:rPr>
        <w:t>某公司生产的融雪剂由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NaCl</w:t>
      </w:r>
      <w:proofErr w:type="spellEnd"/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CaCl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Na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和</w:t>
      </w:r>
      <w:r>
        <w:rPr>
          <w:rFonts w:ascii="Times New Roman" w:eastAsia="Times New Roman" w:hAnsi="Times New Roman" w:cs="Times New Roman"/>
          <w:color w:val="000000"/>
        </w:rPr>
        <w:t>CuSO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宋体" w:hAnsi="宋体"/>
          <w:color w:val="000000"/>
        </w:rPr>
        <w:t>中的一种或两种物质组成。小洁同学将该融雪剂加水溶解，得到无色溶液，向该溶液中加入</w:t>
      </w:r>
      <w:r>
        <w:rPr>
          <w:rFonts w:ascii="Times New Roman" w:eastAsia="Times New Roman" w:hAnsi="Times New Roman" w:cs="Times New Roman"/>
          <w:color w:val="000000"/>
        </w:rPr>
        <w:t>K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溶液，有白色沉淀生成。由此可知，该融雪剂的组成可能是</w:t>
      </w:r>
    </w:p>
    <w:p w:rsidR="00553CB6" w:rsidRDefault="00553CB6" w:rsidP="00553CB6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宋体" w:hAnsi="宋体"/>
          <w:color w:val="000000"/>
        </w:rPr>
        <w:t xml:space="preserve">A.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CuSO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color w:val="000000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NaCl</w:t>
      </w:r>
      <w:proofErr w:type="spellEnd"/>
      <w:proofErr w:type="gramEnd"/>
      <w:r>
        <w:rPr>
          <w:rFonts w:ascii="宋体" w:hAnsi="宋体"/>
          <w:color w:val="000000"/>
        </w:rPr>
        <w:tab/>
        <w:t xml:space="preserve">B. </w:t>
      </w:r>
      <w:r>
        <w:rPr>
          <w:rFonts w:ascii="Times New Roman" w:eastAsia="Times New Roman" w:hAnsi="Times New Roman" w:cs="Times New Roman"/>
          <w:color w:val="000000"/>
        </w:rPr>
        <w:t>Na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color w:val="000000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NaCl</w:t>
      </w:r>
      <w:proofErr w:type="spellEnd"/>
      <w:r>
        <w:rPr>
          <w:rFonts w:ascii="宋体" w:hAnsi="宋体"/>
          <w:color w:val="000000"/>
        </w:rPr>
        <w:tab/>
        <w:t xml:space="preserve">C. </w:t>
      </w:r>
      <w:r>
        <w:rPr>
          <w:rFonts w:ascii="Times New Roman" w:eastAsia="Times New Roman" w:hAnsi="Times New Roman" w:cs="Times New Roman"/>
          <w:color w:val="000000"/>
        </w:rPr>
        <w:t>CaCl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color w:val="000000"/>
          <w:vertAlign w:val="subscrip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NaCl</w:t>
      </w:r>
      <w:proofErr w:type="spellEnd"/>
      <w:r>
        <w:rPr>
          <w:rFonts w:ascii="宋体" w:hAnsi="宋体"/>
          <w:color w:val="000000"/>
        </w:rPr>
        <w:tab/>
        <w:t xml:space="preserve">D. </w:t>
      </w:r>
      <w:r>
        <w:rPr>
          <w:rFonts w:ascii="Times New Roman" w:eastAsia="Times New Roman" w:hAnsi="Times New Roman" w:cs="Times New Roman"/>
          <w:color w:val="000000"/>
        </w:rPr>
        <w:t>CuSO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color w:val="000000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CaCl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</w:p>
    <w:p w:rsidR="00553CB6" w:rsidRDefault="00553CB6" w:rsidP="00553CB6">
      <w:pPr>
        <w:spacing w:line="360" w:lineRule="auto"/>
        <w:jc w:val="center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第Ⅱ卷非选择题（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19</w:t>
      </w:r>
      <w:r>
        <w:rPr>
          <w:rFonts w:ascii="宋体" w:hAnsi="宋体"/>
          <w:b/>
          <w:color w:val="000000"/>
          <w:sz w:val="24"/>
        </w:rPr>
        <w:t>个小题，共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80</w:t>
      </w:r>
      <w:r>
        <w:rPr>
          <w:rFonts w:ascii="宋体" w:hAnsi="宋体"/>
          <w:b/>
          <w:color w:val="000000"/>
          <w:sz w:val="24"/>
        </w:rPr>
        <w:t>分）</w:t>
      </w:r>
    </w:p>
    <w:p w:rsidR="00553CB6" w:rsidRDefault="00553CB6" w:rsidP="00553CB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/>
          <w:color w:val="000000"/>
        </w:rPr>
        <w:t>学化学，用化学。</w:t>
      </w:r>
    </w:p>
    <w:p w:rsidR="00553CB6" w:rsidRDefault="00553CB6" w:rsidP="00553CB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）学化学，储备知识：</w:t>
      </w:r>
    </w:p>
    <w:p w:rsidR="00553CB6" w:rsidRDefault="00553CB6" w:rsidP="00553CB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①镁元素</w:t>
      </w:r>
      <w:r>
        <w:rPr>
          <w:rFonts w:ascii="Times New Roman" w:eastAsia="Times New Roman" w:hAnsi="Times New Roman" w:cs="Times New Roman"/>
          <w:color w:val="000000"/>
        </w:rPr>
        <w:t>______</w:t>
      </w:r>
      <w:r>
        <w:rPr>
          <w:rFonts w:ascii="宋体" w:hAnsi="宋体"/>
          <w:color w:val="000000"/>
        </w:rPr>
        <w:t>（填化学符号）；</w:t>
      </w:r>
    </w:p>
    <w:p w:rsidR="00553CB6" w:rsidRDefault="00553CB6" w:rsidP="00553CB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②五氧化二磷</w:t>
      </w:r>
      <w:r>
        <w:rPr>
          <w:rFonts w:ascii="Times New Roman" w:eastAsia="Times New Roman" w:hAnsi="Times New Roman" w:cs="Times New Roman"/>
          <w:color w:val="000000"/>
        </w:rPr>
        <w:t>______</w:t>
      </w:r>
      <w:r>
        <w:rPr>
          <w:rFonts w:ascii="宋体" w:hAnsi="宋体"/>
          <w:color w:val="000000"/>
        </w:rPr>
        <w:t>（填化学式）；</w:t>
      </w:r>
    </w:p>
    <w:p w:rsidR="00553CB6" w:rsidRDefault="00553CB6" w:rsidP="00553CB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③</w:t>
      </w:r>
      <w:r>
        <w:rPr>
          <w:rFonts w:ascii="Times New Roman" w:eastAsia="Times New Roman" w:hAnsi="Times New Roman" w:cs="Times New Roman"/>
          <w:color w:val="000000"/>
        </w:rPr>
        <w:t>2Fe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2+</w:t>
      </w:r>
      <w:r>
        <w:rPr>
          <w:rFonts w:ascii="Times New Roman" w:eastAsia="Times New Roman" w:hAnsi="Times New Roman" w:cs="Times New Roman"/>
          <w:color w:val="000000"/>
        </w:rPr>
        <w:t>______</w:t>
      </w:r>
      <w:r>
        <w:rPr>
          <w:rFonts w:ascii="宋体" w:hAnsi="宋体"/>
          <w:color w:val="000000"/>
        </w:rPr>
        <w:t>（填表示意义）。</w:t>
      </w:r>
    </w:p>
    <w:p w:rsidR="00553CB6" w:rsidRDefault="00553CB6" w:rsidP="00553CB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）用化学，解答问题：</w:t>
      </w:r>
    </w:p>
    <w:p w:rsidR="00553CB6" w:rsidRDefault="00553CB6" w:rsidP="00553CB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①防止铁制菜刀生锈的方法</w:t>
      </w:r>
      <w:r>
        <w:rPr>
          <w:rFonts w:ascii="Times New Roman" w:eastAsia="Times New Roman" w:hAnsi="Times New Roman" w:cs="Times New Roman"/>
          <w:color w:val="000000"/>
        </w:rPr>
        <w:t>______</w:t>
      </w:r>
      <w:r>
        <w:rPr>
          <w:rFonts w:ascii="宋体" w:hAnsi="宋体"/>
          <w:color w:val="000000"/>
        </w:rPr>
        <w:t>。</w:t>
      </w:r>
    </w:p>
    <w:p w:rsidR="00553CB6" w:rsidRDefault="00553CB6" w:rsidP="00553CB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②记录重要文献资料时，应使用碳素墨水。是因为</w:t>
      </w:r>
      <w:r>
        <w:rPr>
          <w:rFonts w:ascii="Times New Roman" w:eastAsia="Times New Roman" w:hAnsi="Times New Roman" w:cs="Times New Roman"/>
          <w:color w:val="000000"/>
        </w:rPr>
        <w:t>______</w:t>
      </w:r>
      <w:r>
        <w:rPr>
          <w:rFonts w:ascii="宋体" w:hAnsi="宋体"/>
          <w:color w:val="000000"/>
        </w:rPr>
        <w:t>。</w:t>
      </w:r>
    </w:p>
    <w:p w:rsidR="00553CB6" w:rsidRDefault="00553CB6" w:rsidP="00553CB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/>
          <w:color w:val="000000"/>
        </w:rPr>
        <w:t>“宏微结合”是化学学科核心素养之一。某物质在点燃的条件下发生反应，生成物和反应物共四种，它们的微观示意图和反应前后的质量如下表所示。</w:t>
      </w:r>
    </w:p>
    <w:tbl>
      <w:tblPr>
        <w:tblW w:w="7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695"/>
        <w:gridCol w:w="1905"/>
        <w:gridCol w:w="1905"/>
        <w:gridCol w:w="1905"/>
      </w:tblGrid>
      <w:tr w:rsidR="00553CB6" w:rsidTr="00640955">
        <w:trPr>
          <w:trHeight w:val="270"/>
        </w:trPr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53CB6" w:rsidRDefault="00553CB6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物质序号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53CB6" w:rsidRDefault="00553CB6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微观示意图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53CB6" w:rsidRDefault="00553CB6" w:rsidP="00640955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宋体" w:hAnsi="宋体"/>
                <w:color w:val="000000"/>
              </w:rPr>
              <w:t>反应前质量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/g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53CB6" w:rsidRDefault="00553CB6" w:rsidP="00640955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宋体" w:hAnsi="宋体"/>
                <w:color w:val="000000"/>
              </w:rPr>
              <w:t>反应后质量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/g</w:t>
            </w:r>
          </w:p>
        </w:tc>
      </w:tr>
      <w:tr w:rsidR="00553CB6" w:rsidTr="00640955">
        <w:trPr>
          <w:trHeight w:val="525"/>
        </w:trPr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53CB6" w:rsidRDefault="00553CB6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甲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53CB6" w:rsidRDefault="00553CB6" w:rsidP="00640955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noProof/>
                <w:color w:val="000000"/>
              </w:rPr>
              <w:drawing>
                <wp:inline distT="0" distB="0" distL="0" distR="0">
                  <wp:extent cx="648970" cy="658495"/>
                  <wp:effectExtent l="0" t="0" r="0" b="8255"/>
                  <wp:docPr id="686" name="图片 686" descr="学科网(www.zxxk.com)--教育资源门户，提供试卷、教案、课件、论文、素材以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4" descr="学科网(www.zxxk.com)--教育资源门户，提供试卷、教案、课件、论文、素材以及各类教学资源下载，还有大量而丰富的教学相关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658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53CB6" w:rsidRDefault="00553CB6" w:rsidP="00640955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53CB6" w:rsidRDefault="00553CB6" w:rsidP="00640955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553CB6" w:rsidTr="00640955">
        <w:trPr>
          <w:trHeight w:val="315"/>
        </w:trPr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53CB6" w:rsidRDefault="00553CB6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lastRenderedPageBreak/>
              <w:t>乙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53CB6" w:rsidRDefault="00553CB6" w:rsidP="00640955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noProof/>
                <w:color w:val="000000"/>
              </w:rPr>
              <w:drawing>
                <wp:inline distT="0" distB="0" distL="0" distR="0">
                  <wp:extent cx="476885" cy="353695"/>
                  <wp:effectExtent l="0" t="0" r="0" b="8255"/>
                  <wp:docPr id="685" name="图片 685" descr="学科网(www.zxxk.com)--教育资源门户，提供试卷、教案、课件、论文、素材以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" descr="学科网(www.zxxk.com)--教育资源门户，提供试卷、教案、课件、论文、素材以及各类教学资源下载，还有大量而丰富的教学相关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885" cy="353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53CB6" w:rsidRDefault="00553CB6" w:rsidP="00640955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53CB6" w:rsidRDefault="00553CB6" w:rsidP="00640955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</w:tr>
      <w:tr w:rsidR="00553CB6" w:rsidTr="00640955">
        <w:trPr>
          <w:trHeight w:val="405"/>
        </w:trPr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53CB6" w:rsidRDefault="00553CB6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丙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53CB6" w:rsidRDefault="00553CB6" w:rsidP="00640955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noProof/>
                <w:color w:val="000000"/>
              </w:rPr>
              <w:drawing>
                <wp:inline distT="0" distB="0" distL="0" distR="0">
                  <wp:extent cx="658495" cy="541020"/>
                  <wp:effectExtent l="0" t="0" r="8255" b="0"/>
                  <wp:docPr id="684" name="图片 684" descr="学科网(www.zxxk.com)--教育资源门户，提供试卷、教案、课件、论文、素材以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" descr="学科网(www.zxxk.com)--教育资源门户，提供试卷、教案、课件、论文、素材以及各类教学资源下载，还有大量而丰富的教学相关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53CB6" w:rsidRDefault="00553CB6" w:rsidP="00640955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53CB6" w:rsidRDefault="00553CB6" w:rsidP="00640955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</w:tr>
      <w:tr w:rsidR="00553CB6" w:rsidTr="00640955">
        <w:trPr>
          <w:trHeight w:val="375"/>
        </w:trPr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53CB6" w:rsidRDefault="00553CB6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丁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53CB6" w:rsidRDefault="00553CB6" w:rsidP="00640955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noProof/>
                <w:color w:val="000000"/>
              </w:rPr>
              <w:drawing>
                <wp:inline distT="0" distB="0" distL="0" distR="0">
                  <wp:extent cx="398145" cy="437515"/>
                  <wp:effectExtent l="0" t="0" r="1905" b="635"/>
                  <wp:docPr id="683" name="图片 683" descr="学科网(www.zxxk.com)--教育资源门户，提供试卷、教案、课件、论文、素材以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" descr="学科网(www.zxxk.com)--教育资源门户，提供试卷、教案、课件、论文、素材以及各类教学资源下载，还有大量而丰富的教学相关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8145" cy="437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53CB6" w:rsidRDefault="00553CB6" w:rsidP="00640955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53CB6" w:rsidRDefault="00553CB6" w:rsidP="00640955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y</w:t>
            </w:r>
          </w:p>
        </w:tc>
      </w:tr>
      <w:tr w:rsidR="00553CB6" w:rsidTr="00640955">
        <w:trPr>
          <w:trHeight w:val="360"/>
        </w:trPr>
        <w:tc>
          <w:tcPr>
            <w:tcW w:w="74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53CB6" w:rsidRDefault="00553CB6" w:rsidP="00640955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noProof/>
                <w:color w:val="000000"/>
              </w:rPr>
              <w:drawing>
                <wp:inline distT="0" distB="0" distL="0" distR="0">
                  <wp:extent cx="3209925" cy="466725"/>
                  <wp:effectExtent l="0" t="0" r="9525" b="9525"/>
                  <wp:docPr id="682" name="图片 682" descr="学科网(www.zxxk.com)--教育资源门户，提供试卷、教案、课件、论文、素材以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" descr="学科网(www.zxxk.com)--教育资源门户，提供试卷、教案、课件、论文、素材以及各类教学资源下载，还有大量而丰富的教学相关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99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53CB6" w:rsidRDefault="00553CB6" w:rsidP="00553CB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）由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476885" cy="353695"/>
            <wp:effectExtent l="0" t="0" r="0" b="8255"/>
            <wp:docPr id="681" name="图片 68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35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构成的物质中，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304800" cy="265430"/>
            <wp:effectExtent l="0" t="0" r="0" b="1270"/>
            <wp:docPr id="680" name="图片 68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6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所代表的元素的化合价为______。</w:t>
      </w:r>
    </w:p>
    <w:p w:rsidR="00553CB6" w:rsidRDefault="00553CB6" w:rsidP="00553CB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）表中的四种物质，属于有机物的是______（填化学式）。</w:t>
      </w:r>
    </w:p>
    <w:p w:rsidR="00553CB6" w:rsidRDefault="00553CB6" w:rsidP="00553CB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）上述反应的化学方程式为______。</w:t>
      </w:r>
    </w:p>
    <w:p w:rsidR="00553CB6" w:rsidRDefault="00553CB6" w:rsidP="00553CB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）某同学在计算反应物和生成物之间的质量关系时，可得出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x+y</w:t>
      </w:r>
      <w:proofErr w:type="spellEnd"/>
      <w:r>
        <w:rPr>
          <w:rFonts w:ascii="Times New Roman" w:eastAsia="Times New Roman" w:hAnsi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______。</w:t>
      </w:r>
    </w:p>
    <w:p w:rsidR="00553CB6" w:rsidRDefault="00553CB6" w:rsidP="00553CB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/>
          <w:color w:val="000000"/>
        </w:rPr>
        <w:t>为世界和平与发展贡献更多中国智慧、中国方案、中国力量，化学功不可没！阅读材料回答问题。</w:t>
      </w:r>
    </w:p>
    <w:p w:rsidR="00553CB6" w:rsidRDefault="00553CB6" w:rsidP="00553CB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材料一：习总书记在</w:t>
      </w:r>
      <w:r>
        <w:rPr>
          <w:rFonts w:ascii="Times New Roman" w:eastAsia="Times New Roman" w:hAnsi="Times New Roman" w:cs="Times New Roman"/>
          <w:color w:val="000000"/>
        </w:rPr>
        <w:t>75</w:t>
      </w:r>
      <w:r>
        <w:rPr>
          <w:rFonts w:ascii="宋体" w:hAnsi="宋体"/>
          <w:color w:val="000000"/>
        </w:rPr>
        <w:t>届联合国大会一般性辩论会上庄严承诺：中国将提高国家自主贡献力度，采取更加有力的政策和措施，力争在</w:t>
      </w:r>
      <w:r>
        <w:rPr>
          <w:rFonts w:ascii="Times New Roman" w:eastAsia="Times New Roman" w:hAnsi="Times New Roman" w:cs="Times New Roman"/>
          <w:color w:val="000000"/>
        </w:rPr>
        <w:t>2030</w:t>
      </w:r>
      <w:r>
        <w:rPr>
          <w:rFonts w:ascii="宋体" w:hAnsi="宋体"/>
          <w:color w:val="000000"/>
        </w:rPr>
        <w:t>年前实现碳达峰，</w:t>
      </w:r>
      <w:r>
        <w:rPr>
          <w:rFonts w:ascii="Times New Roman" w:eastAsia="Times New Roman" w:hAnsi="Times New Roman" w:cs="Times New Roman"/>
          <w:color w:val="000000"/>
        </w:rPr>
        <w:t>2060</w:t>
      </w:r>
      <w:r>
        <w:rPr>
          <w:rFonts w:ascii="宋体" w:hAnsi="宋体"/>
          <w:color w:val="000000"/>
        </w:rPr>
        <w:t>年前实现碳中和。展现了我国应对气候变化的坚定决心，彰显了大国的责任和担当。</w:t>
      </w:r>
    </w:p>
    <w:p w:rsidR="00553CB6" w:rsidRDefault="00553CB6" w:rsidP="00553CB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材料二：</w:t>
      </w:r>
      <w:r>
        <w:rPr>
          <w:rFonts w:ascii="Times New Roman" w:eastAsia="Times New Roman" w:hAnsi="Times New Roman" w:cs="Times New Roman"/>
          <w:color w:val="000000"/>
        </w:rPr>
        <w:t>2021</w:t>
      </w:r>
      <w:r>
        <w:rPr>
          <w:rFonts w:ascii="宋体" w:hAnsi="宋体"/>
          <w:color w:val="000000"/>
        </w:rPr>
        <w:t>年</w:t>
      </w:r>
      <w:r>
        <w:rPr>
          <w:rFonts w:ascii="Times New Roman" w:eastAsia="Times New Roman" w:hAnsi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月</w:t>
      </w:r>
      <w:r>
        <w:rPr>
          <w:rFonts w:ascii="Times New Roman" w:eastAsia="Times New Roman" w:hAnsi="Times New Roman" w:cs="Times New Roman"/>
          <w:color w:val="000000"/>
        </w:rPr>
        <w:t>15</w:t>
      </w:r>
      <w:r>
        <w:rPr>
          <w:rFonts w:ascii="宋体" w:hAnsi="宋体"/>
          <w:color w:val="000000"/>
        </w:rPr>
        <w:t>日，天问一号探测器携“祝融号”火星车成功着陆于火星，中国成为第二个成功派出探测器登陆火星的国家。其运载火箭长征五号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采用液氢、液氧作推进剂。</w:t>
      </w:r>
    </w:p>
    <w:p w:rsidR="00553CB6" w:rsidRDefault="00553CB6" w:rsidP="00553CB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）碳达峰、碳中和与低碳生活中的“碳”指的是同一物质：______（填名称），请选出下列符合这一主题的做法______（填序号）。</w:t>
      </w:r>
    </w:p>
    <w:p w:rsidR="00553CB6" w:rsidRDefault="00553CB6" w:rsidP="00553CB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①大力植树造林</w:t>
      </w:r>
    </w:p>
    <w:p w:rsidR="00553CB6" w:rsidRDefault="00553CB6" w:rsidP="00553CB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②露天焚烧秸秆</w:t>
      </w:r>
    </w:p>
    <w:p w:rsidR="00553CB6" w:rsidRDefault="00553CB6" w:rsidP="00553CB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③开发新能源，减少使用化石燃料</w:t>
      </w:r>
    </w:p>
    <w:p w:rsidR="00553CB6" w:rsidRDefault="00553CB6" w:rsidP="00553CB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④使用一次性木筷就餐</w:t>
      </w:r>
    </w:p>
    <w:p w:rsidR="00553CB6" w:rsidRDefault="00553CB6" w:rsidP="00553CB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⑤少开私家车，尽量乘坐公共交通工具</w:t>
      </w:r>
    </w:p>
    <w:p w:rsidR="00553CB6" w:rsidRDefault="00553CB6" w:rsidP="00553CB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）长征五号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采用的燃料是液氢，助燃剂是液氧。液氢燃烧的化学方程式为______，为使推进剂恰好完全反应，则加注液氢和液氧的质量比为______（填最简整数比）。</w:t>
      </w:r>
    </w:p>
    <w:p w:rsidR="00553CB6" w:rsidRDefault="00553CB6" w:rsidP="00553CB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/>
          <w:color w:val="000000"/>
        </w:rPr>
        <w:t>图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是关于氢氧化钠化学性质的思维导图，请据图回答问题。</w:t>
      </w:r>
    </w:p>
    <w:p w:rsidR="00553CB6" w:rsidRDefault="00553CB6" w:rsidP="00553CB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lastRenderedPageBreak/>
        <w:drawing>
          <wp:inline distT="0" distB="0" distL="0" distR="0">
            <wp:extent cx="3116580" cy="1705610"/>
            <wp:effectExtent l="0" t="0" r="7620" b="8890"/>
            <wp:docPr id="679" name="图片 67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6580" cy="1705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1744980" cy="1494790"/>
            <wp:effectExtent l="0" t="0" r="7620" b="0"/>
            <wp:docPr id="678" name="图片 67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980" cy="1494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3CB6" w:rsidRDefault="00553CB6" w:rsidP="00553CB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）性质①，将无色酚酞溶液滴入氢氧化钠溶液中，溶液呈______色。</w:t>
      </w:r>
    </w:p>
    <w:p w:rsidR="00553CB6" w:rsidRDefault="00553CB6" w:rsidP="00553CB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）性质②，将氢氧化钠溶液滴入稀盐酸中、图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表示该反应过程中溶液</w:t>
      </w:r>
      <w:r>
        <w:rPr>
          <w:rFonts w:ascii="Times New Roman" w:eastAsia="Times New Roman" w:hAnsi="Times New Roman" w:cs="Times New Roman"/>
          <w:color w:val="000000"/>
        </w:rPr>
        <w:t>pH</w:t>
      </w:r>
      <w:r>
        <w:rPr>
          <w:rFonts w:ascii="宋体" w:hAnsi="宋体"/>
          <w:color w:val="000000"/>
        </w:rPr>
        <w:t>的变化曲线，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宋体" w:hAnsi="宋体"/>
          <w:color w:val="000000"/>
        </w:rPr>
        <w:t>点溶液中的溶质是______（填化学式）。</w:t>
      </w:r>
    </w:p>
    <w:p w:rsidR="00553CB6" w:rsidRDefault="00553CB6" w:rsidP="00553CB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）依据性质③，除去硫酸厂在生产过程中产生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132715" cy="177165"/>
            <wp:effectExtent l="0" t="0" r="635" b="0"/>
            <wp:docPr id="677" name="图片 6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二氧化硫气体，化学方程式为______。</w:t>
      </w:r>
    </w:p>
    <w:p w:rsidR="00553CB6" w:rsidRDefault="00553CB6" w:rsidP="00553CB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）性质④，将氢氧化钠固体和某种盐混合研磨，能放出有刺激性气味的气体。推测这种盐可能是______。</w:t>
      </w:r>
    </w:p>
    <w:p w:rsidR="00553CB6" w:rsidRDefault="00553CB6" w:rsidP="00553CB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/>
          <w:color w:val="000000"/>
        </w:rPr>
        <w:t>实验是学习化学的重要手段，请结合下列实验回答相应问题。</w:t>
      </w:r>
    </w:p>
    <w:p w:rsidR="00553CB6" w:rsidRDefault="00553CB6" w:rsidP="00553CB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）实验室利用如图装置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制氧气，化学方程式为______。用装置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收集气体，气体应该具有的性质是______。</w:t>
      </w:r>
    </w:p>
    <w:p w:rsidR="00553CB6" w:rsidRDefault="00553CB6" w:rsidP="00553CB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drawing>
          <wp:inline distT="0" distB="0" distL="0" distR="0">
            <wp:extent cx="1228725" cy="1877695"/>
            <wp:effectExtent l="0" t="0" r="9525" b="8255"/>
            <wp:docPr id="676" name="图片 67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87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3CB6" w:rsidRDefault="00553CB6" w:rsidP="00553CB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）下图是配制一定溶质质量分数的氯化钠溶液的操作步骤，其正确操作顺序是______；指出图中错误的操作步骤并加以改正：______。</w:t>
      </w:r>
    </w:p>
    <w:p w:rsidR="00553CB6" w:rsidRDefault="00553CB6" w:rsidP="00553CB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drawing>
          <wp:inline distT="0" distB="0" distL="0" distR="0">
            <wp:extent cx="2713990" cy="1543685"/>
            <wp:effectExtent l="0" t="0" r="0" b="0"/>
            <wp:docPr id="675" name="图片 67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3990" cy="154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2389505" cy="1543685"/>
            <wp:effectExtent l="0" t="0" r="0" b="0"/>
            <wp:docPr id="674" name="图片 67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9505" cy="154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3CB6" w:rsidRDefault="00553CB6" w:rsidP="00553CB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）配制过程中，假设其他步骤都正确，用量筒量取水的体积时仰视读数，所配溶液溶质质量分数会______（填“偏大”、“偏小”或“不变”）。</w:t>
      </w:r>
    </w:p>
    <w:p w:rsidR="00553CB6" w:rsidRDefault="00553CB6" w:rsidP="00553CB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/>
          <w:color w:val="000000"/>
        </w:rPr>
        <w:t>古玩市场惊现</w: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三星堆</w:t>
      </w:r>
      <w:r>
        <w:rPr>
          <w:rFonts w:ascii="Times New Roman" w:eastAsia="Times New Roman" w:hAnsi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遗址出土的同款黄金面具。某化学兴趣小组的同学为鉴别其真假进行了如下探究活动。</w:t>
      </w:r>
    </w:p>
    <w:p w:rsidR="00553CB6" w:rsidRDefault="00553CB6" w:rsidP="00553CB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lastRenderedPageBreak/>
        <w:t>【查阅资料】（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）铜锌合金（又称：假黄金）外观和黄金相似，常被不法商贩以假乱真。</w:t>
      </w:r>
    </w:p>
    <w:p w:rsidR="00553CB6" w:rsidRDefault="00553CB6" w:rsidP="00553CB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）标准状况下，氢气密度</w:t>
      </w:r>
      <w:r>
        <w:rPr>
          <w:rFonts w:ascii="Times New Roman" w:eastAsia="Times New Roman" w:hAnsi="Times New Roman" w:cs="Times New Roman"/>
          <w:color w:val="000000"/>
        </w:rPr>
        <w:t>p≈0.09g/L</w:t>
      </w:r>
      <w:r>
        <w:rPr>
          <w:rFonts w:ascii="宋体" w:hAnsi="宋体"/>
          <w:color w:val="000000"/>
        </w:rPr>
        <w:t>。</w:t>
      </w:r>
    </w:p>
    <w:p w:rsidR="00553CB6" w:rsidRDefault="00553CB6" w:rsidP="00553CB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【进行实验】同学们设计了如下不同的探究方案，请帮他们完成实验报告。</w:t>
      </w:r>
    </w:p>
    <w:tbl>
      <w:tblPr>
        <w:tblW w:w="8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811"/>
        <w:gridCol w:w="5861"/>
        <w:gridCol w:w="1443"/>
      </w:tblGrid>
      <w:tr w:rsidR="00553CB6" w:rsidTr="00640955">
        <w:trPr>
          <w:trHeight w:val="330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53CB6" w:rsidRDefault="00553CB6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方案</w:t>
            </w:r>
          </w:p>
        </w:tc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53CB6" w:rsidRDefault="00553CB6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实验步骤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53CB6" w:rsidRDefault="00553CB6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实验现象</w:t>
            </w:r>
          </w:p>
        </w:tc>
      </w:tr>
      <w:tr w:rsidR="00553CB6" w:rsidTr="00640955">
        <w:trPr>
          <w:trHeight w:val="330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53CB6" w:rsidRDefault="00553CB6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一</w:t>
            </w:r>
          </w:p>
        </w:tc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53CB6" w:rsidRDefault="00553CB6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截取小块黄金面具放在酒精灯上加热。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53CB6" w:rsidRDefault="00553CB6" w:rsidP="00640955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______</w:t>
            </w:r>
          </w:p>
        </w:tc>
      </w:tr>
      <w:tr w:rsidR="00553CB6" w:rsidTr="00640955">
        <w:trPr>
          <w:trHeight w:val="330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53CB6" w:rsidRDefault="00553CB6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二</w:t>
            </w:r>
          </w:p>
        </w:tc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53CB6" w:rsidRDefault="00553CB6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截取小块黄金面具于试管中，加入一定量稀硫酸。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53CB6" w:rsidRDefault="00553CB6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有气泡产生</w:t>
            </w:r>
          </w:p>
        </w:tc>
      </w:tr>
      <w:tr w:rsidR="00553CB6" w:rsidTr="00640955">
        <w:trPr>
          <w:trHeight w:val="330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53CB6" w:rsidRDefault="00553CB6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三</w:t>
            </w:r>
          </w:p>
        </w:tc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53CB6" w:rsidRDefault="00553CB6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截取小块黄金面具于另一支试管中，加入适量氯化铜溶液。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53CB6" w:rsidRDefault="00553CB6" w:rsidP="00640955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______</w:t>
            </w:r>
          </w:p>
        </w:tc>
      </w:tr>
    </w:tbl>
    <w:p w:rsidR="00553CB6" w:rsidRDefault="00553CB6" w:rsidP="00553CB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br/>
        <w:t>【实验结论】该面具是假黄金。</w:t>
      </w:r>
    </w:p>
    <w:p w:rsidR="00553CB6" w:rsidRDefault="00553CB6" w:rsidP="00553CB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【深入探究】为进一步定量分析黄金面具中金属锌的质量分数、小明同学利用上述方案二设计了如下实验：</w:t>
      </w:r>
    </w:p>
    <w:p w:rsidR="00553CB6" w:rsidRDefault="00553CB6" w:rsidP="00553CB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Ⅰ、按如图所示组装实验装置，并______。</w:t>
      </w:r>
    </w:p>
    <w:p w:rsidR="00553CB6" w:rsidRDefault="00553CB6" w:rsidP="00553CB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Ⅱ、向锥形瓶中加入</w:t>
      </w:r>
      <w:r>
        <w:rPr>
          <w:rFonts w:ascii="Times New Roman" w:eastAsia="Times New Roman" w:hAnsi="Times New Roman" w:cs="Times New Roman"/>
          <w:color w:val="000000"/>
        </w:rPr>
        <w:t>5.0g</w:t>
      </w:r>
      <w:r>
        <w:rPr>
          <w:rFonts w:ascii="宋体" w:hAnsi="宋体"/>
          <w:color w:val="000000"/>
        </w:rPr>
        <w:t>黄金面具祥品，注射器中吸入</w:t>
      </w:r>
      <w:r>
        <w:rPr>
          <w:rFonts w:ascii="Times New Roman" w:eastAsia="Times New Roman" w:hAnsi="Times New Roman" w:cs="Times New Roman"/>
          <w:color w:val="000000"/>
        </w:rPr>
        <w:t>25mL</w:t>
      </w:r>
      <w:r>
        <w:rPr>
          <w:rFonts w:ascii="宋体" w:hAnsi="宋体"/>
          <w:color w:val="000000"/>
        </w:rPr>
        <w:t>稀硫酸。</w:t>
      </w:r>
    </w:p>
    <w:p w:rsidR="00553CB6" w:rsidRDefault="00553CB6" w:rsidP="00553CB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Ⅲ、将注射器中的稀硫酸平均分</w:t>
      </w:r>
      <w:r>
        <w:rPr>
          <w:rFonts w:ascii="Times New Roman" w:eastAsia="Times New Roman" w:hAnsi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次推入锥形瓶中：每次推入稀硫酸、待不再产生气泡后，记录收集气体的总体积（忽略其他因素对测量结果造成的影响），如下表。</w:t>
      </w:r>
    </w:p>
    <w:p w:rsidR="00553CB6" w:rsidRDefault="00553CB6" w:rsidP="00553CB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drawing>
          <wp:inline distT="0" distB="0" distL="0" distR="0">
            <wp:extent cx="2020570" cy="1696085"/>
            <wp:effectExtent l="0" t="0" r="0" b="0"/>
            <wp:docPr id="673" name="图片 67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0570" cy="169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865"/>
        <w:gridCol w:w="1140"/>
        <w:gridCol w:w="1140"/>
        <w:gridCol w:w="1140"/>
        <w:gridCol w:w="1140"/>
        <w:gridCol w:w="1140"/>
      </w:tblGrid>
      <w:tr w:rsidR="00553CB6" w:rsidTr="00640955">
        <w:trPr>
          <w:trHeight w:val="210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53CB6" w:rsidRDefault="00553CB6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次数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53CB6" w:rsidRDefault="00553CB6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第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宋体" w:hAnsi="宋体"/>
                <w:color w:val="000000"/>
              </w:rPr>
              <w:t>次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53CB6" w:rsidRDefault="00553CB6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第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宋体" w:hAnsi="宋体"/>
                <w:color w:val="000000"/>
              </w:rPr>
              <w:t>次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53CB6" w:rsidRDefault="00553CB6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第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>
              <w:rPr>
                <w:rFonts w:ascii="宋体" w:hAnsi="宋体"/>
                <w:color w:val="000000"/>
              </w:rPr>
              <w:t>次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53CB6" w:rsidRDefault="00553CB6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第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>
              <w:rPr>
                <w:rFonts w:ascii="宋体" w:hAnsi="宋体"/>
                <w:color w:val="000000"/>
              </w:rPr>
              <w:t>次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53CB6" w:rsidRDefault="00553CB6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第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>
              <w:rPr>
                <w:rFonts w:ascii="宋体" w:hAnsi="宋体"/>
                <w:color w:val="000000"/>
              </w:rPr>
              <w:t>次</w:t>
            </w:r>
          </w:p>
        </w:tc>
      </w:tr>
      <w:tr w:rsidR="00553CB6" w:rsidTr="00640955">
        <w:trPr>
          <w:trHeight w:val="420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53CB6" w:rsidRDefault="00553CB6" w:rsidP="00640955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宋体" w:hAnsi="宋体"/>
                <w:color w:val="000000"/>
              </w:rPr>
              <w:t>收集气体的总体积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/mL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53CB6" w:rsidRDefault="00553CB6" w:rsidP="00640955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53CB6" w:rsidRDefault="00553CB6" w:rsidP="00640955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53CB6" w:rsidRDefault="00553CB6" w:rsidP="00640955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515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53CB6" w:rsidRDefault="00553CB6" w:rsidP="00640955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53CB6" w:rsidRDefault="00553CB6" w:rsidP="00640955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525</w:t>
            </w:r>
          </w:p>
        </w:tc>
      </w:tr>
    </w:tbl>
    <w:p w:rsidR="00553CB6" w:rsidRDefault="00553CB6" w:rsidP="00553CB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）上表中的数据</w:t>
      </w:r>
      <w:r>
        <w:rPr>
          <w:rFonts w:ascii="Times New Roman" w:eastAsia="Times New Roman" w:hAnsi="Times New Roman" w:cs="Times New Roman"/>
          <w:color w:val="000000"/>
        </w:rPr>
        <w:t>x=</w:t>
      </w:r>
      <w:r>
        <w:rPr>
          <w:rFonts w:ascii="宋体" w:hAnsi="宋体"/>
          <w:color w:val="000000"/>
        </w:rPr>
        <w:t>______。</w:t>
      </w:r>
    </w:p>
    <w:p w:rsidR="00553CB6" w:rsidRDefault="00553CB6" w:rsidP="00553CB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）分析数据、完全反应后生成氢气的体积</w:t>
      </w:r>
      <w:r>
        <w:rPr>
          <w:rFonts w:ascii="Times New Roman" w:eastAsia="Times New Roman" w:hAnsi="Times New Roman" w:cs="Times New Roman"/>
          <w:color w:val="000000"/>
        </w:rPr>
        <w:t>V=</w:t>
      </w:r>
      <w:r>
        <w:rPr>
          <w:rFonts w:ascii="宋体" w:hAnsi="宋体"/>
          <w:color w:val="000000"/>
        </w:rPr>
        <w:t>______</w:t>
      </w:r>
      <w:r>
        <w:rPr>
          <w:rFonts w:ascii="Times New Roman" w:eastAsia="Times New Roman" w:hAnsi="Times New Roman" w:cs="Times New Roman"/>
          <w:color w:val="000000"/>
        </w:rPr>
        <w:t>mL</w:t>
      </w:r>
      <w:r>
        <w:rPr>
          <w:rFonts w:ascii="宋体" w:hAnsi="宋体"/>
          <w:color w:val="000000"/>
        </w:rPr>
        <w:t>。</w:t>
      </w:r>
    </w:p>
    <w:p w:rsidR="00553CB6" w:rsidRDefault="00553CB6" w:rsidP="00553CB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【数据处理】此黄金面具中锌的质量分数</w:t>
      </w:r>
      <w:r>
        <w:rPr>
          <w:rFonts w:ascii="Times New Roman" w:eastAsia="Times New Roman" w:hAnsi="Times New Roman" w:cs="Times New Roman"/>
          <w:color w:val="000000"/>
        </w:rPr>
        <w:t>ω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>
        <w:rPr>
          <w:rFonts w:ascii="Times New Roman" w:eastAsia="Times New Roman" w:hAnsi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______。</w:t>
      </w:r>
    </w:p>
    <w:p w:rsidR="00553CB6" w:rsidRDefault="00553CB6" w:rsidP="00553CB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【反思评价】</w:t>
      </w:r>
    </w:p>
    <w:p w:rsidR="00553CB6" w:rsidRDefault="00553CB6" w:rsidP="00553CB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）小红对小明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132715" cy="177165"/>
            <wp:effectExtent l="0" t="0" r="635" b="0"/>
            <wp:docPr id="672" name="图片 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方案和数据处理进行分析，认为求黄金面具中锌的质量分数还有更简便的方法。她将锥形瓶内反应后的剩余物经系列操作：______</w:t>
      </w:r>
      <w:r>
        <w:rPr>
          <w:rFonts w:ascii="Times New Roman" w:eastAsia="Times New Roman" w:hAnsi="Times New Roman" w:cs="Times New Roman"/>
          <w:color w:val="000000"/>
        </w:rPr>
        <w:t>→</w:t>
      </w:r>
      <w:r>
        <w:rPr>
          <w:rFonts w:ascii="宋体" w:hAnsi="宋体"/>
          <w:color w:val="000000"/>
        </w:rPr>
        <w:t>洗涤</w:t>
      </w:r>
      <w:r>
        <w:rPr>
          <w:rFonts w:ascii="Times New Roman" w:eastAsia="Times New Roman" w:hAnsi="Times New Roman" w:cs="Times New Roman"/>
          <w:color w:val="000000"/>
        </w:rPr>
        <w:t>→</w:t>
      </w:r>
      <w:r>
        <w:rPr>
          <w:rFonts w:ascii="宋体" w:hAnsi="宋体"/>
          <w:color w:val="000000"/>
        </w:rPr>
        <w:t>干燥</w:t>
      </w:r>
      <w:r>
        <w:rPr>
          <w:rFonts w:ascii="Times New Roman" w:eastAsia="Times New Roman" w:hAnsi="Times New Roman" w:cs="Times New Roman"/>
          <w:color w:val="000000"/>
        </w:rPr>
        <w:t>→</w:t>
      </w:r>
      <w:r>
        <w:rPr>
          <w:rFonts w:ascii="宋体" w:hAnsi="宋体"/>
          <w:color w:val="000000"/>
        </w:rPr>
        <w:t>称量。得到固体剩余物的质量，也可求出黄金</w:t>
      </w:r>
      <w:r>
        <w:rPr>
          <w:rFonts w:ascii="宋体" w:hAnsi="宋体"/>
          <w:color w:val="000000"/>
        </w:rPr>
        <w:lastRenderedPageBreak/>
        <w:t>面具中锌的质量分数</w:t>
      </w:r>
      <w:r>
        <w:rPr>
          <w:rFonts w:ascii="Times New Roman" w:eastAsia="Times New Roman" w:hAnsi="Times New Roman" w:cs="Times New Roman"/>
          <w:color w:val="000000"/>
        </w:rPr>
        <w:t>ω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。</w:t>
      </w:r>
    </w:p>
    <w:p w:rsidR="00553CB6" w:rsidRDefault="00553CB6" w:rsidP="00553CB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）鉴别黄金真假除以上化学方法外，还有许多物理方法：测密度、比较硬度等。</w:t>
      </w:r>
    </w:p>
    <w:p w:rsidR="00553CB6" w:rsidRDefault="00553CB6" w:rsidP="00553CB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【表达交流】</w:t>
      </w:r>
      <w:r>
        <w:rPr>
          <w:rFonts w:ascii="Times New Roman" w:eastAsia="Times New Roman" w:hAnsi="Times New Roman" w:cs="Times New Roman"/>
          <w:color w:val="000000"/>
        </w:rPr>
        <w:t>ω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>
        <w:rPr>
          <w:rFonts w:ascii="宋体" w:hAnsi="宋体"/>
          <w:color w:val="000000"/>
        </w:rPr>
        <w:t>和</w:t>
      </w:r>
      <w:r>
        <w:rPr>
          <w:rFonts w:ascii="Times New Roman" w:eastAsia="Times New Roman" w:hAnsi="Times New Roman" w:cs="Times New Roman"/>
          <w:color w:val="000000"/>
        </w:rPr>
        <w:t>ω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有微小差异，小红对小明的方案和数据处理提出了质疑，认为自己的更准确。请说出小红质疑的理由：______。</w:t>
      </w:r>
    </w:p>
    <w:p w:rsidR="00553CB6" w:rsidRPr="00553CB6" w:rsidRDefault="00553CB6" w:rsidP="00B10BB1">
      <w:pPr>
        <w:spacing w:line="360" w:lineRule="auto"/>
        <w:jc w:val="center"/>
        <w:textAlignment w:val="center"/>
        <w:rPr>
          <w:rFonts w:ascii="宋体" w:hAnsi="宋体"/>
          <w:b/>
          <w:color w:val="FF0000"/>
          <w:sz w:val="32"/>
        </w:rPr>
      </w:pPr>
    </w:p>
    <w:sectPr w:rsidR="00553CB6" w:rsidRPr="00553CB6" w:rsidSect="00C321EB">
      <w:headerReference w:type="default" r:id="rId30"/>
      <w:headerReference w:type="first" r:id="rId31"/>
      <w:pgSz w:w="11906" w:h="16838"/>
      <w:pgMar w:top="910" w:right="1080" w:bottom="1440" w:left="1080" w:header="152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817" w:rsidRDefault="009E2817" w:rsidP="002F6109">
      <w:pPr>
        <w:rPr>
          <w:rFonts w:hint="eastAsia"/>
        </w:rPr>
      </w:pPr>
      <w:r>
        <w:separator/>
      </w:r>
    </w:p>
  </w:endnote>
  <w:endnote w:type="continuationSeparator" w:id="0">
    <w:p w:rsidR="009E2817" w:rsidRDefault="009E2817" w:rsidP="002F610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 New Romans">
    <w:altName w:val="Times New Roman"/>
    <w:charset w:val="00"/>
    <w:family w:val="auto"/>
    <w:pitch w:val="default"/>
  </w:font>
  <w:font w:name="Microsoft YaHei UI">
    <w:altName w:val="微软雅黑"/>
    <w:charset w:val="86"/>
    <w:family w:val="swiss"/>
    <w:pitch w:val="variable"/>
    <w:sig w:usb0="00000000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817" w:rsidRDefault="009E2817" w:rsidP="002F6109">
      <w:pPr>
        <w:rPr>
          <w:rFonts w:hint="eastAsia"/>
        </w:rPr>
      </w:pPr>
      <w:r>
        <w:separator/>
      </w:r>
    </w:p>
  </w:footnote>
  <w:footnote w:type="continuationSeparator" w:id="0">
    <w:p w:rsidR="009E2817" w:rsidRDefault="009E2817" w:rsidP="002F610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1D5" w:rsidRDefault="009E2817" w:rsidP="00B7095D">
    <w:pPr>
      <w:pStyle w:val="a3"/>
      <w:pBdr>
        <w:bottom w:val="none" w:sz="0" w:space="0" w:color="auto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C56" w:rsidRDefault="00B7095D">
    <w:pPr>
      <w:rPr>
        <w:rFonts w:hint="eastAsia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1BA08DF" wp14:editId="48F3183F">
          <wp:simplePos x="0" y="0"/>
          <wp:positionH relativeFrom="page">
            <wp:posOffset>127000</wp:posOffset>
          </wp:positionH>
          <wp:positionV relativeFrom="page">
            <wp:posOffset>12700000</wp:posOffset>
          </wp:positionV>
          <wp:extent cx="317500" cy="241300"/>
          <wp:effectExtent l="0" t="0" r="6350" b="6350"/>
          <wp:wrapNone/>
          <wp:docPr id="59" name="图片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500" cy="241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473A"/>
    <w:multiLevelType w:val="hybridMultilevel"/>
    <w:tmpl w:val="8312AF28"/>
    <w:lvl w:ilvl="0" w:tplc="FFFFFFFF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154"/>
    <w:rsid w:val="00014EAC"/>
    <w:rsid w:val="00091809"/>
    <w:rsid w:val="000B2138"/>
    <w:rsid w:val="000D6B74"/>
    <w:rsid w:val="000D6DE2"/>
    <w:rsid w:val="001A266E"/>
    <w:rsid w:val="001D16EF"/>
    <w:rsid w:val="00243091"/>
    <w:rsid w:val="002F6109"/>
    <w:rsid w:val="00316822"/>
    <w:rsid w:val="003330B0"/>
    <w:rsid w:val="00365267"/>
    <w:rsid w:val="0037508F"/>
    <w:rsid w:val="003D2416"/>
    <w:rsid w:val="00526154"/>
    <w:rsid w:val="00553CB6"/>
    <w:rsid w:val="005929CA"/>
    <w:rsid w:val="005A4E58"/>
    <w:rsid w:val="005C3ECA"/>
    <w:rsid w:val="005D569C"/>
    <w:rsid w:val="005E49AF"/>
    <w:rsid w:val="00647FEF"/>
    <w:rsid w:val="0067177F"/>
    <w:rsid w:val="00684C93"/>
    <w:rsid w:val="007A36F9"/>
    <w:rsid w:val="007D3D43"/>
    <w:rsid w:val="00822244"/>
    <w:rsid w:val="008A01B2"/>
    <w:rsid w:val="008A73BE"/>
    <w:rsid w:val="009B75F8"/>
    <w:rsid w:val="009E16D7"/>
    <w:rsid w:val="009E2817"/>
    <w:rsid w:val="00AA138A"/>
    <w:rsid w:val="00AB4C56"/>
    <w:rsid w:val="00B10BB1"/>
    <w:rsid w:val="00B7095D"/>
    <w:rsid w:val="00B84B55"/>
    <w:rsid w:val="00C1526D"/>
    <w:rsid w:val="00C47E10"/>
    <w:rsid w:val="00C60C90"/>
    <w:rsid w:val="00D37148"/>
    <w:rsid w:val="00D57FF4"/>
    <w:rsid w:val="00E0305B"/>
    <w:rsid w:val="00E5585A"/>
    <w:rsid w:val="00E57577"/>
    <w:rsid w:val="00ED0A08"/>
    <w:rsid w:val="00F10350"/>
    <w:rsid w:val="00F27C71"/>
    <w:rsid w:val="00F535C0"/>
    <w:rsid w:val="00FA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109"/>
    <w:pPr>
      <w:widowControl w:val="0"/>
      <w:jc w:val="both"/>
    </w:pPr>
    <w:rPr>
      <w:rFonts w:ascii="Time New Romans" w:eastAsia="宋体" w:hAnsi="Time New Romans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61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6109"/>
    <w:rPr>
      <w:sz w:val="18"/>
      <w:szCs w:val="18"/>
    </w:rPr>
  </w:style>
  <w:style w:type="paragraph" w:styleId="a4">
    <w:name w:val="footer"/>
    <w:basedOn w:val="a"/>
    <w:link w:val="Char0"/>
    <w:unhideWhenUsed/>
    <w:rsid w:val="002F61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610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F610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F6109"/>
    <w:rPr>
      <w:rFonts w:ascii="Time New Romans" w:eastAsia="宋体" w:hAnsi="Time New Romans" w:cs="宋体"/>
      <w:sz w:val="18"/>
      <w:szCs w:val="18"/>
    </w:rPr>
  </w:style>
  <w:style w:type="paragraph" w:styleId="a6">
    <w:name w:val="No Spacing"/>
    <w:uiPriority w:val="1"/>
    <w:qFormat/>
    <w:rsid w:val="00E0305B"/>
    <w:rPr>
      <w:rFonts w:ascii="Calibri" w:eastAsia="Microsoft YaHei UI" w:hAnsi="Calibri" w:cs="Times New Roman"/>
      <w:kern w:val="0"/>
      <w:sz w:val="22"/>
    </w:rPr>
  </w:style>
  <w:style w:type="character" w:styleId="a7">
    <w:name w:val="Hyperlink"/>
    <w:basedOn w:val="a0"/>
    <w:uiPriority w:val="99"/>
    <w:unhideWhenUsed/>
    <w:rsid w:val="00E0305B"/>
    <w:rPr>
      <w:color w:val="0000FF"/>
      <w:u w:val="single"/>
    </w:rPr>
  </w:style>
  <w:style w:type="paragraph" w:styleId="a8">
    <w:name w:val="List Paragraph"/>
    <w:basedOn w:val="a"/>
    <w:uiPriority w:val="99"/>
    <w:qFormat/>
    <w:rsid w:val="00E0305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109"/>
    <w:pPr>
      <w:widowControl w:val="0"/>
      <w:jc w:val="both"/>
    </w:pPr>
    <w:rPr>
      <w:rFonts w:ascii="Time New Romans" w:eastAsia="宋体" w:hAnsi="Time New Romans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61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6109"/>
    <w:rPr>
      <w:sz w:val="18"/>
      <w:szCs w:val="18"/>
    </w:rPr>
  </w:style>
  <w:style w:type="paragraph" w:styleId="a4">
    <w:name w:val="footer"/>
    <w:basedOn w:val="a"/>
    <w:link w:val="Char0"/>
    <w:unhideWhenUsed/>
    <w:rsid w:val="002F61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610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F610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F6109"/>
    <w:rPr>
      <w:rFonts w:ascii="Time New Romans" w:eastAsia="宋体" w:hAnsi="Time New Romans" w:cs="宋体"/>
      <w:sz w:val="18"/>
      <w:szCs w:val="18"/>
    </w:rPr>
  </w:style>
  <w:style w:type="paragraph" w:styleId="a6">
    <w:name w:val="No Spacing"/>
    <w:uiPriority w:val="1"/>
    <w:qFormat/>
    <w:rsid w:val="00E0305B"/>
    <w:rPr>
      <w:rFonts w:ascii="Calibri" w:eastAsia="Microsoft YaHei UI" w:hAnsi="Calibri" w:cs="Times New Roman"/>
      <w:kern w:val="0"/>
      <w:sz w:val="22"/>
    </w:rPr>
  </w:style>
  <w:style w:type="character" w:styleId="a7">
    <w:name w:val="Hyperlink"/>
    <w:basedOn w:val="a0"/>
    <w:uiPriority w:val="99"/>
    <w:unhideWhenUsed/>
    <w:rsid w:val="00E0305B"/>
    <w:rPr>
      <w:color w:val="0000FF"/>
      <w:u w:val="single"/>
    </w:rPr>
  </w:style>
  <w:style w:type="paragraph" w:styleId="a8">
    <w:name w:val="List Paragraph"/>
    <w:basedOn w:val="a"/>
    <w:uiPriority w:val="99"/>
    <w:qFormat/>
    <w:rsid w:val="00E0305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microsoft.com/office/2007/relationships/stylesWithEffects" Target="stylesWithEffect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1.bin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6.pn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3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wmf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535</Words>
  <Characters>3054</Characters>
  <Application>Microsoft Office Word</Application>
  <DocSecurity>0</DocSecurity>
  <Lines>25</Lines>
  <Paragraphs>7</Paragraphs>
  <ScaleCrop>false</ScaleCrop>
  <Company>China</Company>
  <LinksUpToDate>false</LinksUpToDate>
  <CharactersWithSpaces>3582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2021-07-11T06:28:00Z</dcterms:created>
  <dcterms:modified xsi:type="dcterms:W3CDTF">2021-07-11T06:28:00Z</dcterms:modified>
</cp:coreProperties>
</file>